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  <w:t>Клише к итоговому сочинению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</w:pP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Примеры вступления.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1. Всем известно, что ... Об этом написаны тысячи книг и сняты сотни фильмов, об этом говорят и …, и …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2. С давних времён люди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задумывались над вопросом … Никто не станет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отрицать важности ... в жизни людей. Каждый из нас хоть раз в жизни размышлял о …. Как следует относиться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…?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3. (Вопросы). Эти вопросы очень важны, потому что заставляют нас задуматься о сущности ... . Одни считают, что .... Другие .... Я считаю, что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… Н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а мой взгляд, ….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Переход к основной части.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1. Чтобы доказать свою позицию, обращусь к примерам из художественной литературы. Яркие примеры, доказывающие мою точку зрения, можно найти в произведениях художественной литературы. В доказательство моей точки зрения могу обратиться к примерам из произведений художественной литературы.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2. Давайте вспомним произведения художественной литературы, в которых раскрывается тема...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3. Размышляя о ..., я не могу не обратиться к произведению ФИО, в котором 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Обращение к произведению.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1. Тема … затрагивается в романе...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2. Вспомним героя повести 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3. Обратимся к роману...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>Промежуточный вывод (в конце аргумента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1. Писатель считает, что... Писатель обращает наше внимание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2. Таким образом, автор хочет донести до нас мысль о том, что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.... 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Можно обратиться и к другому примеру, доказывающему мою точку зрения.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Заключение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1. Подводя итоги сказанному, можно сделать вывод: 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2. Обобщая сказанное, хочу сказать, что...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3. (Цитата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) «....», - 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писал .... В этих словах выражена мысль о .... 4. 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 заключение хочется выразить надежду на то, что... Хотелось бы, чтобы люди задумались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… Д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авайте будем….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  <w:t>Речевые клише для написания выпускного сочинения.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Вступление 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 w:themeFill="background1"/>
          <w:lang w:eastAsia="ru-RU"/>
        </w:rPr>
        <w:t xml:space="preserve">Тема-вопрос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Как вы понимаете значение слов "честь" и "бесчестие"?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Конечно, каждый человек по-своему ответит на этот вопрос.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Попытаюсь дать свое определение этим понятиям.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Конечно, каждый человек по-своему ответит на этот вопрос.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На мой взгляд, ...(ответ на вопрос).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lastRenderedPageBreak/>
        <w:t xml:space="preserve">Думается, на этот вопрос могут быть даны разные ответы, но я считаю, что... (ответ на вопрос)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Размышляя над этими вопросами, нельзя не прийти к ответу: ... (ответ на вопрос)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 w:themeFill="background1"/>
          <w:lang w:eastAsia="ru-RU"/>
        </w:rPr>
        <w:t>Тема-утверждение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"Береги честь смолоду", - утверждает русская пословица. Нельзя не согласиться с народной мудростью. Действительно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,... </w:t>
      </w:r>
      <w:proofErr w:type="gramEnd"/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"Честь - вот истинная красота!" - утверждал </w:t>
      </w:r>
      <w:proofErr w:type="spell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Р.Роллан</w:t>
      </w:r>
      <w:proofErr w:type="spell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 Нельзя не согласиться с его высказыванием. Действительно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,... </w:t>
      </w:r>
      <w:proofErr w:type="gramEnd"/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Жизнь дороже чести... Трудно не согласиться с этой мыслью. Действительно, 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 w:themeFill="background1"/>
          <w:lang w:eastAsia="ru-RU"/>
        </w:rPr>
        <w:t>Тема - ключевые слова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(номинативное предложение)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Путь чести и путь бесчестия...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Что значит идти путем чести или путем бесчестия? (далее см. тема-вопрос)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Наверное, каждый человек хот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 бы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раз задумывался над тем, что значит идти путем чести или путем бесчестия. На мой взгляд, 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Каждый человек задавался вопросом: что же значит идти путем чести или путем бесчестия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?(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далее см. тема-вопрос)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Основная часть </w:t>
      </w:r>
    </w:p>
    <w:p w:rsidR="006C18A0" w:rsidRPr="00F43289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</w:pPr>
      <w:r w:rsidRPr="00F4328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 xml:space="preserve">Тезис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Формулировка главной мысли сочинения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Для солдата выбрать путь чести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-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значит умереть с достоинством, но не изменить присяге.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Путь бесчестия – это путь предательства.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</w:pPr>
    </w:p>
    <w:p w:rsidR="006C18A0" w:rsidRPr="00F43289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</w:pPr>
      <w:r w:rsidRPr="00F4328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 xml:space="preserve">Обращение к произведению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Многие писатели обращались к этой теме.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Так, в романе....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К теме... обращались многие русские и зарубежные писатели. Так, в романе....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Многие писатели сосредотачивали внимание на изображении... Так, в романе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.... 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Обратимся к роману... (автор, название). Так, в лирическом стихотворении (название) поэт (имя) обращается к теме...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Тема (природы и т.п.) затрагивается в романе 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Тема (страдания народа во время войны и т.п.) раскрывается в произведении..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.(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Проблема (варварского отношения к природе и т.п.) волновала многих писателей. Обращается к ней и ... (имя писателя) в ... (название произведения).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Идея (единства природы человека и т.п.) выражена в стихотворении 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Мысль о необходимости (защищать природу и т.п.) выражена и в романе...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Вспомним героя повести ... (автор, название).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Лирический герой стихотворения ... (автор, название) тоже размышляет об этом.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F4328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Интерпретация фрагмента или эпизода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(желательно не менее 3 раз упомянуть автора)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lastRenderedPageBreak/>
        <w:t xml:space="preserve">Автор повествует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Автор описывает...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Поэт показывает...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Писатель размышляет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Писатель обращает наше внимание...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Писатель заостряет наше внимание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Он акцентирует внимание читателя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Он осуждает....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Он ставит нам в пример.....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Автор подчеркивает...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Пушкин утверждает...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F4328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Промежуточный вывод в конце каждого аргумента</w:t>
      </w: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Писатель считает, что...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Автор хочет донести до нас мысль </w:t>
      </w:r>
      <w:proofErr w:type="gramStart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</w:t>
      </w:r>
      <w:proofErr w:type="gramEnd"/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Писатель подводит нас к мысли: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</w:p>
    <w:p w:rsidR="006C18A0" w:rsidRPr="00F43289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</w:pPr>
      <w:r w:rsidRPr="00F4328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 xml:space="preserve">Заключение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Подводя итоги сказанному, можно сделать вывод...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В заключение хочется призвать людей к...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В заключение хочется выразить надежду на то, что... </w:t>
      </w:r>
    </w:p>
    <w:p w:rsidR="006C18A0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Хочется верить, что... 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C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Подводя итоги сказанному, хочется выразить надежду на то, что ...</w:t>
      </w:r>
    </w:p>
    <w:p w:rsidR="006C18A0" w:rsidRPr="00AA4C2A" w:rsidRDefault="006C18A0" w:rsidP="006C18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798" w:rsidRDefault="00D74798">
      <w:bookmarkStart w:id="0" w:name="_GoBack"/>
      <w:bookmarkEnd w:id="0"/>
    </w:p>
    <w:sectPr w:rsidR="00D74798" w:rsidSect="00924A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554"/>
    <w:rsid w:val="006C18A0"/>
    <w:rsid w:val="00D74798"/>
    <w:rsid w:val="00D9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4159</Characters>
  <Application>Microsoft Office Word</Application>
  <DocSecurity>0</DocSecurity>
  <Lines>34</Lines>
  <Paragraphs>9</Paragraphs>
  <ScaleCrop>false</ScaleCrop>
  <Company>Hewlett-Packard</Company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2018-11-11T12:01:00Z</dcterms:created>
  <dcterms:modified xsi:type="dcterms:W3CDTF">2018-11-11T12:01:00Z</dcterms:modified>
</cp:coreProperties>
</file>