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35" w:type="dxa"/>
        <w:tblLook w:val="00A0" w:firstRow="1" w:lastRow="0" w:firstColumn="1" w:lastColumn="0" w:noHBand="0" w:noVBand="0"/>
      </w:tblPr>
      <w:tblGrid>
        <w:gridCol w:w="5328"/>
        <w:gridCol w:w="5207"/>
      </w:tblGrid>
      <w:tr w:rsidR="00412679" w:rsidRPr="00412679" w:rsidTr="00412679">
        <w:trPr>
          <w:trHeight w:val="2655"/>
        </w:trPr>
        <w:tc>
          <w:tcPr>
            <w:tcW w:w="5328" w:type="dxa"/>
          </w:tcPr>
          <w:p w:rsidR="00412679" w:rsidRPr="00412679" w:rsidRDefault="00412679" w:rsidP="00412679">
            <w:pPr>
              <w:spacing w:after="0" w:line="240" w:lineRule="auto"/>
              <w:rPr>
                <w:rFonts w:ascii="Times New Roman" w:hAnsi="Times New Roman" w:cs="Times New Roman"/>
                <w:b/>
                <w:bCs/>
                <w:sz w:val="28"/>
                <w:szCs w:val="28"/>
                <w:lang w:eastAsia="en-US" w:bidi="en-US"/>
              </w:rPr>
            </w:pPr>
            <w:r w:rsidRPr="00412679">
              <w:rPr>
                <w:rFonts w:ascii="Times New Roman" w:hAnsi="Times New Roman" w:cs="Times New Roman"/>
                <w:b/>
                <w:bCs/>
                <w:sz w:val="28"/>
                <w:szCs w:val="28"/>
                <w:lang w:eastAsia="en-US" w:bidi="en-US"/>
              </w:rPr>
              <w:t>Согласовано</w:t>
            </w:r>
          </w:p>
          <w:p w:rsidR="00412679" w:rsidRPr="00412679" w:rsidRDefault="00412679" w:rsidP="00412679">
            <w:pPr>
              <w:spacing w:after="0" w:line="240" w:lineRule="auto"/>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 xml:space="preserve">Зам. директора по УВР </w:t>
            </w:r>
          </w:p>
          <w:p w:rsidR="00412679" w:rsidRPr="00412679" w:rsidRDefault="00412679" w:rsidP="00412679">
            <w:pPr>
              <w:spacing w:after="0" w:line="240" w:lineRule="auto"/>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МАОУ «Образовательный центр</w:t>
            </w:r>
          </w:p>
          <w:p w:rsidR="00412679" w:rsidRPr="00412679" w:rsidRDefault="00412679" w:rsidP="00412679">
            <w:pPr>
              <w:spacing w:after="0" w:line="240" w:lineRule="auto"/>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им. М. М. Расковой»</w:t>
            </w:r>
          </w:p>
          <w:p w:rsidR="00412679" w:rsidRPr="00412679" w:rsidRDefault="00412679" w:rsidP="00412679">
            <w:pPr>
              <w:spacing w:after="0" w:line="240" w:lineRule="auto"/>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__________/</w:t>
            </w:r>
            <w:r w:rsidRPr="00412679">
              <w:rPr>
                <w:rFonts w:ascii="Times New Roman" w:hAnsi="Times New Roman" w:cs="Times New Roman"/>
                <w:sz w:val="28"/>
                <w:szCs w:val="28"/>
                <w:lang w:eastAsia="en-US" w:bidi="en-US"/>
              </w:rPr>
              <w:softHyphen/>
            </w:r>
            <w:r w:rsidRPr="00412679">
              <w:rPr>
                <w:rFonts w:ascii="Times New Roman" w:hAnsi="Times New Roman" w:cs="Times New Roman"/>
                <w:sz w:val="28"/>
                <w:szCs w:val="28"/>
                <w:lang w:eastAsia="en-US" w:bidi="en-US"/>
              </w:rPr>
              <w:softHyphen/>
            </w:r>
            <w:r w:rsidRPr="00412679">
              <w:rPr>
                <w:rFonts w:ascii="Times New Roman" w:hAnsi="Times New Roman" w:cs="Times New Roman"/>
                <w:sz w:val="28"/>
                <w:szCs w:val="28"/>
                <w:lang w:eastAsia="en-US" w:bidi="en-US"/>
              </w:rPr>
              <w:softHyphen/>
            </w:r>
            <w:r w:rsidRPr="00412679">
              <w:rPr>
                <w:rFonts w:ascii="Times New Roman" w:hAnsi="Times New Roman" w:cs="Times New Roman"/>
                <w:sz w:val="28"/>
                <w:szCs w:val="28"/>
                <w:lang w:eastAsia="en-US" w:bidi="en-US"/>
              </w:rPr>
              <w:softHyphen/>
            </w:r>
            <w:r w:rsidRPr="00412679">
              <w:rPr>
                <w:rFonts w:ascii="Times New Roman" w:hAnsi="Times New Roman" w:cs="Times New Roman"/>
                <w:sz w:val="28"/>
                <w:szCs w:val="28"/>
                <w:lang w:eastAsia="en-US" w:bidi="en-US"/>
              </w:rPr>
              <w:softHyphen/>
              <w:t>Гусева И.В./</w:t>
            </w:r>
          </w:p>
          <w:p w:rsidR="00412679" w:rsidRPr="00412679" w:rsidRDefault="00412679" w:rsidP="00412679">
            <w:pPr>
              <w:spacing w:after="0" w:line="240" w:lineRule="auto"/>
              <w:rPr>
                <w:rFonts w:ascii="Times New Roman" w:hAnsi="Times New Roman" w:cs="Times New Roman"/>
                <w:sz w:val="28"/>
                <w:szCs w:val="28"/>
                <w:lang w:eastAsia="en-US" w:bidi="en-US"/>
              </w:rPr>
            </w:pPr>
          </w:p>
        </w:tc>
        <w:tc>
          <w:tcPr>
            <w:tcW w:w="5207" w:type="dxa"/>
            <w:hideMark/>
          </w:tcPr>
          <w:p w:rsidR="00412679" w:rsidRPr="00412679" w:rsidRDefault="00412679" w:rsidP="00412679">
            <w:pPr>
              <w:spacing w:after="0" w:line="240" w:lineRule="auto"/>
              <w:rPr>
                <w:rFonts w:ascii="Times New Roman" w:hAnsi="Times New Roman" w:cs="Times New Roman"/>
                <w:b/>
                <w:bCs/>
                <w:sz w:val="28"/>
                <w:szCs w:val="28"/>
                <w:lang w:eastAsia="en-US" w:bidi="en-US"/>
              </w:rPr>
            </w:pPr>
            <w:r w:rsidRPr="00412679">
              <w:rPr>
                <w:rFonts w:ascii="Times New Roman" w:hAnsi="Times New Roman" w:cs="Times New Roman"/>
                <w:b/>
                <w:bCs/>
                <w:sz w:val="28"/>
                <w:szCs w:val="28"/>
                <w:lang w:eastAsia="en-US" w:bidi="en-US"/>
              </w:rPr>
              <w:t>Утверждаю</w:t>
            </w:r>
          </w:p>
          <w:p w:rsidR="00412679" w:rsidRPr="00412679" w:rsidRDefault="00412679" w:rsidP="00412679">
            <w:pPr>
              <w:spacing w:after="0" w:line="240" w:lineRule="auto"/>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Директор МАОУ «Образовательный центр им. М. М. Расковой»</w:t>
            </w:r>
          </w:p>
          <w:p w:rsidR="00412679" w:rsidRPr="00412679" w:rsidRDefault="00412679" w:rsidP="00412679">
            <w:pPr>
              <w:spacing w:after="0" w:line="240" w:lineRule="auto"/>
              <w:jc w:val="both"/>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__________/</w:t>
            </w:r>
            <w:proofErr w:type="spellStart"/>
            <w:r w:rsidRPr="00412679">
              <w:rPr>
                <w:rFonts w:ascii="Times New Roman" w:hAnsi="Times New Roman" w:cs="Times New Roman"/>
                <w:sz w:val="28"/>
                <w:szCs w:val="28"/>
                <w:lang w:eastAsia="en-US" w:bidi="en-US"/>
              </w:rPr>
              <w:t>Ефименкова</w:t>
            </w:r>
            <w:proofErr w:type="spellEnd"/>
            <w:r w:rsidRPr="00412679">
              <w:rPr>
                <w:rFonts w:ascii="Times New Roman" w:hAnsi="Times New Roman" w:cs="Times New Roman"/>
                <w:sz w:val="28"/>
                <w:szCs w:val="28"/>
                <w:lang w:eastAsia="en-US" w:bidi="en-US"/>
              </w:rPr>
              <w:t xml:space="preserve"> О.А./</w:t>
            </w:r>
          </w:p>
          <w:p w:rsidR="00412679" w:rsidRPr="00412679" w:rsidRDefault="00412679" w:rsidP="00412679">
            <w:pPr>
              <w:spacing w:after="0" w:line="240" w:lineRule="auto"/>
              <w:jc w:val="both"/>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Приказ № _______ от__________</w:t>
            </w:r>
          </w:p>
        </w:tc>
      </w:tr>
    </w:tbl>
    <w:p w:rsidR="00412679" w:rsidRPr="00412679" w:rsidRDefault="00412679" w:rsidP="00412679">
      <w:pPr>
        <w:spacing w:after="0" w:line="240" w:lineRule="auto"/>
        <w:jc w:val="both"/>
        <w:rPr>
          <w:rFonts w:ascii="Times New Roman" w:hAnsi="Times New Roman" w:cs="Times New Roman"/>
          <w:color w:val="404040"/>
          <w:sz w:val="28"/>
          <w:szCs w:val="28"/>
          <w:lang w:eastAsia="en-US" w:bidi="en-US"/>
        </w:rPr>
      </w:pPr>
    </w:p>
    <w:p w:rsidR="00412679" w:rsidRPr="00412679" w:rsidRDefault="00412679" w:rsidP="00412679">
      <w:pPr>
        <w:spacing w:after="0" w:line="240" w:lineRule="auto"/>
        <w:ind w:firstLine="360"/>
        <w:jc w:val="both"/>
        <w:rPr>
          <w:rFonts w:ascii="Times New Roman" w:hAnsi="Times New Roman" w:cs="Times New Roman"/>
          <w:color w:val="404040"/>
          <w:sz w:val="28"/>
          <w:szCs w:val="28"/>
          <w:lang w:eastAsia="en-US" w:bidi="en-US"/>
        </w:rPr>
      </w:pPr>
      <w:r w:rsidRPr="00412679">
        <w:rPr>
          <w:rFonts w:ascii="Times New Roman" w:hAnsi="Times New Roman" w:cs="Times New Roman"/>
          <w:color w:val="404040"/>
          <w:sz w:val="28"/>
          <w:szCs w:val="28"/>
          <w:lang w:eastAsia="en-US" w:bidi="en-US"/>
        </w:rPr>
        <w:tab/>
      </w:r>
      <w:r w:rsidRPr="00412679">
        <w:rPr>
          <w:rFonts w:ascii="Times New Roman" w:hAnsi="Times New Roman" w:cs="Times New Roman"/>
          <w:color w:val="404040"/>
          <w:sz w:val="28"/>
          <w:szCs w:val="28"/>
          <w:lang w:eastAsia="en-US" w:bidi="en-US"/>
        </w:rPr>
        <w:tab/>
      </w:r>
      <w:r w:rsidRPr="00412679">
        <w:rPr>
          <w:rFonts w:ascii="Times New Roman" w:hAnsi="Times New Roman" w:cs="Times New Roman"/>
          <w:color w:val="404040"/>
          <w:sz w:val="28"/>
          <w:szCs w:val="28"/>
          <w:lang w:eastAsia="en-US" w:bidi="en-US"/>
        </w:rPr>
        <w:tab/>
      </w:r>
      <w:r w:rsidRPr="00412679">
        <w:rPr>
          <w:rFonts w:ascii="Times New Roman" w:hAnsi="Times New Roman" w:cs="Times New Roman"/>
          <w:color w:val="404040"/>
          <w:sz w:val="28"/>
          <w:szCs w:val="28"/>
          <w:lang w:eastAsia="en-US" w:bidi="en-US"/>
        </w:rPr>
        <w:tab/>
      </w:r>
    </w:p>
    <w:p w:rsidR="00412679" w:rsidRPr="00412679" w:rsidRDefault="00412679" w:rsidP="00412679">
      <w:pPr>
        <w:spacing w:after="0" w:line="240" w:lineRule="auto"/>
        <w:ind w:firstLine="360"/>
        <w:jc w:val="both"/>
        <w:rPr>
          <w:rFonts w:ascii="Times New Roman" w:hAnsi="Times New Roman" w:cs="Times New Roman"/>
          <w:color w:val="404040"/>
          <w:sz w:val="28"/>
          <w:szCs w:val="28"/>
          <w:lang w:eastAsia="en-US" w:bidi="en-US"/>
        </w:rPr>
      </w:pPr>
    </w:p>
    <w:p w:rsidR="00412679" w:rsidRPr="00412679" w:rsidRDefault="00412679" w:rsidP="00412679">
      <w:pPr>
        <w:spacing w:after="0" w:line="240" w:lineRule="auto"/>
        <w:ind w:firstLine="360"/>
        <w:jc w:val="both"/>
        <w:rPr>
          <w:rFonts w:ascii="Times New Roman" w:hAnsi="Times New Roman" w:cs="Times New Roman"/>
          <w:color w:val="404040"/>
          <w:sz w:val="28"/>
          <w:szCs w:val="28"/>
          <w:lang w:eastAsia="en-US" w:bidi="en-US"/>
        </w:rPr>
      </w:pPr>
    </w:p>
    <w:p w:rsidR="00412679" w:rsidRPr="00412679" w:rsidRDefault="00412679" w:rsidP="00412679">
      <w:pPr>
        <w:spacing w:after="0" w:line="240" w:lineRule="auto"/>
        <w:ind w:firstLine="360"/>
        <w:jc w:val="both"/>
        <w:rPr>
          <w:rFonts w:ascii="Times New Roman" w:hAnsi="Times New Roman" w:cs="Times New Roman"/>
          <w:color w:val="404040"/>
          <w:sz w:val="28"/>
          <w:szCs w:val="28"/>
          <w:lang w:eastAsia="en-US" w:bidi="en-US"/>
        </w:rPr>
      </w:pPr>
    </w:p>
    <w:p w:rsidR="00412679" w:rsidRPr="00412679" w:rsidRDefault="00412679" w:rsidP="00412679">
      <w:pPr>
        <w:spacing w:after="0" w:line="240" w:lineRule="auto"/>
        <w:ind w:firstLine="360"/>
        <w:jc w:val="both"/>
        <w:rPr>
          <w:rFonts w:ascii="Times New Roman" w:hAnsi="Times New Roman" w:cs="Times New Roman"/>
          <w:color w:val="404040"/>
          <w:sz w:val="28"/>
          <w:szCs w:val="28"/>
          <w:lang w:eastAsia="en-US" w:bidi="en-US"/>
        </w:rPr>
      </w:pPr>
    </w:p>
    <w:p w:rsidR="00412679" w:rsidRPr="00412679" w:rsidRDefault="00412679" w:rsidP="00412679">
      <w:pPr>
        <w:spacing w:after="0" w:line="240" w:lineRule="auto"/>
        <w:jc w:val="both"/>
        <w:rPr>
          <w:rFonts w:ascii="Times New Roman" w:hAnsi="Times New Roman" w:cs="Times New Roman"/>
          <w:sz w:val="28"/>
          <w:szCs w:val="28"/>
          <w:lang w:eastAsia="en-US" w:bidi="en-US"/>
        </w:rPr>
      </w:pPr>
    </w:p>
    <w:p w:rsidR="00412679" w:rsidRPr="00412679" w:rsidRDefault="00412679" w:rsidP="00412679">
      <w:pPr>
        <w:spacing w:after="0" w:line="240" w:lineRule="auto"/>
        <w:ind w:firstLine="360"/>
        <w:jc w:val="both"/>
        <w:rPr>
          <w:rFonts w:ascii="Times New Roman" w:hAnsi="Times New Roman" w:cs="Times New Roman"/>
          <w:sz w:val="48"/>
          <w:szCs w:val="48"/>
          <w:lang w:eastAsia="en-US" w:bidi="en-US"/>
        </w:rPr>
      </w:pPr>
    </w:p>
    <w:p w:rsidR="00412679" w:rsidRPr="00412679" w:rsidRDefault="00412679" w:rsidP="00412679">
      <w:pPr>
        <w:spacing w:after="0" w:line="240" w:lineRule="auto"/>
        <w:ind w:firstLine="360"/>
        <w:jc w:val="center"/>
        <w:rPr>
          <w:rFonts w:ascii="Times New Roman" w:hAnsi="Times New Roman" w:cs="Times New Roman"/>
          <w:sz w:val="28"/>
          <w:szCs w:val="28"/>
          <w:lang w:eastAsia="en-US" w:bidi="en-US"/>
        </w:rPr>
      </w:pPr>
      <w:r w:rsidRPr="00412679">
        <w:rPr>
          <w:rFonts w:ascii="Times New Roman" w:hAnsi="Times New Roman" w:cs="Times New Roman"/>
          <w:b/>
          <w:bCs/>
          <w:sz w:val="28"/>
          <w:szCs w:val="28"/>
          <w:lang w:eastAsia="en-US" w:bidi="en-US"/>
        </w:rPr>
        <w:t>Рабочая  программа</w:t>
      </w:r>
    </w:p>
    <w:p w:rsidR="00412679" w:rsidRPr="00412679" w:rsidRDefault="00412679" w:rsidP="00412679">
      <w:pPr>
        <w:numPr>
          <w:ilvl w:val="0"/>
          <w:numId w:val="3"/>
        </w:numPr>
        <w:spacing w:after="0" w:line="240" w:lineRule="auto"/>
        <w:jc w:val="center"/>
        <w:rPr>
          <w:rFonts w:ascii="Times New Roman" w:hAnsi="Times New Roman" w:cs="Times New Roman"/>
          <w:sz w:val="28"/>
          <w:szCs w:val="28"/>
          <w:lang w:eastAsia="en-US"/>
        </w:rPr>
      </w:pPr>
      <w:r w:rsidRPr="00412679">
        <w:rPr>
          <w:rFonts w:ascii="Times New Roman" w:hAnsi="Times New Roman" w:cs="Times New Roman"/>
          <w:sz w:val="28"/>
          <w:szCs w:val="28"/>
          <w:lang w:eastAsia="en-US"/>
        </w:rPr>
        <w:t xml:space="preserve">по учебному предмету </w:t>
      </w:r>
      <w:r w:rsidRPr="00412679">
        <w:rPr>
          <w:rFonts w:ascii="Times New Roman" w:hAnsi="Times New Roman" w:cs="Times New Roman"/>
          <w:b/>
          <w:bCs/>
          <w:sz w:val="28"/>
          <w:szCs w:val="28"/>
          <w:lang w:eastAsia="en-US"/>
        </w:rPr>
        <w:t>«</w:t>
      </w:r>
      <w:r>
        <w:rPr>
          <w:rFonts w:ascii="Times New Roman" w:hAnsi="Times New Roman" w:cs="Times New Roman"/>
          <w:b/>
          <w:bCs/>
          <w:sz w:val="28"/>
          <w:szCs w:val="28"/>
          <w:lang w:eastAsia="en-US"/>
        </w:rPr>
        <w:t>математика</w:t>
      </w:r>
      <w:r w:rsidRPr="00412679">
        <w:rPr>
          <w:rFonts w:ascii="Times New Roman" w:hAnsi="Times New Roman" w:cs="Times New Roman"/>
          <w:b/>
          <w:bCs/>
          <w:sz w:val="28"/>
          <w:szCs w:val="28"/>
          <w:lang w:eastAsia="en-US"/>
        </w:rPr>
        <w:t>»</w:t>
      </w:r>
    </w:p>
    <w:p w:rsidR="00412679" w:rsidRPr="00412679" w:rsidRDefault="00412679" w:rsidP="00412679">
      <w:pPr>
        <w:spacing w:after="0" w:line="240" w:lineRule="auto"/>
        <w:ind w:left="1416" w:firstLine="708"/>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 xml:space="preserve">              для обучающихся   </w:t>
      </w:r>
      <w:r w:rsidRPr="00412679">
        <w:rPr>
          <w:rFonts w:ascii="Times New Roman" w:hAnsi="Times New Roman" w:cs="Times New Roman"/>
          <w:b/>
          <w:bCs/>
          <w:sz w:val="28"/>
          <w:szCs w:val="28"/>
          <w:lang w:eastAsia="en-US" w:bidi="en-US"/>
        </w:rPr>
        <w:t xml:space="preserve">1-4 </w:t>
      </w:r>
      <w:r w:rsidRPr="00412679">
        <w:rPr>
          <w:rFonts w:ascii="Times New Roman" w:hAnsi="Times New Roman" w:cs="Times New Roman"/>
          <w:sz w:val="28"/>
          <w:szCs w:val="28"/>
          <w:lang w:eastAsia="en-US" w:bidi="en-US"/>
        </w:rPr>
        <w:t>классов</w:t>
      </w:r>
    </w:p>
    <w:p w:rsidR="00412679" w:rsidRPr="00412679" w:rsidRDefault="00412679" w:rsidP="00412679">
      <w:pPr>
        <w:spacing w:after="0" w:line="240" w:lineRule="auto"/>
        <w:ind w:left="1416" w:firstLine="708"/>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 xml:space="preserve">               </w:t>
      </w:r>
      <w:r w:rsidRPr="00412679">
        <w:rPr>
          <w:rFonts w:ascii="Times New Roman" w:hAnsi="Times New Roman" w:cs="Times New Roman"/>
          <w:sz w:val="28"/>
          <w:szCs w:val="28"/>
          <w:lang w:eastAsia="en-US" w:bidi="en-US"/>
        </w:rPr>
        <w:t>(программа «</w:t>
      </w:r>
      <w:r>
        <w:rPr>
          <w:rFonts w:ascii="Times New Roman" w:hAnsi="Times New Roman" w:cs="Times New Roman"/>
          <w:sz w:val="28"/>
          <w:szCs w:val="28"/>
          <w:lang w:eastAsia="en-US" w:bidi="en-US"/>
        </w:rPr>
        <w:t>Школа России»</w:t>
      </w:r>
      <w:r w:rsidRPr="00412679">
        <w:rPr>
          <w:rFonts w:ascii="Times New Roman" w:hAnsi="Times New Roman" w:cs="Times New Roman"/>
          <w:sz w:val="28"/>
          <w:szCs w:val="28"/>
          <w:lang w:eastAsia="en-US" w:bidi="en-US"/>
        </w:rPr>
        <w:t>)</w:t>
      </w:r>
    </w:p>
    <w:p w:rsidR="00412679" w:rsidRPr="00412679" w:rsidRDefault="00412679" w:rsidP="00412679">
      <w:pPr>
        <w:spacing w:after="0" w:line="240" w:lineRule="auto"/>
        <w:ind w:left="1980" w:hanging="1980"/>
        <w:jc w:val="center"/>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МАОУ «Образовательный центр</w:t>
      </w:r>
    </w:p>
    <w:p w:rsidR="00412679" w:rsidRPr="00412679" w:rsidRDefault="00412679" w:rsidP="00412679">
      <w:pPr>
        <w:spacing w:after="0" w:line="240" w:lineRule="auto"/>
        <w:ind w:left="1980" w:hanging="1980"/>
        <w:jc w:val="center"/>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имени Героя Советского Союза Расковой Марины Михайловны»</w:t>
      </w:r>
    </w:p>
    <w:p w:rsidR="00412679" w:rsidRPr="00412679" w:rsidRDefault="00412679" w:rsidP="00412679">
      <w:pPr>
        <w:spacing w:after="0" w:line="240" w:lineRule="auto"/>
        <w:ind w:left="1980" w:hanging="1980"/>
        <w:jc w:val="center"/>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Энгельсского муниципального района Саратовской области</w:t>
      </w: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ind w:left="1980" w:hanging="1980"/>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r w:rsidRPr="00412679">
        <w:rPr>
          <w:rFonts w:ascii="Times New Roman" w:hAnsi="Times New Roman" w:cs="Times New Roman"/>
          <w:sz w:val="28"/>
          <w:szCs w:val="28"/>
          <w:lang w:eastAsia="en-US" w:bidi="en-US"/>
        </w:rPr>
        <w:t xml:space="preserve">                        </w:t>
      </w:r>
      <w:r>
        <w:rPr>
          <w:rFonts w:ascii="Times New Roman" w:hAnsi="Times New Roman" w:cs="Times New Roman"/>
          <w:sz w:val="28"/>
          <w:szCs w:val="28"/>
          <w:lang w:eastAsia="en-US" w:bidi="en-US"/>
        </w:rPr>
        <w:t xml:space="preserve">                         на 2020/2021</w:t>
      </w:r>
      <w:r w:rsidRPr="00412679">
        <w:rPr>
          <w:rFonts w:ascii="Times New Roman" w:hAnsi="Times New Roman" w:cs="Times New Roman"/>
          <w:sz w:val="28"/>
          <w:szCs w:val="28"/>
          <w:lang w:eastAsia="en-US" w:bidi="en-US"/>
        </w:rPr>
        <w:t xml:space="preserve"> учебный год</w:t>
      </w: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spacing w:after="0" w:line="240" w:lineRule="auto"/>
        <w:rPr>
          <w:rFonts w:ascii="Times New Roman" w:hAnsi="Times New Roman" w:cs="Times New Roman"/>
          <w:sz w:val="28"/>
          <w:szCs w:val="28"/>
          <w:lang w:eastAsia="en-US" w:bidi="en-US"/>
        </w:rPr>
      </w:pPr>
    </w:p>
    <w:p w:rsidR="00412679" w:rsidRPr="00412679" w:rsidRDefault="00412679" w:rsidP="00412679">
      <w:pPr>
        <w:autoSpaceDE w:val="0"/>
        <w:autoSpaceDN w:val="0"/>
        <w:adjustRightInd w:val="0"/>
        <w:spacing w:after="0" w:line="240" w:lineRule="auto"/>
        <w:jc w:val="both"/>
        <w:rPr>
          <w:rFonts w:ascii="Times New Roman" w:hAnsi="Times New Roman" w:cs="Times New Roman"/>
          <w:b/>
          <w:sz w:val="24"/>
          <w:szCs w:val="24"/>
          <w:lang w:eastAsia="en-US" w:bidi="en-US"/>
        </w:rPr>
      </w:pPr>
    </w:p>
    <w:p w:rsidR="00412679" w:rsidRDefault="00412679" w:rsidP="00E53D93">
      <w:pPr>
        <w:widowControl w:val="0"/>
        <w:autoSpaceDE w:val="0"/>
        <w:autoSpaceDN w:val="0"/>
        <w:adjustRightInd w:val="0"/>
        <w:spacing w:after="0" w:line="240" w:lineRule="auto"/>
        <w:jc w:val="both"/>
        <w:rPr>
          <w:rFonts w:ascii="Times New Roman" w:hAnsi="Times New Roman" w:cs="Times New Roman"/>
          <w:bCs/>
          <w:sz w:val="24"/>
          <w:szCs w:val="24"/>
        </w:rPr>
      </w:pPr>
    </w:p>
    <w:p w:rsidR="00471AB3" w:rsidRPr="00C434A6" w:rsidRDefault="00471AB3" w:rsidP="009B7011">
      <w:pPr>
        <w:widowControl w:val="0"/>
        <w:autoSpaceDE w:val="0"/>
        <w:autoSpaceDN w:val="0"/>
        <w:adjustRightInd w:val="0"/>
        <w:spacing w:after="0" w:line="240" w:lineRule="auto"/>
        <w:ind w:firstLine="708"/>
        <w:jc w:val="both"/>
        <w:rPr>
          <w:rFonts w:ascii="Times New Roman" w:hAnsi="Times New Roman" w:cs="Times New Roman"/>
          <w:sz w:val="24"/>
          <w:szCs w:val="24"/>
          <w:lang w:eastAsia="zh-CN"/>
        </w:rPr>
      </w:pPr>
      <w:r w:rsidRPr="00C434A6">
        <w:rPr>
          <w:rFonts w:ascii="Times New Roman" w:hAnsi="Times New Roman" w:cs="Times New Roman"/>
          <w:bCs/>
          <w:sz w:val="24"/>
          <w:szCs w:val="24"/>
        </w:rPr>
        <w:lastRenderedPageBreak/>
        <w:t>Рабочая программа</w:t>
      </w:r>
      <w:r w:rsidR="00412679">
        <w:rPr>
          <w:rFonts w:ascii="Times New Roman" w:hAnsi="Times New Roman" w:cs="Times New Roman"/>
          <w:bCs/>
          <w:sz w:val="24"/>
          <w:szCs w:val="24"/>
        </w:rPr>
        <w:t xml:space="preserve"> </w:t>
      </w:r>
      <w:proofErr w:type="gramStart"/>
      <w:r w:rsidRPr="00C434A6">
        <w:rPr>
          <w:rFonts w:ascii="Times New Roman" w:hAnsi="Times New Roman" w:cs="Times New Roman"/>
          <w:bCs/>
          <w:sz w:val="24"/>
          <w:szCs w:val="24"/>
        </w:rPr>
        <w:t>составлена  на</w:t>
      </w:r>
      <w:proofErr w:type="gramEnd"/>
      <w:r w:rsidRPr="00C434A6">
        <w:rPr>
          <w:rFonts w:ascii="Times New Roman" w:hAnsi="Times New Roman" w:cs="Times New Roman"/>
          <w:bCs/>
          <w:sz w:val="24"/>
          <w:szCs w:val="24"/>
        </w:rPr>
        <w:t xml:space="preserve"> основе</w:t>
      </w:r>
      <w:r w:rsidRPr="00C434A6">
        <w:rPr>
          <w:rFonts w:ascii="Times New Roman" w:hAnsi="Times New Roman" w:cs="Times New Roman"/>
          <w:sz w:val="24"/>
          <w:szCs w:val="24"/>
        </w:rPr>
        <w:t xml:space="preserve">  программы «</w:t>
      </w:r>
      <w:r w:rsidR="007B7BEA" w:rsidRPr="00C434A6">
        <w:rPr>
          <w:rFonts w:ascii="Times New Roman" w:hAnsi="Times New Roman" w:cs="Times New Roman"/>
          <w:sz w:val="24"/>
          <w:szCs w:val="24"/>
        </w:rPr>
        <w:t>Математика</w:t>
      </w:r>
      <w:r w:rsidRPr="00C434A6">
        <w:rPr>
          <w:rFonts w:ascii="Times New Roman" w:hAnsi="Times New Roman" w:cs="Times New Roman"/>
          <w:sz w:val="24"/>
          <w:szCs w:val="24"/>
        </w:rPr>
        <w:t>» (автор</w:t>
      </w:r>
      <w:r w:rsidRPr="00C434A6">
        <w:rPr>
          <w:rFonts w:ascii="Times New Roman" w:hAnsi="Times New Roman" w:cs="Times New Roman"/>
          <w:sz w:val="24"/>
          <w:szCs w:val="24"/>
          <w:lang w:eastAsia="zh-CN"/>
        </w:rPr>
        <w:t>ы</w:t>
      </w:r>
      <w:r w:rsidR="00412679">
        <w:rPr>
          <w:rFonts w:ascii="Times New Roman" w:hAnsi="Times New Roman" w:cs="Times New Roman"/>
          <w:sz w:val="24"/>
          <w:szCs w:val="24"/>
          <w:lang w:eastAsia="zh-CN"/>
        </w:rPr>
        <w:t xml:space="preserve"> </w:t>
      </w:r>
      <w:r w:rsidR="007B7BEA" w:rsidRPr="00C434A6">
        <w:rPr>
          <w:rFonts w:ascii="Times New Roman" w:hAnsi="Times New Roman" w:cs="Times New Roman"/>
          <w:sz w:val="24"/>
          <w:szCs w:val="24"/>
          <w:lang w:eastAsia="zh-CN"/>
        </w:rPr>
        <w:t>М. И. Моро, С. И. Волкова, С. В. Степанова и др</w:t>
      </w:r>
      <w:r w:rsidRPr="00C434A6">
        <w:rPr>
          <w:rFonts w:ascii="Times New Roman" w:hAnsi="Times New Roman" w:cs="Times New Roman"/>
          <w:iCs/>
          <w:color w:val="000000"/>
          <w:sz w:val="24"/>
          <w:szCs w:val="24"/>
          <w:lang w:eastAsia="zh-CN"/>
        </w:rPr>
        <w:t xml:space="preserve">./ </w:t>
      </w:r>
      <w:r w:rsidRPr="00C434A6">
        <w:rPr>
          <w:rFonts w:ascii="Times New Roman" w:hAnsi="Times New Roman" w:cs="Times New Roman"/>
          <w:sz w:val="24"/>
          <w:szCs w:val="24"/>
        </w:rPr>
        <w:t>Сборник программ для начальной школы. Комплект «</w:t>
      </w:r>
      <w:r w:rsidR="007B7BEA" w:rsidRPr="00C434A6">
        <w:rPr>
          <w:rFonts w:ascii="Times New Roman" w:hAnsi="Times New Roman" w:cs="Times New Roman"/>
          <w:sz w:val="24"/>
          <w:szCs w:val="24"/>
        </w:rPr>
        <w:t>Школа России</w:t>
      </w:r>
      <w:r w:rsidRPr="00C434A6">
        <w:rPr>
          <w:rFonts w:ascii="Times New Roman" w:hAnsi="Times New Roman" w:cs="Times New Roman"/>
          <w:sz w:val="24"/>
          <w:szCs w:val="24"/>
        </w:rPr>
        <w:t>».</w:t>
      </w:r>
      <w:r w:rsidR="009B7011">
        <w:rPr>
          <w:rFonts w:ascii="Times New Roman" w:hAnsi="Times New Roman" w:cs="Times New Roman"/>
          <w:sz w:val="24"/>
          <w:szCs w:val="24"/>
        </w:rPr>
        <w:t xml:space="preserve"> </w:t>
      </w:r>
      <w:r w:rsidRPr="00C434A6">
        <w:rPr>
          <w:rFonts w:ascii="Times New Roman" w:hAnsi="Times New Roman" w:cs="Times New Roman"/>
          <w:sz w:val="24"/>
          <w:szCs w:val="24"/>
          <w:lang w:eastAsia="en-US"/>
        </w:rPr>
        <w:t>Москва:</w:t>
      </w:r>
      <w:r w:rsidR="00412679">
        <w:rPr>
          <w:rFonts w:ascii="Times New Roman" w:hAnsi="Times New Roman" w:cs="Times New Roman"/>
          <w:sz w:val="24"/>
          <w:szCs w:val="24"/>
          <w:lang w:eastAsia="en-US"/>
        </w:rPr>
        <w:t xml:space="preserve"> </w:t>
      </w:r>
      <w:r w:rsidR="007B7BEA" w:rsidRPr="00C434A6">
        <w:rPr>
          <w:rFonts w:ascii="Times New Roman" w:hAnsi="Times New Roman" w:cs="Times New Roman"/>
          <w:sz w:val="24"/>
          <w:szCs w:val="24"/>
          <w:lang w:eastAsia="en-US"/>
        </w:rPr>
        <w:t>Издательство «Просвещение», 2014 год.</w:t>
      </w:r>
    </w:p>
    <w:p w:rsidR="00471AB3" w:rsidRPr="00C434A6" w:rsidRDefault="00471AB3" w:rsidP="009B7011">
      <w:pPr>
        <w:widowControl w:val="0"/>
        <w:autoSpaceDE w:val="0"/>
        <w:autoSpaceDN w:val="0"/>
        <w:adjustRightInd w:val="0"/>
        <w:spacing w:after="0" w:line="240" w:lineRule="auto"/>
        <w:ind w:firstLine="708"/>
        <w:jc w:val="both"/>
        <w:rPr>
          <w:rStyle w:val="c1"/>
          <w:rFonts w:ascii="Times New Roman" w:hAnsi="Times New Roman"/>
          <w:color w:val="000000"/>
          <w:sz w:val="24"/>
          <w:szCs w:val="24"/>
        </w:rPr>
      </w:pPr>
      <w:r w:rsidRPr="00C434A6">
        <w:rPr>
          <w:rFonts w:ascii="Times New Roman" w:hAnsi="Times New Roman" w:cs="Times New Roman"/>
          <w:sz w:val="24"/>
          <w:szCs w:val="24"/>
        </w:rPr>
        <w:t xml:space="preserve">Данная программа  построена в соответствии с требованиями Федерального  Государственного образовательного стандарта начального общего образования, </w:t>
      </w:r>
      <w:r w:rsidRPr="00C434A6">
        <w:rPr>
          <w:rStyle w:val="c1"/>
          <w:rFonts w:ascii="Times New Roman" w:hAnsi="Times New Roman"/>
          <w:color w:val="000000"/>
          <w:sz w:val="24"/>
          <w:szCs w:val="24"/>
        </w:rPr>
        <w:t>утвержденного приказо</w:t>
      </w:r>
      <w:r w:rsidR="00E53D93">
        <w:rPr>
          <w:rStyle w:val="c1"/>
          <w:rFonts w:ascii="Times New Roman" w:hAnsi="Times New Roman"/>
          <w:color w:val="000000"/>
          <w:sz w:val="24"/>
          <w:szCs w:val="24"/>
        </w:rPr>
        <w:t xml:space="preserve">м </w:t>
      </w:r>
      <w:r w:rsidRPr="00C434A6">
        <w:rPr>
          <w:rStyle w:val="c1"/>
          <w:rFonts w:ascii="Times New Roman" w:hAnsi="Times New Roman"/>
          <w:color w:val="000000"/>
          <w:sz w:val="24"/>
          <w:szCs w:val="24"/>
        </w:rPr>
        <w:t>Министерства образования и науки РФ № 373 от 06.10.2009</w:t>
      </w:r>
    </w:p>
    <w:p w:rsidR="00471AB3" w:rsidRPr="00C434A6" w:rsidRDefault="00471AB3" w:rsidP="00C434A6">
      <w:pPr>
        <w:widowControl w:val="0"/>
        <w:autoSpaceDE w:val="0"/>
        <w:autoSpaceDN w:val="0"/>
        <w:adjustRightInd w:val="0"/>
        <w:spacing w:after="0" w:line="240" w:lineRule="auto"/>
        <w:jc w:val="both"/>
        <w:rPr>
          <w:rFonts w:ascii="Times New Roman" w:hAnsi="Times New Roman" w:cs="Times New Roman"/>
          <w:b/>
          <w:sz w:val="24"/>
          <w:szCs w:val="24"/>
        </w:rPr>
      </w:pPr>
    </w:p>
    <w:p w:rsidR="00471AB3" w:rsidRPr="00C434A6" w:rsidRDefault="00471AB3" w:rsidP="009B7011">
      <w:pPr>
        <w:widowControl w:val="0"/>
        <w:autoSpaceDE w:val="0"/>
        <w:autoSpaceDN w:val="0"/>
        <w:adjustRightInd w:val="0"/>
        <w:spacing w:after="120" w:line="240" w:lineRule="auto"/>
        <w:jc w:val="center"/>
        <w:rPr>
          <w:rFonts w:ascii="Times New Roman" w:hAnsi="Times New Roman" w:cs="Times New Roman"/>
          <w:b/>
          <w:sz w:val="24"/>
          <w:szCs w:val="24"/>
        </w:rPr>
      </w:pPr>
      <w:r w:rsidRPr="00C434A6">
        <w:rPr>
          <w:rFonts w:ascii="Times New Roman" w:hAnsi="Times New Roman" w:cs="Times New Roman"/>
          <w:b/>
          <w:sz w:val="24"/>
          <w:szCs w:val="24"/>
        </w:rPr>
        <w:t>Планируемые результаты.</w:t>
      </w:r>
    </w:p>
    <w:p w:rsidR="00471AB3" w:rsidRPr="00C434A6" w:rsidRDefault="00471AB3" w:rsidP="009B7011">
      <w:pPr>
        <w:pStyle w:val="4"/>
        <w:spacing w:before="0" w:after="120" w:line="240" w:lineRule="auto"/>
        <w:jc w:val="both"/>
        <w:rPr>
          <w:rFonts w:ascii="Times New Roman" w:hAnsi="Times New Roman" w:cs="Times New Roman"/>
          <w:b/>
          <w:i w:val="0"/>
          <w:color w:val="auto"/>
          <w:sz w:val="24"/>
          <w:szCs w:val="24"/>
        </w:rPr>
      </w:pPr>
      <w:r w:rsidRPr="00C434A6">
        <w:rPr>
          <w:rFonts w:ascii="Times New Roman" w:hAnsi="Times New Roman" w:cs="Times New Roman"/>
          <w:b/>
          <w:i w:val="0"/>
          <w:color w:val="auto"/>
          <w:sz w:val="24"/>
          <w:szCs w:val="24"/>
        </w:rPr>
        <w:t>Личностные универсальные учебные действия</w:t>
      </w:r>
    </w:p>
    <w:p w:rsidR="00471AB3" w:rsidRPr="00C434A6" w:rsidRDefault="00471AB3" w:rsidP="00C434A6">
      <w:pPr>
        <w:pStyle w:val="a7"/>
        <w:spacing w:line="240" w:lineRule="auto"/>
        <w:ind w:firstLine="0"/>
        <w:rPr>
          <w:rFonts w:ascii="Times New Roman" w:hAnsi="Times New Roman"/>
          <w:b/>
          <w:color w:val="auto"/>
          <w:sz w:val="24"/>
          <w:szCs w:val="24"/>
        </w:rPr>
      </w:pPr>
      <w:r w:rsidRPr="00C434A6">
        <w:rPr>
          <w:rFonts w:ascii="Times New Roman" w:hAnsi="Times New Roman"/>
          <w:b/>
          <w:color w:val="auto"/>
          <w:sz w:val="24"/>
          <w:szCs w:val="24"/>
        </w:rPr>
        <w:t>У обучающего будут сформированы:</w:t>
      </w:r>
    </w:p>
    <w:p w:rsidR="00471AB3" w:rsidRPr="00C434A6" w:rsidRDefault="00471AB3" w:rsidP="00C434A6">
      <w:pPr>
        <w:pStyle w:val="a7"/>
        <w:spacing w:line="240" w:lineRule="auto"/>
        <w:ind w:firstLine="0"/>
        <w:rPr>
          <w:rFonts w:ascii="Times New Roman" w:hAnsi="Times New Roman"/>
          <w:b/>
          <w:color w:val="auto"/>
          <w:sz w:val="24"/>
          <w:szCs w:val="24"/>
        </w:rPr>
      </w:pPr>
      <w:r w:rsidRPr="00C434A6">
        <w:rPr>
          <w:rFonts w:ascii="Times New Roman" w:hAnsi="Times New Roman"/>
          <w:b/>
          <w:color w:val="auto"/>
          <w:sz w:val="24"/>
          <w:szCs w:val="24"/>
        </w:rPr>
        <w:t>-</w:t>
      </w:r>
      <w:r w:rsidRPr="00C434A6">
        <w:rPr>
          <w:rFonts w:ascii="Times New Roman" w:hAnsi="Times New Roman"/>
          <w:color w:val="auto"/>
          <w:sz w:val="24"/>
          <w:szCs w:val="24"/>
        </w:rPr>
        <w:t>внутренняя позиция школьника на уровне положитель</w:t>
      </w:r>
      <w:r w:rsidRPr="00C434A6">
        <w:rPr>
          <w:rFonts w:ascii="Times New Roman" w:hAnsi="Times New Roman"/>
          <w:color w:val="auto"/>
          <w:spacing w:val="4"/>
          <w:sz w:val="24"/>
          <w:szCs w:val="24"/>
        </w:rPr>
        <w:t xml:space="preserve">ного отношения к школе, ориентации на содержательные моменты школьной действительности и принятия образца </w:t>
      </w:r>
      <w:r w:rsidRPr="00C434A6">
        <w:rPr>
          <w:rFonts w:ascii="Times New Roman" w:hAnsi="Times New Roman"/>
          <w:color w:val="auto"/>
          <w:sz w:val="24"/>
          <w:szCs w:val="24"/>
        </w:rPr>
        <w:t>«хорошего ученика»;</w:t>
      </w:r>
    </w:p>
    <w:p w:rsidR="00471AB3" w:rsidRPr="00C434A6" w:rsidRDefault="00471AB3" w:rsidP="00C434A6">
      <w:pPr>
        <w:pStyle w:val="a9"/>
        <w:spacing w:line="240" w:lineRule="auto"/>
        <w:ind w:firstLine="0"/>
        <w:rPr>
          <w:rFonts w:ascii="Times New Roman" w:hAnsi="Times New Roman"/>
          <w:color w:val="auto"/>
          <w:sz w:val="24"/>
          <w:szCs w:val="24"/>
        </w:rPr>
      </w:pPr>
      <w:r w:rsidRPr="00C434A6">
        <w:rPr>
          <w:rFonts w:ascii="Times New Roman" w:hAnsi="Times New Roman"/>
          <w:color w:val="auto"/>
          <w:spacing w:val="2"/>
          <w:sz w:val="24"/>
          <w:szCs w:val="24"/>
        </w:rPr>
        <w:t xml:space="preserve">-широкая мотивационная основа учебной деятельности, </w:t>
      </w:r>
      <w:r w:rsidRPr="00C434A6">
        <w:rPr>
          <w:rFonts w:ascii="Times New Roman" w:hAnsi="Times New Roman"/>
          <w:color w:val="auto"/>
          <w:sz w:val="24"/>
          <w:szCs w:val="24"/>
        </w:rPr>
        <w:t xml:space="preserve">включающая социальные, </w:t>
      </w:r>
      <w:proofErr w:type="spellStart"/>
      <w:r w:rsidRPr="00C434A6">
        <w:rPr>
          <w:rFonts w:ascii="Times New Roman" w:hAnsi="Times New Roman"/>
          <w:color w:val="auto"/>
          <w:sz w:val="24"/>
          <w:szCs w:val="24"/>
        </w:rPr>
        <w:t>учебно­познавательные</w:t>
      </w:r>
      <w:proofErr w:type="spellEnd"/>
      <w:r w:rsidRPr="00C434A6">
        <w:rPr>
          <w:rFonts w:ascii="Times New Roman" w:hAnsi="Times New Roman"/>
          <w:color w:val="auto"/>
          <w:sz w:val="24"/>
          <w:szCs w:val="24"/>
        </w:rPr>
        <w:t xml:space="preserve"> и внешние мотивы;</w:t>
      </w:r>
    </w:p>
    <w:p w:rsidR="00471AB3" w:rsidRPr="00C434A6" w:rsidRDefault="00471AB3" w:rsidP="00C434A6">
      <w:pPr>
        <w:pStyle w:val="a9"/>
        <w:spacing w:line="240" w:lineRule="auto"/>
        <w:ind w:firstLine="0"/>
        <w:rPr>
          <w:rFonts w:ascii="Times New Roman" w:hAnsi="Times New Roman"/>
          <w:color w:val="auto"/>
          <w:sz w:val="24"/>
          <w:szCs w:val="24"/>
        </w:rPr>
      </w:pPr>
      <w:r w:rsidRPr="00C434A6">
        <w:rPr>
          <w:rFonts w:ascii="Times New Roman" w:hAnsi="Times New Roman"/>
          <w:color w:val="auto"/>
          <w:sz w:val="24"/>
          <w:szCs w:val="24"/>
        </w:rPr>
        <w:t>-</w:t>
      </w:r>
      <w:proofErr w:type="spellStart"/>
      <w:r w:rsidRPr="00C434A6">
        <w:rPr>
          <w:rFonts w:ascii="Times New Roman" w:hAnsi="Times New Roman"/>
          <w:color w:val="auto"/>
          <w:sz w:val="24"/>
          <w:szCs w:val="24"/>
        </w:rPr>
        <w:t>учебно­познавательный</w:t>
      </w:r>
      <w:proofErr w:type="spellEnd"/>
      <w:r w:rsidRPr="00C434A6">
        <w:rPr>
          <w:rFonts w:ascii="Times New Roman" w:hAnsi="Times New Roman"/>
          <w:color w:val="auto"/>
          <w:sz w:val="24"/>
          <w:szCs w:val="24"/>
        </w:rPr>
        <w:t xml:space="preserve"> интерес к новому учебному материалу и способам решения новой задачи;</w:t>
      </w:r>
    </w:p>
    <w:p w:rsidR="00471AB3" w:rsidRPr="00C434A6" w:rsidRDefault="00471AB3" w:rsidP="00C434A6">
      <w:pPr>
        <w:pStyle w:val="a9"/>
        <w:spacing w:line="240" w:lineRule="auto"/>
        <w:ind w:firstLine="0"/>
        <w:rPr>
          <w:rFonts w:ascii="Times New Roman" w:hAnsi="Times New Roman"/>
          <w:color w:val="auto"/>
          <w:sz w:val="24"/>
          <w:szCs w:val="24"/>
        </w:rPr>
      </w:pPr>
      <w:r w:rsidRPr="00C434A6">
        <w:rPr>
          <w:rFonts w:ascii="Times New Roman" w:hAnsi="Times New Roman"/>
          <w:color w:val="auto"/>
          <w:spacing w:val="4"/>
          <w:sz w:val="24"/>
          <w:szCs w:val="24"/>
        </w:rPr>
        <w:t xml:space="preserve">-ориентация на понимание причин успеха в учебной </w:t>
      </w:r>
      <w:r w:rsidRPr="00C434A6">
        <w:rPr>
          <w:rFonts w:ascii="Times New Roman" w:hAnsi="Times New Roman"/>
          <w:color w:val="auto"/>
          <w:spacing w:val="2"/>
          <w:sz w:val="24"/>
          <w:szCs w:val="24"/>
        </w:rPr>
        <w:t>деятельности, в том числе на самоанализ и самоконтроль резуль</w:t>
      </w:r>
      <w:r w:rsidRPr="00C434A6">
        <w:rPr>
          <w:rFonts w:ascii="Times New Roman" w:hAnsi="Times New Roman"/>
          <w:color w:val="auto"/>
          <w:sz w:val="24"/>
          <w:szCs w:val="24"/>
        </w:rPr>
        <w:t>тата, на анализ соответствия результатов требованиям конкретной задачи, на понимание оценок учителей, товарищей, родителей и других людей;</w:t>
      </w:r>
    </w:p>
    <w:p w:rsidR="00471AB3" w:rsidRPr="00C434A6" w:rsidRDefault="00471AB3" w:rsidP="00C434A6">
      <w:pPr>
        <w:pStyle w:val="a9"/>
        <w:spacing w:line="240" w:lineRule="auto"/>
        <w:ind w:firstLine="0"/>
        <w:rPr>
          <w:rFonts w:ascii="Times New Roman" w:hAnsi="Times New Roman"/>
          <w:color w:val="auto"/>
          <w:sz w:val="24"/>
          <w:szCs w:val="24"/>
        </w:rPr>
      </w:pPr>
      <w:r w:rsidRPr="00C434A6">
        <w:rPr>
          <w:rFonts w:ascii="Times New Roman" w:hAnsi="Times New Roman"/>
          <w:color w:val="auto"/>
          <w:sz w:val="24"/>
          <w:szCs w:val="24"/>
        </w:rPr>
        <w:t>-способность к оценке своей учебной деятельности;</w:t>
      </w:r>
    </w:p>
    <w:p w:rsidR="00471AB3" w:rsidRPr="00C434A6" w:rsidRDefault="00471AB3" w:rsidP="00C434A6">
      <w:pPr>
        <w:pStyle w:val="a9"/>
        <w:spacing w:line="240" w:lineRule="auto"/>
        <w:ind w:firstLine="0"/>
        <w:rPr>
          <w:rFonts w:ascii="Times New Roman" w:hAnsi="Times New Roman"/>
          <w:color w:val="auto"/>
          <w:spacing w:val="-2"/>
          <w:sz w:val="24"/>
          <w:szCs w:val="24"/>
        </w:rPr>
      </w:pPr>
      <w:r w:rsidRPr="00C434A6">
        <w:rPr>
          <w:rFonts w:ascii="Times New Roman" w:hAnsi="Times New Roman"/>
          <w:color w:val="auto"/>
          <w:spacing w:val="4"/>
          <w:sz w:val="24"/>
          <w:szCs w:val="24"/>
        </w:rPr>
        <w:t xml:space="preserve">-основы гражданской идентичности, своей этнической </w:t>
      </w:r>
      <w:r w:rsidRPr="00C434A6">
        <w:rPr>
          <w:rFonts w:ascii="Times New Roman" w:hAnsi="Times New Roman"/>
          <w:color w:val="auto"/>
          <w:spacing w:val="2"/>
          <w:sz w:val="24"/>
          <w:szCs w:val="24"/>
        </w:rPr>
        <w:t>принадлежности в форме осознания «Я» как члена семьи,</w:t>
      </w:r>
      <w:r w:rsidRPr="00C434A6">
        <w:rPr>
          <w:rFonts w:ascii="Times New Roman" w:hAnsi="Times New Roman"/>
          <w:color w:val="auto"/>
          <w:spacing w:val="-2"/>
          <w:sz w:val="24"/>
          <w:szCs w:val="24"/>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471AB3" w:rsidRPr="00C434A6" w:rsidRDefault="00471AB3" w:rsidP="00C434A6">
      <w:pPr>
        <w:pStyle w:val="a9"/>
        <w:spacing w:line="240" w:lineRule="auto"/>
        <w:ind w:firstLine="0"/>
        <w:rPr>
          <w:rFonts w:ascii="Times New Roman" w:hAnsi="Times New Roman"/>
          <w:color w:val="auto"/>
          <w:sz w:val="24"/>
          <w:szCs w:val="24"/>
        </w:rPr>
      </w:pPr>
      <w:r w:rsidRPr="00C434A6">
        <w:rPr>
          <w:rFonts w:ascii="Times New Roman" w:hAnsi="Times New Roman"/>
          <w:color w:val="auto"/>
          <w:spacing w:val="2"/>
          <w:sz w:val="24"/>
          <w:szCs w:val="24"/>
        </w:rPr>
        <w:t xml:space="preserve">-ориентация в нравственном содержании и смысле как </w:t>
      </w:r>
      <w:r w:rsidRPr="00C434A6">
        <w:rPr>
          <w:rFonts w:ascii="Times New Roman" w:hAnsi="Times New Roman"/>
          <w:color w:val="auto"/>
          <w:sz w:val="24"/>
          <w:szCs w:val="24"/>
        </w:rPr>
        <w:t>собственных поступков, так и поступков окружающих людей;</w:t>
      </w:r>
    </w:p>
    <w:p w:rsidR="00471AB3" w:rsidRPr="00C434A6" w:rsidRDefault="00471AB3" w:rsidP="00C434A6">
      <w:pPr>
        <w:pStyle w:val="a9"/>
        <w:spacing w:line="240" w:lineRule="auto"/>
        <w:ind w:firstLine="0"/>
        <w:rPr>
          <w:rFonts w:ascii="Times New Roman" w:hAnsi="Times New Roman"/>
          <w:color w:val="auto"/>
          <w:sz w:val="24"/>
          <w:szCs w:val="24"/>
        </w:rPr>
      </w:pPr>
      <w:r w:rsidRPr="00C434A6">
        <w:rPr>
          <w:rFonts w:ascii="Times New Roman" w:hAnsi="Times New Roman"/>
          <w:color w:val="auto"/>
          <w:sz w:val="24"/>
          <w:szCs w:val="24"/>
        </w:rPr>
        <w:t>-знание основных моральных норм и ориентация на их выполнение;</w:t>
      </w:r>
    </w:p>
    <w:p w:rsidR="00471AB3" w:rsidRPr="00C434A6" w:rsidRDefault="00471AB3" w:rsidP="00C434A6">
      <w:pPr>
        <w:pStyle w:val="a9"/>
        <w:spacing w:line="240" w:lineRule="auto"/>
        <w:ind w:firstLine="0"/>
        <w:rPr>
          <w:rFonts w:ascii="Times New Roman" w:hAnsi="Times New Roman"/>
          <w:color w:val="auto"/>
          <w:sz w:val="24"/>
          <w:szCs w:val="24"/>
        </w:rPr>
      </w:pPr>
      <w:r w:rsidRPr="00C434A6">
        <w:rPr>
          <w:rFonts w:ascii="Times New Roman" w:hAnsi="Times New Roman"/>
          <w:color w:val="auto"/>
          <w:sz w:val="24"/>
          <w:szCs w:val="24"/>
        </w:rPr>
        <w:t>-развитие этических чувств — стыда, вины, совести как регуляторов морального поведения; понимание чувств других людей и сопереживание им;</w:t>
      </w:r>
    </w:p>
    <w:p w:rsidR="00471AB3" w:rsidRPr="00C434A6" w:rsidRDefault="00471AB3" w:rsidP="00C434A6">
      <w:pPr>
        <w:pStyle w:val="a9"/>
        <w:spacing w:line="240" w:lineRule="auto"/>
        <w:ind w:firstLine="0"/>
        <w:rPr>
          <w:rFonts w:ascii="Times New Roman" w:hAnsi="Times New Roman"/>
          <w:color w:val="auto"/>
          <w:sz w:val="24"/>
          <w:szCs w:val="24"/>
        </w:rPr>
      </w:pPr>
      <w:r w:rsidRPr="00C434A6">
        <w:rPr>
          <w:rFonts w:ascii="Times New Roman" w:hAnsi="Times New Roman"/>
          <w:color w:val="auto"/>
          <w:sz w:val="24"/>
          <w:szCs w:val="24"/>
        </w:rPr>
        <w:t>-установка на здоровый образ жизни;</w:t>
      </w:r>
    </w:p>
    <w:p w:rsidR="00471AB3" w:rsidRPr="00C434A6" w:rsidRDefault="00471AB3" w:rsidP="00C434A6">
      <w:pPr>
        <w:pStyle w:val="a9"/>
        <w:spacing w:line="240" w:lineRule="auto"/>
        <w:ind w:firstLine="0"/>
        <w:rPr>
          <w:rFonts w:ascii="Times New Roman" w:hAnsi="Times New Roman"/>
          <w:color w:val="auto"/>
          <w:sz w:val="24"/>
          <w:szCs w:val="24"/>
        </w:rPr>
      </w:pPr>
      <w:r w:rsidRPr="00C434A6">
        <w:rPr>
          <w:rFonts w:ascii="Times New Roman" w:hAnsi="Times New Roman"/>
          <w:color w:val="auto"/>
          <w:spacing w:val="-2"/>
          <w:sz w:val="24"/>
          <w:szCs w:val="24"/>
        </w:rPr>
        <w:t>-основы экологической культуры: принятие ценности природного мира, готовность следовать в своей деятельности нор</w:t>
      </w:r>
      <w:r w:rsidRPr="00C434A6">
        <w:rPr>
          <w:rFonts w:ascii="Times New Roman" w:hAnsi="Times New Roman"/>
          <w:color w:val="auto"/>
          <w:sz w:val="24"/>
          <w:szCs w:val="24"/>
        </w:rPr>
        <w:t xml:space="preserve">мам природоохранного, нерасточительного, </w:t>
      </w:r>
      <w:proofErr w:type="spellStart"/>
      <w:r w:rsidRPr="00C434A6">
        <w:rPr>
          <w:rFonts w:ascii="Times New Roman" w:hAnsi="Times New Roman"/>
          <w:color w:val="auto"/>
          <w:sz w:val="24"/>
          <w:szCs w:val="24"/>
        </w:rPr>
        <w:t>здоровьесберегающего</w:t>
      </w:r>
      <w:proofErr w:type="spellEnd"/>
      <w:r w:rsidRPr="00C434A6">
        <w:rPr>
          <w:rFonts w:ascii="Times New Roman" w:hAnsi="Times New Roman"/>
          <w:color w:val="auto"/>
          <w:sz w:val="24"/>
          <w:szCs w:val="24"/>
        </w:rPr>
        <w:t xml:space="preserve"> поведения;</w:t>
      </w:r>
    </w:p>
    <w:p w:rsidR="00471AB3" w:rsidRPr="00C434A6" w:rsidRDefault="00471AB3" w:rsidP="009B7011">
      <w:pPr>
        <w:pStyle w:val="a9"/>
        <w:spacing w:after="120" w:line="240" w:lineRule="auto"/>
        <w:ind w:firstLine="0"/>
        <w:rPr>
          <w:rFonts w:ascii="Times New Roman" w:hAnsi="Times New Roman"/>
          <w:color w:val="auto"/>
          <w:sz w:val="24"/>
          <w:szCs w:val="24"/>
        </w:rPr>
      </w:pPr>
      <w:r w:rsidRPr="00C434A6">
        <w:rPr>
          <w:rFonts w:ascii="Times New Roman" w:hAnsi="Times New Roman"/>
          <w:color w:val="auto"/>
          <w:spacing w:val="2"/>
          <w:sz w:val="24"/>
          <w:szCs w:val="24"/>
        </w:rPr>
        <w:t xml:space="preserve">-чувство прекрасного и эстетические чувства на основе </w:t>
      </w:r>
      <w:r w:rsidRPr="00C434A6">
        <w:rPr>
          <w:rFonts w:ascii="Times New Roman" w:hAnsi="Times New Roman"/>
          <w:color w:val="auto"/>
          <w:sz w:val="24"/>
          <w:szCs w:val="24"/>
        </w:rPr>
        <w:t>знакомства с мировой и отечественной художественной культурой.</w:t>
      </w:r>
    </w:p>
    <w:p w:rsidR="00471AB3" w:rsidRPr="00C434A6" w:rsidRDefault="00471AB3" w:rsidP="009B7011">
      <w:pPr>
        <w:pStyle w:val="a7"/>
        <w:spacing w:after="120" w:line="240" w:lineRule="auto"/>
        <w:ind w:firstLine="0"/>
        <w:rPr>
          <w:rFonts w:ascii="Times New Roman" w:hAnsi="Times New Roman"/>
          <w:b/>
          <w:color w:val="auto"/>
          <w:sz w:val="24"/>
          <w:szCs w:val="24"/>
        </w:rPr>
      </w:pPr>
      <w:r w:rsidRPr="00C434A6">
        <w:rPr>
          <w:rFonts w:ascii="Times New Roman" w:hAnsi="Times New Roman"/>
          <w:b/>
          <w:iCs/>
          <w:color w:val="auto"/>
          <w:sz w:val="24"/>
          <w:szCs w:val="24"/>
        </w:rPr>
        <w:t>Обучающийся получит возможность для формирования:</w:t>
      </w:r>
    </w:p>
    <w:p w:rsidR="00471AB3" w:rsidRPr="00C434A6" w:rsidRDefault="00471AB3" w:rsidP="00C434A6">
      <w:pPr>
        <w:pStyle w:val="a9"/>
        <w:spacing w:line="240" w:lineRule="auto"/>
        <w:ind w:firstLine="0"/>
        <w:rPr>
          <w:rFonts w:ascii="Times New Roman" w:hAnsi="Times New Roman"/>
          <w:i/>
          <w:iCs/>
          <w:color w:val="auto"/>
          <w:sz w:val="24"/>
          <w:szCs w:val="24"/>
        </w:rPr>
      </w:pPr>
      <w:r w:rsidRPr="00C434A6">
        <w:rPr>
          <w:rFonts w:ascii="Times New Roman" w:hAnsi="Times New Roman"/>
          <w:i/>
          <w:iCs/>
          <w:color w:val="auto"/>
          <w:spacing w:val="4"/>
          <w:sz w:val="24"/>
          <w:szCs w:val="24"/>
        </w:rPr>
        <w:t>-внутренней позиции обучающегося на уровне поло</w:t>
      </w:r>
      <w:r w:rsidRPr="00C434A6">
        <w:rPr>
          <w:rFonts w:ascii="Times New Roman" w:hAnsi="Times New Roman"/>
          <w:i/>
          <w:iCs/>
          <w:color w:val="auto"/>
          <w:sz w:val="24"/>
          <w:szCs w:val="24"/>
        </w:rPr>
        <w:t xml:space="preserve">жительного отношения к образовательной организации, понимания необходимости учения, выраженного в преобладании </w:t>
      </w:r>
      <w:proofErr w:type="spellStart"/>
      <w:r w:rsidRPr="00C434A6">
        <w:rPr>
          <w:rFonts w:ascii="Times New Roman" w:hAnsi="Times New Roman"/>
          <w:i/>
          <w:iCs/>
          <w:color w:val="auto"/>
          <w:sz w:val="24"/>
          <w:szCs w:val="24"/>
        </w:rPr>
        <w:t>учебно­познавательных</w:t>
      </w:r>
      <w:proofErr w:type="spellEnd"/>
      <w:r w:rsidRPr="00C434A6">
        <w:rPr>
          <w:rFonts w:ascii="Times New Roman" w:hAnsi="Times New Roman"/>
          <w:i/>
          <w:iCs/>
          <w:color w:val="auto"/>
          <w:sz w:val="24"/>
          <w:szCs w:val="24"/>
        </w:rPr>
        <w:t xml:space="preserve"> мотивов и предпочтении социального способа оценки знаний;</w:t>
      </w:r>
    </w:p>
    <w:p w:rsidR="00471AB3" w:rsidRPr="00C434A6" w:rsidRDefault="00471AB3" w:rsidP="00C434A6">
      <w:pPr>
        <w:pStyle w:val="a9"/>
        <w:spacing w:line="240" w:lineRule="auto"/>
        <w:ind w:firstLine="0"/>
        <w:rPr>
          <w:rFonts w:ascii="Times New Roman" w:hAnsi="Times New Roman"/>
          <w:i/>
          <w:iCs/>
          <w:color w:val="auto"/>
          <w:sz w:val="24"/>
          <w:szCs w:val="24"/>
        </w:rPr>
      </w:pPr>
      <w:r w:rsidRPr="00C434A6">
        <w:rPr>
          <w:rFonts w:ascii="Times New Roman" w:hAnsi="Times New Roman"/>
          <w:i/>
          <w:iCs/>
          <w:color w:val="auto"/>
          <w:spacing w:val="-2"/>
          <w:sz w:val="24"/>
          <w:szCs w:val="24"/>
        </w:rPr>
        <w:t xml:space="preserve">-выраженной устойчивой </w:t>
      </w:r>
      <w:proofErr w:type="spellStart"/>
      <w:r w:rsidRPr="00C434A6">
        <w:rPr>
          <w:rFonts w:ascii="Times New Roman" w:hAnsi="Times New Roman"/>
          <w:i/>
          <w:iCs/>
          <w:color w:val="auto"/>
          <w:spacing w:val="-2"/>
          <w:sz w:val="24"/>
          <w:szCs w:val="24"/>
        </w:rPr>
        <w:t>учебно­познавательной</w:t>
      </w:r>
      <w:proofErr w:type="spellEnd"/>
      <w:r w:rsidRPr="00C434A6">
        <w:rPr>
          <w:rFonts w:ascii="Times New Roman" w:hAnsi="Times New Roman"/>
          <w:i/>
          <w:iCs/>
          <w:color w:val="auto"/>
          <w:spacing w:val="-2"/>
          <w:sz w:val="24"/>
          <w:szCs w:val="24"/>
        </w:rPr>
        <w:t xml:space="preserve"> моти</w:t>
      </w:r>
      <w:r w:rsidRPr="00C434A6">
        <w:rPr>
          <w:rFonts w:ascii="Times New Roman" w:hAnsi="Times New Roman"/>
          <w:i/>
          <w:iCs/>
          <w:color w:val="auto"/>
          <w:sz w:val="24"/>
          <w:szCs w:val="24"/>
        </w:rPr>
        <w:t>вации учения;</w:t>
      </w:r>
    </w:p>
    <w:p w:rsidR="00471AB3" w:rsidRPr="00C434A6" w:rsidRDefault="00471AB3" w:rsidP="00C434A6">
      <w:pPr>
        <w:pStyle w:val="a9"/>
        <w:spacing w:line="240" w:lineRule="auto"/>
        <w:ind w:firstLine="0"/>
        <w:rPr>
          <w:rFonts w:ascii="Times New Roman" w:hAnsi="Times New Roman"/>
          <w:i/>
          <w:iCs/>
          <w:color w:val="auto"/>
          <w:sz w:val="24"/>
          <w:szCs w:val="24"/>
        </w:rPr>
      </w:pPr>
      <w:r w:rsidRPr="00C434A6">
        <w:rPr>
          <w:rFonts w:ascii="Times New Roman" w:hAnsi="Times New Roman"/>
          <w:i/>
          <w:iCs/>
          <w:color w:val="auto"/>
          <w:spacing w:val="-2"/>
          <w:sz w:val="24"/>
          <w:szCs w:val="24"/>
        </w:rPr>
        <w:t xml:space="preserve">-устойчивого </w:t>
      </w:r>
      <w:proofErr w:type="spellStart"/>
      <w:r w:rsidRPr="00C434A6">
        <w:rPr>
          <w:rFonts w:ascii="Times New Roman" w:hAnsi="Times New Roman"/>
          <w:i/>
          <w:iCs/>
          <w:color w:val="auto"/>
          <w:spacing w:val="-2"/>
          <w:sz w:val="24"/>
          <w:szCs w:val="24"/>
        </w:rPr>
        <w:t>учебно­познавательного</w:t>
      </w:r>
      <w:proofErr w:type="spellEnd"/>
      <w:r w:rsidRPr="00C434A6">
        <w:rPr>
          <w:rFonts w:ascii="Times New Roman" w:hAnsi="Times New Roman"/>
          <w:i/>
          <w:iCs/>
          <w:color w:val="auto"/>
          <w:spacing w:val="-2"/>
          <w:sz w:val="24"/>
          <w:szCs w:val="24"/>
        </w:rPr>
        <w:t xml:space="preserve"> интереса к новым</w:t>
      </w:r>
      <w:r w:rsidRPr="00C434A6">
        <w:rPr>
          <w:rFonts w:ascii="Times New Roman" w:hAnsi="Times New Roman"/>
          <w:i/>
          <w:iCs/>
          <w:color w:val="auto"/>
          <w:sz w:val="24"/>
          <w:szCs w:val="24"/>
        </w:rPr>
        <w:t xml:space="preserve"> общим способам решения задач;</w:t>
      </w:r>
    </w:p>
    <w:p w:rsidR="00471AB3" w:rsidRPr="00C434A6" w:rsidRDefault="00471AB3" w:rsidP="00C434A6">
      <w:pPr>
        <w:pStyle w:val="a9"/>
        <w:spacing w:line="240" w:lineRule="auto"/>
        <w:ind w:firstLine="0"/>
        <w:rPr>
          <w:rFonts w:ascii="Times New Roman" w:hAnsi="Times New Roman"/>
          <w:i/>
          <w:iCs/>
          <w:color w:val="auto"/>
          <w:sz w:val="24"/>
          <w:szCs w:val="24"/>
        </w:rPr>
      </w:pPr>
      <w:r w:rsidRPr="00C434A6">
        <w:rPr>
          <w:rFonts w:ascii="Times New Roman" w:hAnsi="Times New Roman"/>
          <w:i/>
          <w:iCs/>
          <w:color w:val="auto"/>
          <w:sz w:val="24"/>
          <w:szCs w:val="24"/>
        </w:rPr>
        <w:t>-адекватного понимания причин успешности/</w:t>
      </w:r>
      <w:proofErr w:type="spellStart"/>
      <w:r w:rsidRPr="00C434A6">
        <w:rPr>
          <w:rFonts w:ascii="Times New Roman" w:hAnsi="Times New Roman"/>
          <w:i/>
          <w:iCs/>
          <w:color w:val="auto"/>
          <w:sz w:val="24"/>
          <w:szCs w:val="24"/>
        </w:rPr>
        <w:t>неуспешности</w:t>
      </w:r>
      <w:proofErr w:type="spellEnd"/>
      <w:r w:rsidRPr="00C434A6">
        <w:rPr>
          <w:rFonts w:ascii="Times New Roman" w:hAnsi="Times New Roman"/>
          <w:i/>
          <w:iCs/>
          <w:color w:val="auto"/>
          <w:sz w:val="24"/>
          <w:szCs w:val="24"/>
        </w:rPr>
        <w:t xml:space="preserve"> учебной деятельности;</w:t>
      </w:r>
    </w:p>
    <w:p w:rsidR="00471AB3" w:rsidRPr="00C434A6" w:rsidRDefault="00471AB3" w:rsidP="00C434A6">
      <w:pPr>
        <w:pStyle w:val="a9"/>
        <w:spacing w:line="240" w:lineRule="auto"/>
        <w:ind w:firstLine="0"/>
        <w:rPr>
          <w:rFonts w:ascii="Times New Roman" w:hAnsi="Times New Roman"/>
          <w:i/>
          <w:iCs/>
          <w:color w:val="auto"/>
          <w:sz w:val="24"/>
          <w:szCs w:val="24"/>
        </w:rPr>
      </w:pPr>
      <w:r w:rsidRPr="00C434A6">
        <w:rPr>
          <w:rFonts w:ascii="Times New Roman" w:hAnsi="Times New Roman"/>
          <w:i/>
          <w:iCs/>
          <w:color w:val="auto"/>
          <w:spacing w:val="-2"/>
          <w:sz w:val="24"/>
          <w:szCs w:val="24"/>
        </w:rPr>
        <w:t>-положительной адекватной дифференцированной само</w:t>
      </w:r>
      <w:r w:rsidRPr="00C434A6">
        <w:rPr>
          <w:rFonts w:ascii="Times New Roman" w:hAnsi="Times New Roman"/>
          <w:i/>
          <w:iCs/>
          <w:color w:val="auto"/>
          <w:sz w:val="24"/>
          <w:szCs w:val="24"/>
        </w:rPr>
        <w:t>оценки на основе критерия успешности реализации социальной роли «хорошего ученика»;</w:t>
      </w:r>
    </w:p>
    <w:p w:rsidR="00471AB3" w:rsidRPr="00C434A6" w:rsidRDefault="00471AB3" w:rsidP="00C434A6">
      <w:pPr>
        <w:pStyle w:val="a9"/>
        <w:spacing w:line="240" w:lineRule="auto"/>
        <w:ind w:firstLine="0"/>
        <w:rPr>
          <w:rFonts w:ascii="Times New Roman" w:hAnsi="Times New Roman"/>
          <w:i/>
          <w:iCs/>
          <w:color w:val="auto"/>
          <w:sz w:val="24"/>
          <w:szCs w:val="24"/>
        </w:rPr>
      </w:pPr>
      <w:r w:rsidRPr="00C434A6">
        <w:rPr>
          <w:rFonts w:ascii="Times New Roman" w:hAnsi="Times New Roman"/>
          <w:i/>
          <w:iCs/>
          <w:color w:val="auto"/>
          <w:sz w:val="24"/>
          <w:szCs w:val="24"/>
        </w:rPr>
        <w:t>-</w:t>
      </w:r>
      <w:r w:rsidRPr="00C434A6">
        <w:rPr>
          <w:rFonts w:ascii="Times New Roman" w:hAnsi="Times New Roman"/>
          <w:i/>
          <w:iCs/>
          <w:color w:val="auto"/>
          <w:spacing w:val="4"/>
          <w:sz w:val="24"/>
          <w:szCs w:val="24"/>
        </w:rPr>
        <w:t xml:space="preserve">компетентности в реализации основ гражданской </w:t>
      </w:r>
      <w:r w:rsidRPr="00C434A6">
        <w:rPr>
          <w:rFonts w:ascii="Times New Roman" w:hAnsi="Times New Roman"/>
          <w:i/>
          <w:iCs/>
          <w:color w:val="auto"/>
          <w:sz w:val="24"/>
          <w:szCs w:val="24"/>
        </w:rPr>
        <w:t>идентичности в поступках и деятельности;</w:t>
      </w:r>
    </w:p>
    <w:p w:rsidR="00471AB3" w:rsidRPr="00C434A6" w:rsidRDefault="00471AB3" w:rsidP="00C434A6">
      <w:pPr>
        <w:pStyle w:val="a9"/>
        <w:spacing w:line="240" w:lineRule="auto"/>
        <w:ind w:firstLine="0"/>
        <w:rPr>
          <w:rFonts w:ascii="Times New Roman" w:hAnsi="Times New Roman"/>
          <w:i/>
          <w:iCs/>
          <w:color w:val="auto"/>
          <w:sz w:val="24"/>
          <w:szCs w:val="24"/>
        </w:rPr>
      </w:pPr>
      <w:r w:rsidRPr="00C434A6">
        <w:rPr>
          <w:rFonts w:ascii="Times New Roman" w:hAnsi="Times New Roman"/>
          <w:i/>
          <w:iCs/>
          <w:color w:val="auto"/>
          <w:sz w:val="24"/>
          <w:szCs w:val="24"/>
        </w:rPr>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471AB3" w:rsidRPr="00C434A6" w:rsidRDefault="00471AB3" w:rsidP="00C434A6">
      <w:pPr>
        <w:pStyle w:val="a9"/>
        <w:spacing w:line="240" w:lineRule="auto"/>
        <w:ind w:firstLine="0"/>
        <w:rPr>
          <w:rFonts w:ascii="Times New Roman" w:hAnsi="Times New Roman"/>
          <w:i/>
          <w:iCs/>
          <w:color w:val="auto"/>
          <w:sz w:val="24"/>
          <w:szCs w:val="24"/>
        </w:rPr>
      </w:pPr>
      <w:r w:rsidRPr="00C434A6">
        <w:rPr>
          <w:rFonts w:ascii="Times New Roman" w:hAnsi="Times New Roman"/>
          <w:i/>
          <w:iCs/>
          <w:color w:val="auto"/>
          <w:sz w:val="24"/>
          <w:szCs w:val="24"/>
        </w:rPr>
        <w:t>-установки на здоровый образ жизни и реализации её в реальном поведении и поступках;</w:t>
      </w:r>
    </w:p>
    <w:p w:rsidR="00471AB3" w:rsidRPr="00C434A6" w:rsidRDefault="00471AB3" w:rsidP="00C434A6">
      <w:pPr>
        <w:pStyle w:val="a9"/>
        <w:spacing w:line="240" w:lineRule="auto"/>
        <w:ind w:firstLine="0"/>
        <w:rPr>
          <w:rFonts w:ascii="Times New Roman" w:hAnsi="Times New Roman"/>
          <w:i/>
          <w:iCs/>
          <w:color w:val="auto"/>
          <w:sz w:val="24"/>
          <w:szCs w:val="24"/>
        </w:rPr>
      </w:pPr>
      <w:r w:rsidRPr="00C434A6">
        <w:rPr>
          <w:rFonts w:ascii="Times New Roman" w:hAnsi="Times New Roman"/>
          <w:i/>
          <w:iCs/>
          <w:color w:val="auto"/>
          <w:sz w:val="24"/>
          <w:szCs w:val="24"/>
        </w:rPr>
        <w:t xml:space="preserve">-осознанных устойчивых эстетических предпочтений и ориентации на искусство как значимую сферу человеческой жизни; </w:t>
      </w:r>
    </w:p>
    <w:p w:rsidR="00471AB3" w:rsidRPr="00C434A6" w:rsidRDefault="00471AB3" w:rsidP="00C434A6">
      <w:pPr>
        <w:pStyle w:val="a9"/>
        <w:spacing w:line="240" w:lineRule="auto"/>
        <w:ind w:firstLine="0"/>
        <w:rPr>
          <w:rFonts w:ascii="Times New Roman" w:hAnsi="Times New Roman"/>
          <w:i/>
          <w:iCs/>
          <w:color w:val="auto"/>
          <w:sz w:val="24"/>
          <w:szCs w:val="24"/>
        </w:rPr>
      </w:pPr>
      <w:r w:rsidRPr="00C434A6">
        <w:rPr>
          <w:rFonts w:ascii="Times New Roman" w:hAnsi="Times New Roman"/>
          <w:i/>
          <w:iCs/>
          <w:color w:val="auto"/>
          <w:sz w:val="24"/>
          <w:szCs w:val="24"/>
        </w:rPr>
        <w:t>-</w:t>
      </w:r>
      <w:proofErr w:type="spellStart"/>
      <w:r w:rsidRPr="00C434A6">
        <w:rPr>
          <w:rFonts w:ascii="Times New Roman" w:hAnsi="Times New Roman"/>
          <w:i/>
          <w:iCs/>
          <w:color w:val="auto"/>
          <w:sz w:val="24"/>
          <w:szCs w:val="24"/>
        </w:rPr>
        <w:t>эмпатии</w:t>
      </w:r>
      <w:proofErr w:type="spellEnd"/>
      <w:r w:rsidRPr="00C434A6">
        <w:rPr>
          <w:rFonts w:ascii="Times New Roman" w:hAnsi="Times New Roman"/>
          <w:i/>
          <w:iCs/>
          <w:color w:val="auto"/>
          <w:sz w:val="24"/>
          <w:szCs w:val="24"/>
        </w:rPr>
        <w:t xml:space="preserve">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471AB3" w:rsidRPr="00C434A6" w:rsidRDefault="00471AB3" w:rsidP="00C434A6">
      <w:pPr>
        <w:autoSpaceDE w:val="0"/>
        <w:autoSpaceDN w:val="0"/>
        <w:adjustRightInd w:val="0"/>
        <w:spacing w:after="0" w:line="240" w:lineRule="auto"/>
        <w:jc w:val="both"/>
        <w:rPr>
          <w:rFonts w:ascii="Times New Roman" w:hAnsi="Times New Roman" w:cs="Times New Roman"/>
          <w:b/>
          <w:bCs/>
          <w:iCs/>
          <w:sz w:val="24"/>
          <w:szCs w:val="24"/>
          <w:lang w:eastAsia="en-US"/>
        </w:rPr>
      </w:pPr>
    </w:p>
    <w:p w:rsidR="00471AB3" w:rsidRPr="00C434A6" w:rsidRDefault="00471AB3" w:rsidP="009B7011">
      <w:pPr>
        <w:keepNext/>
        <w:autoSpaceDE w:val="0"/>
        <w:autoSpaceDN w:val="0"/>
        <w:adjustRightInd w:val="0"/>
        <w:spacing w:after="120" w:line="240" w:lineRule="auto"/>
        <w:jc w:val="center"/>
        <w:textAlignment w:val="center"/>
        <w:rPr>
          <w:rFonts w:ascii="Times New Roman" w:hAnsi="Times New Roman" w:cs="Times New Roman"/>
          <w:b/>
          <w:iCs/>
          <w:sz w:val="24"/>
          <w:szCs w:val="24"/>
        </w:rPr>
      </w:pPr>
      <w:proofErr w:type="spellStart"/>
      <w:r w:rsidRPr="00C434A6">
        <w:rPr>
          <w:rFonts w:ascii="Times New Roman" w:hAnsi="Times New Roman" w:cs="Times New Roman"/>
          <w:b/>
          <w:iCs/>
          <w:sz w:val="24"/>
          <w:szCs w:val="24"/>
        </w:rPr>
        <w:lastRenderedPageBreak/>
        <w:t>Метапредметные</w:t>
      </w:r>
      <w:proofErr w:type="spellEnd"/>
      <w:r w:rsidRPr="00C434A6">
        <w:rPr>
          <w:rFonts w:ascii="Times New Roman" w:hAnsi="Times New Roman" w:cs="Times New Roman"/>
          <w:b/>
          <w:iCs/>
          <w:sz w:val="24"/>
          <w:szCs w:val="24"/>
        </w:rPr>
        <w:t xml:space="preserve"> результаты</w:t>
      </w:r>
    </w:p>
    <w:p w:rsidR="00471AB3" w:rsidRPr="00C434A6" w:rsidRDefault="00471AB3" w:rsidP="009B7011">
      <w:pPr>
        <w:keepNext/>
        <w:autoSpaceDE w:val="0"/>
        <w:autoSpaceDN w:val="0"/>
        <w:adjustRightInd w:val="0"/>
        <w:spacing w:after="0" w:line="240" w:lineRule="auto"/>
        <w:jc w:val="both"/>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Регулятивные универсальные учебные действия</w:t>
      </w:r>
    </w:p>
    <w:p w:rsidR="00471AB3" w:rsidRPr="00C434A6" w:rsidRDefault="00471AB3" w:rsidP="009B7011">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sz w:val="24"/>
          <w:szCs w:val="24"/>
        </w:rPr>
        <w:t>Обучающийся научится: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-принимать и сохранять учебную задачу;</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4"/>
          <w:sz w:val="24"/>
          <w:szCs w:val="24"/>
        </w:rPr>
        <w:t>-учитывать выделенные учителем ориентиры действия в но</w:t>
      </w:r>
      <w:r w:rsidRPr="00C434A6">
        <w:rPr>
          <w:rFonts w:ascii="Times New Roman" w:hAnsi="Times New Roman" w:cs="Times New Roman"/>
          <w:sz w:val="24"/>
          <w:szCs w:val="24"/>
        </w:rPr>
        <w:t>вом учебном материале в сотрудничестве с учителем;</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-планировать свои действия в соответствии с поставленной задачей и условиями её реализации, в том числе во внутреннем плане;</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4"/>
          <w:sz w:val="24"/>
          <w:szCs w:val="24"/>
        </w:rPr>
        <w:t>-учитывать установленные правила в планировании и конт</w:t>
      </w:r>
      <w:r w:rsidRPr="00C434A6">
        <w:rPr>
          <w:rFonts w:ascii="Times New Roman" w:hAnsi="Times New Roman" w:cs="Times New Roman"/>
          <w:sz w:val="24"/>
          <w:szCs w:val="24"/>
        </w:rPr>
        <w:t>роле способа решения;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t>-осуществлять итоговый и пошаговый контроль по резуль</w:t>
      </w:r>
      <w:r w:rsidRPr="00C434A6">
        <w:rPr>
          <w:rFonts w:ascii="Times New Roman" w:hAnsi="Times New Roman" w:cs="Times New Roman"/>
          <w:sz w:val="24"/>
          <w:szCs w:val="24"/>
        </w:rPr>
        <w:t>тату;</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 xml:space="preserve">-оценивать правильность выполнения действия на уровне </w:t>
      </w:r>
      <w:r w:rsidRPr="00C434A6">
        <w:rPr>
          <w:rFonts w:ascii="Times New Roman" w:hAnsi="Times New Roman" w:cs="Times New Roman"/>
          <w:spacing w:val="2"/>
          <w:sz w:val="24"/>
          <w:szCs w:val="24"/>
        </w:rPr>
        <w:t>адекватной ретроспективной оценки соответствия результа</w:t>
      </w:r>
      <w:r w:rsidRPr="00C434A6">
        <w:rPr>
          <w:rFonts w:ascii="Times New Roman" w:hAnsi="Times New Roman" w:cs="Times New Roman"/>
          <w:sz w:val="24"/>
          <w:szCs w:val="24"/>
        </w:rPr>
        <w:t>тов требованиям данной задачи;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t>-адекватно воспринимать предложения и оценку учите</w:t>
      </w:r>
      <w:r w:rsidRPr="00C434A6">
        <w:rPr>
          <w:rFonts w:ascii="Times New Roman" w:hAnsi="Times New Roman" w:cs="Times New Roman"/>
          <w:sz w:val="24"/>
          <w:szCs w:val="24"/>
        </w:rPr>
        <w:t xml:space="preserve">лей, </w:t>
      </w:r>
      <w:r w:rsidRPr="009B7011">
        <w:rPr>
          <w:rFonts w:ascii="Times New Roman" w:hAnsi="Times New Roman" w:cs="Times New Roman"/>
        </w:rPr>
        <w:t>товарищей, родителей и</w:t>
      </w:r>
      <w:r w:rsidRPr="00C434A6">
        <w:rPr>
          <w:rFonts w:ascii="Times New Roman" w:hAnsi="Times New Roman" w:cs="Times New Roman"/>
          <w:sz w:val="24"/>
          <w:szCs w:val="24"/>
        </w:rPr>
        <w:t xml:space="preserve"> других людей;</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-различать способ и результат действия;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pacing w:val="-4"/>
          <w:sz w:val="24"/>
          <w:szCs w:val="24"/>
        </w:rPr>
      </w:pPr>
      <w:r w:rsidRPr="00C434A6">
        <w:rPr>
          <w:rFonts w:ascii="Times New Roman" w:hAnsi="Times New Roman" w:cs="Times New Roman"/>
          <w:spacing w:val="-4"/>
          <w:sz w:val="24"/>
          <w:szCs w:val="24"/>
        </w:rPr>
        <w:t xml:space="preserve">-вносить необходимые коррективы в действие после его завершения на основе его оценки и учёта характера сделанных </w:t>
      </w:r>
      <w:r w:rsidRPr="00C434A6">
        <w:rPr>
          <w:rFonts w:ascii="Times New Roman" w:hAnsi="Times New Roman" w:cs="Times New Roman"/>
          <w:sz w:val="24"/>
          <w:szCs w:val="24"/>
        </w:rPr>
        <w:t xml:space="preserve">ошибок, использовать предложения и оценки для создания </w:t>
      </w:r>
      <w:r w:rsidRPr="00C434A6">
        <w:rPr>
          <w:rFonts w:ascii="Times New Roman" w:hAnsi="Times New Roman" w:cs="Times New Roman"/>
          <w:spacing w:val="-4"/>
          <w:sz w:val="24"/>
          <w:szCs w:val="24"/>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iCs/>
          <w:sz w:val="24"/>
          <w:szCs w:val="24"/>
        </w:rPr>
        <w:t>Обучающийся получит возможность научиться: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-в сотрудничестве с учителем ставить новые учебные задачи;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pacing w:val="-6"/>
          <w:sz w:val="24"/>
          <w:szCs w:val="24"/>
        </w:rPr>
      </w:pPr>
      <w:r w:rsidRPr="00C434A6">
        <w:rPr>
          <w:rFonts w:ascii="Times New Roman" w:hAnsi="Times New Roman" w:cs="Times New Roman"/>
          <w:i/>
          <w:iCs/>
          <w:spacing w:val="-6"/>
          <w:sz w:val="24"/>
          <w:szCs w:val="24"/>
        </w:rPr>
        <w:t>-преобразовывать практическую задачу в познавательную;</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-проявлять познавательную инициативу в учебном сотрудничестве;</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pacing w:val="-2"/>
          <w:sz w:val="24"/>
          <w:szCs w:val="24"/>
        </w:rPr>
        <w:t>-самостоятельно учитывать выделенные учителем ори</w:t>
      </w:r>
      <w:r w:rsidRPr="00C434A6">
        <w:rPr>
          <w:rFonts w:ascii="Times New Roman" w:hAnsi="Times New Roman" w:cs="Times New Roman"/>
          <w:i/>
          <w:iCs/>
          <w:sz w:val="24"/>
          <w:szCs w:val="24"/>
        </w:rPr>
        <w:t>ентиры действия в новом учебном материале;</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pacing w:val="2"/>
          <w:sz w:val="24"/>
          <w:szCs w:val="24"/>
        </w:rPr>
        <w:t xml:space="preserve">-осуществлять констатирующий и предвосхищающий </w:t>
      </w:r>
      <w:r w:rsidRPr="00C434A6">
        <w:rPr>
          <w:rFonts w:ascii="Times New Roman" w:hAnsi="Times New Roman" w:cs="Times New Roman"/>
          <w:i/>
          <w:iCs/>
          <w:sz w:val="24"/>
          <w:szCs w:val="24"/>
        </w:rPr>
        <w:t>контроль по результату и по способу действия, актуальный контроль на уровне произвольного внимания;</w:t>
      </w:r>
    </w:p>
    <w:p w:rsidR="00471AB3" w:rsidRPr="009B7011" w:rsidRDefault="00471AB3" w:rsidP="009B7011">
      <w:pPr>
        <w:autoSpaceDE w:val="0"/>
        <w:autoSpaceDN w:val="0"/>
        <w:adjustRightInd w:val="0"/>
        <w:spacing w:after="12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471AB3" w:rsidRPr="00C434A6" w:rsidRDefault="00471AB3" w:rsidP="009B7011">
      <w:pPr>
        <w:keepNext/>
        <w:autoSpaceDE w:val="0"/>
        <w:autoSpaceDN w:val="0"/>
        <w:adjustRightInd w:val="0"/>
        <w:spacing w:after="120" w:line="240" w:lineRule="auto"/>
        <w:jc w:val="center"/>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Познавательные универсальные учебные действия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sz w:val="24"/>
          <w:szCs w:val="24"/>
        </w:rPr>
        <w:t>Обучающийся научится: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C434A6">
        <w:rPr>
          <w:rFonts w:ascii="Times New Roman" w:hAnsi="Times New Roman" w:cs="Times New Roman"/>
          <w:spacing w:val="-2"/>
          <w:sz w:val="24"/>
          <w:szCs w:val="24"/>
        </w:rPr>
        <w:t xml:space="preserve">цифровые), в открытом информационном пространстве, в том </w:t>
      </w:r>
      <w:r w:rsidRPr="00C434A6">
        <w:rPr>
          <w:rFonts w:ascii="Times New Roman" w:hAnsi="Times New Roman" w:cs="Times New Roman"/>
          <w:sz w:val="24"/>
          <w:szCs w:val="24"/>
        </w:rPr>
        <w:t>числе контролируемом пространстве сети Интернет;</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t xml:space="preserve">-использовать </w:t>
      </w:r>
      <w:proofErr w:type="spellStart"/>
      <w:r w:rsidRPr="00C434A6">
        <w:rPr>
          <w:rFonts w:ascii="Times New Roman" w:hAnsi="Times New Roman" w:cs="Times New Roman"/>
          <w:spacing w:val="-2"/>
          <w:sz w:val="24"/>
          <w:szCs w:val="24"/>
        </w:rPr>
        <w:t>знаково­символические</w:t>
      </w:r>
      <w:proofErr w:type="spellEnd"/>
      <w:r w:rsidRPr="00C434A6">
        <w:rPr>
          <w:rFonts w:ascii="Times New Roman" w:hAnsi="Times New Roman" w:cs="Times New Roman"/>
          <w:spacing w:val="-2"/>
          <w:sz w:val="24"/>
          <w:szCs w:val="24"/>
        </w:rPr>
        <w:t xml:space="preserve"> средства, в том чис</w:t>
      </w:r>
      <w:r w:rsidRPr="00C434A6">
        <w:rPr>
          <w:rFonts w:ascii="Times New Roman" w:hAnsi="Times New Roman" w:cs="Times New Roman"/>
          <w:sz w:val="24"/>
          <w:szCs w:val="24"/>
        </w:rPr>
        <w:t>ле модели (включая виртуальные) и схемы (включая концептуальные), для решения задач;</w:t>
      </w:r>
    </w:p>
    <w:p w:rsidR="00471AB3" w:rsidRPr="00C434A6" w:rsidRDefault="00471AB3" w:rsidP="00C434A6">
      <w:pPr>
        <w:tabs>
          <w:tab w:val="left" w:pos="142"/>
          <w:tab w:val="left" w:leader="dot" w:pos="624"/>
        </w:tabs>
        <w:spacing w:after="0" w:line="240" w:lineRule="auto"/>
        <w:jc w:val="both"/>
        <w:rPr>
          <w:rFonts w:ascii="Times New Roman" w:eastAsia="@Arial Unicode MS" w:hAnsi="Times New Roman" w:cs="Times New Roman"/>
          <w:color w:val="000000"/>
          <w:sz w:val="24"/>
          <w:szCs w:val="24"/>
        </w:rPr>
      </w:pPr>
      <w:r w:rsidRPr="00C434A6">
        <w:rPr>
          <w:rFonts w:ascii="Times New Roman" w:eastAsia="@Arial Unicode MS" w:hAnsi="Times New Roman" w:cs="Times New Roman"/>
          <w:iCs/>
          <w:color w:val="000000"/>
          <w:sz w:val="24"/>
          <w:szCs w:val="24"/>
        </w:rPr>
        <w:t>-проявлять познавательную инициативу в учебном сотрудничестве;</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-строить сообщения в устной и письменной форме;</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pacing w:val="-4"/>
          <w:sz w:val="24"/>
          <w:szCs w:val="24"/>
        </w:rPr>
      </w:pPr>
      <w:r w:rsidRPr="00C434A6">
        <w:rPr>
          <w:rFonts w:ascii="Times New Roman" w:hAnsi="Times New Roman" w:cs="Times New Roman"/>
          <w:spacing w:val="-4"/>
          <w:sz w:val="24"/>
          <w:szCs w:val="24"/>
        </w:rPr>
        <w:t>-ориентироваться на разнообразие способов решения задач;</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t>-основам смыслового восприятия художественных и позна</w:t>
      </w:r>
      <w:r w:rsidRPr="00C434A6">
        <w:rPr>
          <w:rFonts w:ascii="Times New Roman" w:hAnsi="Times New Roman" w:cs="Times New Roman"/>
          <w:sz w:val="24"/>
          <w:szCs w:val="24"/>
        </w:rPr>
        <w:t>вательных текстов, выделять существенную информацию из сообщений разных видов (в первую очередь текстов);</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-осуществлять анализ объектов с выделением существенных и несущественных признаков;</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-осуществлять синтез как составление целого из частей;</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4"/>
          <w:sz w:val="24"/>
          <w:szCs w:val="24"/>
        </w:rPr>
        <w:t xml:space="preserve">-проводить сравнение, </w:t>
      </w:r>
      <w:proofErr w:type="spellStart"/>
      <w:r w:rsidRPr="00C434A6">
        <w:rPr>
          <w:rFonts w:ascii="Times New Roman" w:hAnsi="Times New Roman" w:cs="Times New Roman"/>
          <w:spacing w:val="4"/>
          <w:sz w:val="24"/>
          <w:szCs w:val="24"/>
        </w:rPr>
        <w:t>сериацию</w:t>
      </w:r>
      <w:proofErr w:type="spellEnd"/>
      <w:r w:rsidRPr="00C434A6">
        <w:rPr>
          <w:rFonts w:ascii="Times New Roman" w:hAnsi="Times New Roman" w:cs="Times New Roman"/>
          <w:spacing w:val="4"/>
          <w:sz w:val="24"/>
          <w:szCs w:val="24"/>
        </w:rPr>
        <w:t xml:space="preserve"> и классификацию по </w:t>
      </w:r>
      <w:r w:rsidRPr="00C434A6">
        <w:rPr>
          <w:rFonts w:ascii="Times New Roman" w:hAnsi="Times New Roman" w:cs="Times New Roman"/>
          <w:sz w:val="24"/>
          <w:szCs w:val="24"/>
        </w:rPr>
        <w:t>заданным критериям;</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t xml:space="preserve">-устанавливать </w:t>
      </w:r>
      <w:proofErr w:type="spellStart"/>
      <w:r w:rsidRPr="00C434A6">
        <w:rPr>
          <w:rFonts w:ascii="Times New Roman" w:hAnsi="Times New Roman" w:cs="Times New Roman"/>
          <w:spacing w:val="2"/>
          <w:sz w:val="24"/>
          <w:szCs w:val="24"/>
        </w:rPr>
        <w:t>причинно­следственные</w:t>
      </w:r>
      <w:proofErr w:type="spellEnd"/>
      <w:r w:rsidRPr="00C434A6">
        <w:rPr>
          <w:rFonts w:ascii="Times New Roman" w:hAnsi="Times New Roman" w:cs="Times New Roman"/>
          <w:spacing w:val="2"/>
          <w:sz w:val="24"/>
          <w:szCs w:val="24"/>
        </w:rPr>
        <w:t xml:space="preserve"> связи в изучае</w:t>
      </w:r>
      <w:r w:rsidRPr="00C434A6">
        <w:rPr>
          <w:rFonts w:ascii="Times New Roman" w:hAnsi="Times New Roman" w:cs="Times New Roman"/>
          <w:sz w:val="24"/>
          <w:szCs w:val="24"/>
        </w:rPr>
        <w:t>мом круге явлений;</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-строить рассуждения в форме связи простых суждений об объекте, его строении, свойствах и связях;</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-обобщать, т.</w:t>
      </w:r>
      <w:r w:rsidRPr="00C434A6">
        <w:rPr>
          <w:rFonts w:ascii="Times New Roman" w:hAnsi="Times New Roman" w:cs="Times New Roman"/>
          <w:sz w:val="24"/>
          <w:szCs w:val="24"/>
        </w:rPr>
        <w:t> </w:t>
      </w:r>
      <w:r w:rsidRPr="00C434A6">
        <w:rPr>
          <w:rFonts w:ascii="Times New Roman" w:hAnsi="Times New Roman" w:cs="Times New Roman"/>
          <w:sz w:val="24"/>
          <w:szCs w:val="24"/>
        </w:rPr>
        <w:t>е. осуществлять генерализацию и выведение общности для целого ряда или класса единичных объектов, на основе выделения сущностной связи;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-осуществлять подведение под понятие на основе распознавания объектов, выделения существенных признаков и их синтеза;</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-устанавливать аналогии;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-владеть рядом общих приёмов решения задач.</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iCs/>
          <w:sz w:val="24"/>
          <w:szCs w:val="24"/>
        </w:rPr>
        <w:lastRenderedPageBreak/>
        <w:t>Обучающийся получит возможность научиться: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-осуществлять расширенный поиск информации с использованием ресурсов библиотек и сети Интернет;</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-записывать, фиксировать информацию об окружающем мире с помощью инструментов ИКТ;</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-создавать и преобразовывать модели и схемы для решения задач;</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-осознанно и произвольно строить сообщения в устной и письменной форме;</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-осуществлять выбор наиболее эффективных способов решения задач в зависимости от конкретных условий;</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-осуществлять синтез как составление целого из частей, самостоятельно достраивая и восполняя недостающие компоненты;</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 xml:space="preserve">-осуществлять сравнение, </w:t>
      </w:r>
      <w:proofErr w:type="spellStart"/>
      <w:r w:rsidRPr="00C434A6">
        <w:rPr>
          <w:rFonts w:ascii="Times New Roman" w:hAnsi="Times New Roman" w:cs="Times New Roman"/>
          <w:i/>
          <w:iCs/>
          <w:sz w:val="24"/>
          <w:szCs w:val="24"/>
        </w:rPr>
        <w:t>сериацию</w:t>
      </w:r>
      <w:proofErr w:type="spellEnd"/>
      <w:r w:rsidRPr="00C434A6">
        <w:rPr>
          <w:rFonts w:ascii="Times New Roman" w:hAnsi="Times New Roman" w:cs="Times New Roman"/>
          <w:i/>
          <w:iCs/>
          <w:sz w:val="24"/>
          <w:szCs w:val="24"/>
        </w:rPr>
        <w:t xml:space="preserve"> и классификацию, самостоятельно выбирая основания и критерии для указанных логических операций;</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 xml:space="preserve">-строить логическое рассуждение, включающее установление </w:t>
      </w:r>
      <w:proofErr w:type="spellStart"/>
      <w:r w:rsidRPr="00C434A6">
        <w:rPr>
          <w:rFonts w:ascii="Times New Roman" w:hAnsi="Times New Roman" w:cs="Times New Roman"/>
          <w:i/>
          <w:iCs/>
          <w:sz w:val="24"/>
          <w:szCs w:val="24"/>
        </w:rPr>
        <w:t>причинно­следственных</w:t>
      </w:r>
      <w:proofErr w:type="spellEnd"/>
      <w:r w:rsidRPr="00C434A6">
        <w:rPr>
          <w:rFonts w:ascii="Times New Roman" w:hAnsi="Times New Roman" w:cs="Times New Roman"/>
          <w:i/>
          <w:iCs/>
          <w:sz w:val="24"/>
          <w:szCs w:val="24"/>
        </w:rPr>
        <w:t xml:space="preserve"> связей;</w:t>
      </w:r>
    </w:p>
    <w:p w:rsidR="00471AB3" w:rsidRPr="00C434A6" w:rsidRDefault="00471AB3" w:rsidP="006D47ED">
      <w:pPr>
        <w:autoSpaceDE w:val="0"/>
        <w:autoSpaceDN w:val="0"/>
        <w:adjustRightInd w:val="0"/>
        <w:spacing w:after="12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pacing w:val="2"/>
          <w:sz w:val="24"/>
          <w:szCs w:val="24"/>
        </w:rPr>
        <w:t xml:space="preserve">-произвольно и осознанно владеть общими приёмами </w:t>
      </w:r>
      <w:r w:rsidRPr="00C434A6">
        <w:rPr>
          <w:rFonts w:ascii="Times New Roman" w:hAnsi="Times New Roman" w:cs="Times New Roman"/>
          <w:i/>
          <w:iCs/>
          <w:sz w:val="24"/>
          <w:szCs w:val="24"/>
        </w:rPr>
        <w:t>решения задач.</w:t>
      </w:r>
    </w:p>
    <w:p w:rsidR="00471AB3" w:rsidRPr="00C434A6" w:rsidRDefault="00471AB3" w:rsidP="00ED4D99">
      <w:pPr>
        <w:keepNext/>
        <w:autoSpaceDE w:val="0"/>
        <w:autoSpaceDN w:val="0"/>
        <w:adjustRightInd w:val="0"/>
        <w:spacing w:after="0" w:line="240" w:lineRule="auto"/>
        <w:jc w:val="center"/>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Коммуникативные универсальные учебные действия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sz w:val="24"/>
          <w:szCs w:val="24"/>
        </w:rPr>
        <w:t>Обучающийся научится: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t>-адекватно использовать коммуникативные, прежде все</w:t>
      </w:r>
      <w:r w:rsidRPr="00C434A6">
        <w:rPr>
          <w:rFonts w:ascii="Times New Roman" w:hAnsi="Times New Roman" w:cs="Times New Roman"/>
          <w:sz w:val="24"/>
          <w:szCs w:val="24"/>
        </w:rPr>
        <w:t xml:space="preserve">го </w:t>
      </w:r>
      <w:r w:rsidRPr="00C434A6">
        <w:rPr>
          <w:rFonts w:ascii="Times New Roman" w:hAnsi="Times New Roman" w:cs="Times New Roman"/>
          <w:spacing w:val="-2"/>
          <w:sz w:val="24"/>
          <w:szCs w:val="24"/>
        </w:rPr>
        <w:t>речевые, средства для решения различных коммуникативных задач, строить монологическое высказывание (в том чис</w:t>
      </w:r>
      <w:r w:rsidRPr="00C434A6">
        <w:rPr>
          <w:rFonts w:ascii="Times New Roman" w:hAnsi="Times New Roman" w:cs="Times New Roman"/>
          <w:spacing w:val="2"/>
          <w:sz w:val="24"/>
          <w:szCs w:val="24"/>
        </w:rPr>
        <w:t xml:space="preserve">ле сопровождая его аудиовизуальной поддержкой), владеть </w:t>
      </w:r>
      <w:r w:rsidRPr="00C434A6">
        <w:rPr>
          <w:rFonts w:ascii="Times New Roman" w:hAnsi="Times New Roman" w:cs="Times New Roman"/>
          <w:sz w:val="24"/>
          <w:szCs w:val="24"/>
        </w:rPr>
        <w:t>диалогической формой коммуникации, используя в том чис</w:t>
      </w:r>
      <w:r w:rsidRPr="00C434A6">
        <w:rPr>
          <w:rFonts w:ascii="Times New Roman" w:hAnsi="Times New Roman" w:cs="Times New Roman"/>
          <w:spacing w:val="2"/>
          <w:sz w:val="24"/>
          <w:szCs w:val="24"/>
        </w:rPr>
        <w:t>ле средства и инструменты ИКТ и дистанционного обще</w:t>
      </w:r>
      <w:r w:rsidRPr="00C434A6">
        <w:rPr>
          <w:rFonts w:ascii="Times New Roman" w:hAnsi="Times New Roman" w:cs="Times New Roman"/>
          <w:sz w:val="24"/>
          <w:szCs w:val="24"/>
        </w:rPr>
        <w:t>ния;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-учитывать разные мнения и стремиться к координации различных позиций в сотрудничестве;</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-формулировать собственное мнение и позицию;</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t>-договариваться и приходить к общему решению в со</w:t>
      </w:r>
      <w:r w:rsidRPr="00C434A6">
        <w:rPr>
          <w:rFonts w:ascii="Times New Roman" w:hAnsi="Times New Roman" w:cs="Times New Roman"/>
          <w:sz w:val="24"/>
          <w:szCs w:val="24"/>
        </w:rPr>
        <w:t>вместной деятельности, в том числе в ситуации столкновения интересов;</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-строить понятные для партнёра высказывания, учитывающие, что партнёр знает и видит, а что нет;</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-задавать вопросы;</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-контролировать действия партнёра;</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-использовать речь для регуляции своего действия;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Cs/>
          <w:sz w:val="24"/>
          <w:szCs w:val="24"/>
        </w:rPr>
      </w:pPr>
      <w:r w:rsidRPr="00C434A6">
        <w:rPr>
          <w:rFonts w:ascii="Times New Roman" w:hAnsi="Times New Roman" w:cs="Times New Roman"/>
          <w:spacing w:val="2"/>
          <w:sz w:val="24"/>
          <w:szCs w:val="24"/>
        </w:rPr>
        <w:t xml:space="preserve">-адекватно использовать речевые средства для решения </w:t>
      </w:r>
      <w:r w:rsidRPr="00C434A6">
        <w:rPr>
          <w:rFonts w:ascii="Times New Roman" w:hAnsi="Times New Roman" w:cs="Times New Roman"/>
          <w:sz w:val="24"/>
          <w:szCs w:val="24"/>
        </w:rPr>
        <w:t>различных коммуникативных задач, строить монологическое высказывание, владеть диалогической формой речи.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iCs/>
          <w:sz w:val="24"/>
          <w:szCs w:val="24"/>
        </w:rPr>
        <w:t>Обучающийся получит возможность научиться: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sz w:val="24"/>
          <w:szCs w:val="24"/>
        </w:rPr>
      </w:pPr>
      <w:r w:rsidRPr="00C434A6">
        <w:rPr>
          <w:rFonts w:ascii="Times New Roman" w:hAnsi="Times New Roman" w:cs="Times New Roman"/>
          <w:i/>
          <w:iCs/>
          <w:spacing w:val="2"/>
          <w:sz w:val="24"/>
          <w:szCs w:val="24"/>
        </w:rPr>
        <w:t>-учитывать и координировать в сотрудничестве по</w:t>
      </w:r>
      <w:r w:rsidRPr="00C434A6">
        <w:rPr>
          <w:rFonts w:ascii="Times New Roman" w:hAnsi="Times New Roman" w:cs="Times New Roman"/>
          <w:i/>
          <w:iCs/>
          <w:sz w:val="24"/>
          <w:szCs w:val="24"/>
        </w:rPr>
        <w:t>зиции других людей, отличные от собственной;</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sz w:val="24"/>
          <w:szCs w:val="24"/>
        </w:rPr>
      </w:pPr>
      <w:r w:rsidRPr="00C434A6">
        <w:rPr>
          <w:rFonts w:ascii="Times New Roman" w:hAnsi="Times New Roman" w:cs="Times New Roman"/>
          <w:i/>
          <w:iCs/>
          <w:sz w:val="24"/>
          <w:szCs w:val="24"/>
        </w:rPr>
        <w:t>-учитывать разные мнения и интересы и обосновывать собственную позицию;</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sz w:val="24"/>
          <w:szCs w:val="24"/>
        </w:rPr>
      </w:pPr>
      <w:r w:rsidRPr="00C434A6">
        <w:rPr>
          <w:rFonts w:ascii="Times New Roman" w:hAnsi="Times New Roman" w:cs="Times New Roman"/>
          <w:i/>
          <w:iCs/>
          <w:sz w:val="24"/>
          <w:szCs w:val="24"/>
        </w:rPr>
        <w:t>-понимать относительность мнений и подходов к решению проблемы;</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sz w:val="24"/>
          <w:szCs w:val="24"/>
        </w:rPr>
      </w:pPr>
      <w:r w:rsidRPr="00C434A6">
        <w:rPr>
          <w:rFonts w:ascii="Times New Roman" w:hAnsi="Times New Roman" w:cs="Times New Roman"/>
          <w:i/>
          <w:iCs/>
          <w:sz w:val="24"/>
          <w:szCs w:val="24"/>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sz w:val="24"/>
          <w:szCs w:val="24"/>
        </w:rPr>
      </w:pPr>
      <w:r w:rsidRPr="00C434A6">
        <w:rPr>
          <w:rFonts w:ascii="Times New Roman" w:hAnsi="Times New Roman" w:cs="Times New Roman"/>
          <w:i/>
          <w:iCs/>
          <w:sz w:val="24"/>
          <w:szCs w:val="24"/>
        </w:rPr>
        <w:t>-продуктивно содействовать разрешению конфликтов на основе учёта интересов и позиций всех участников;</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sz w:val="24"/>
          <w:szCs w:val="24"/>
        </w:rPr>
      </w:pPr>
      <w:r w:rsidRPr="00C434A6">
        <w:rPr>
          <w:rFonts w:ascii="Times New Roman" w:hAnsi="Times New Roman" w:cs="Times New Roman"/>
          <w:i/>
          <w:iCs/>
          <w:sz w:val="24"/>
          <w:szCs w:val="24"/>
        </w:rPr>
        <w:t>-с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sz w:val="24"/>
          <w:szCs w:val="24"/>
        </w:rPr>
      </w:pPr>
      <w:r w:rsidRPr="00C434A6">
        <w:rPr>
          <w:rFonts w:ascii="Times New Roman" w:hAnsi="Times New Roman" w:cs="Times New Roman"/>
          <w:i/>
          <w:iCs/>
          <w:sz w:val="24"/>
          <w:szCs w:val="24"/>
        </w:rPr>
        <w:t>-задавать вопросы, необходимые для организации собственной деятельности и сотрудничества с партнёром;</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sz w:val="24"/>
          <w:szCs w:val="24"/>
        </w:rPr>
      </w:pPr>
      <w:r w:rsidRPr="00C434A6">
        <w:rPr>
          <w:rFonts w:ascii="Times New Roman" w:hAnsi="Times New Roman" w:cs="Times New Roman"/>
          <w:i/>
          <w:iCs/>
          <w:sz w:val="24"/>
          <w:szCs w:val="24"/>
        </w:rPr>
        <w:t>-осуществлять взаимный контроль и оказывать в сотрудничестве необходимую взаимопомощь;</w:t>
      </w:r>
    </w:p>
    <w:p w:rsidR="00471AB3" w:rsidRPr="006D47ED" w:rsidRDefault="00471AB3" w:rsidP="006D47ED">
      <w:pPr>
        <w:autoSpaceDE w:val="0"/>
        <w:autoSpaceDN w:val="0"/>
        <w:adjustRightInd w:val="0"/>
        <w:spacing w:after="120" w:line="240" w:lineRule="auto"/>
        <w:jc w:val="both"/>
        <w:textAlignment w:val="center"/>
        <w:rPr>
          <w:rFonts w:ascii="Times New Roman" w:hAnsi="Times New Roman" w:cs="Times New Roman"/>
          <w:iCs/>
          <w:sz w:val="24"/>
          <w:szCs w:val="24"/>
        </w:rPr>
      </w:pPr>
      <w:r w:rsidRPr="00C434A6">
        <w:rPr>
          <w:rFonts w:ascii="Times New Roman" w:hAnsi="Times New Roman" w:cs="Times New Roman"/>
          <w:i/>
          <w:iCs/>
          <w:sz w:val="24"/>
          <w:szCs w:val="24"/>
        </w:rPr>
        <w:t xml:space="preserve">-адекватно использовать речевые средства для эффективного решения разнообразных коммуникативных </w:t>
      </w:r>
      <w:proofErr w:type="gramStart"/>
      <w:r w:rsidRPr="00C434A6">
        <w:rPr>
          <w:rFonts w:ascii="Times New Roman" w:hAnsi="Times New Roman" w:cs="Times New Roman"/>
          <w:i/>
          <w:iCs/>
          <w:sz w:val="24"/>
          <w:szCs w:val="24"/>
        </w:rPr>
        <w:t>задач,планирования</w:t>
      </w:r>
      <w:proofErr w:type="gramEnd"/>
      <w:r w:rsidRPr="00C434A6">
        <w:rPr>
          <w:rFonts w:ascii="Times New Roman" w:hAnsi="Times New Roman" w:cs="Times New Roman"/>
          <w:i/>
          <w:iCs/>
          <w:sz w:val="24"/>
          <w:szCs w:val="24"/>
        </w:rPr>
        <w:t xml:space="preserve"> и регуляции своей деятельности</w:t>
      </w:r>
      <w:r w:rsidRPr="00C434A6">
        <w:rPr>
          <w:rFonts w:ascii="Times New Roman" w:hAnsi="Times New Roman" w:cs="Times New Roman"/>
          <w:iCs/>
          <w:sz w:val="24"/>
          <w:szCs w:val="24"/>
        </w:rPr>
        <w:t>.</w:t>
      </w:r>
    </w:p>
    <w:p w:rsidR="00471AB3" w:rsidRPr="00C434A6" w:rsidRDefault="00471AB3" w:rsidP="00ED4D99">
      <w:pPr>
        <w:spacing w:after="0" w:line="240" w:lineRule="auto"/>
        <w:jc w:val="center"/>
        <w:rPr>
          <w:rFonts w:ascii="Times New Roman" w:hAnsi="Times New Roman" w:cs="Times New Roman"/>
          <w:b/>
          <w:sz w:val="24"/>
          <w:szCs w:val="24"/>
        </w:rPr>
      </w:pPr>
      <w:r w:rsidRPr="00C434A6">
        <w:rPr>
          <w:rFonts w:ascii="Times New Roman" w:hAnsi="Times New Roman" w:cs="Times New Roman"/>
          <w:b/>
          <w:sz w:val="24"/>
          <w:szCs w:val="24"/>
        </w:rPr>
        <w:t>Работа с текстом (</w:t>
      </w:r>
      <w:proofErr w:type="spellStart"/>
      <w:r w:rsidRPr="00C434A6">
        <w:rPr>
          <w:rFonts w:ascii="Times New Roman" w:hAnsi="Times New Roman" w:cs="Times New Roman"/>
          <w:b/>
          <w:sz w:val="24"/>
          <w:szCs w:val="24"/>
        </w:rPr>
        <w:t>метапредметные</w:t>
      </w:r>
      <w:proofErr w:type="spellEnd"/>
      <w:r w:rsidRPr="00C434A6">
        <w:rPr>
          <w:rFonts w:ascii="Times New Roman" w:hAnsi="Times New Roman" w:cs="Times New Roman"/>
          <w:b/>
          <w:sz w:val="24"/>
          <w:szCs w:val="24"/>
        </w:rPr>
        <w:t xml:space="preserve"> результаты).</w:t>
      </w:r>
    </w:p>
    <w:p w:rsidR="00471AB3" w:rsidRPr="00C434A6" w:rsidRDefault="00471AB3" w:rsidP="00C434A6">
      <w:pPr>
        <w:spacing w:after="0" w:line="240" w:lineRule="auto"/>
        <w:jc w:val="both"/>
        <w:rPr>
          <w:rFonts w:ascii="Times New Roman" w:hAnsi="Times New Roman" w:cs="Times New Roman"/>
          <w:b/>
          <w:sz w:val="24"/>
          <w:szCs w:val="24"/>
        </w:rPr>
      </w:pPr>
      <w:r w:rsidRPr="00C434A6">
        <w:rPr>
          <w:rFonts w:ascii="Times New Roman" w:hAnsi="Times New Roman" w:cs="Times New Roman"/>
          <w:b/>
          <w:sz w:val="24"/>
          <w:szCs w:val="24"/>
        </w:rPr>
        <w:t>Работа с текстом: поиск информации и понимание прочитанного</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sz w:val="24"/>
          <w:szCs w:val="24"/>
        </w:rPr>
        <w:t>Обучающийся научится: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-находить в тексте конкретные сведения, факты, заданные в явном виде;</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-определять тему и главную мысль текста;</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pacing w:val="-4"/>
          <w:sz w:val="24"/>
          <w:szCs w:val="24"/>
        </w:rPr>
      </w:pPr>
      <w:r w:rsidRPr="00C434A6">
        <w:rPr>
          <w:rFonts w:ascii="Times New Roman" w:hAnsi="Times New Roman" w:cs="Times New Roman"/>
          <w:spacing w:val="-4"/>
          <w:sz w:val="24"/>
          <w:szCs w:val="24"/>
        </w:rPr>
        <w:t>-делить тексты на смысловые части, составлять план текста;</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lastRenderedPageBreak/>
        <w:t>-вычленять содержащиеся в тексте основные события и</w:t>
      </w:r>
      <w:r w:rsidRPr="00C434A6">
        <w:rPr>
          <w:rFonts w:ascii="Times New Roman" w:hAnsi="Times New Roman" w:cs="Times New Roman"/>
          <w:spacing w:val="-2"/>
          <w:sz w:val="24"/>
          <w:szCs w:val="24"/>
        </w:rPr>
        <w:t>ус</w:t>
      </w:r>
      <w:r w:rsidRPr="00C434A6">
        <w:rPr>
          <w:rFonts w:ascii="Times New Roman" w:hAnsi="Times New Roman" w:cs="Times New Roman"/>
          <w:spacing w:val="2"/>
          <w:sz w:val="24"/>
          <w:szCs w:val="24"/>
        </w:rPr>
        <w:t>танавливать их последовательность; упорядочивать инфор</w:t>
      </w:r>
      <w:r w:rsidRPr="00C434A6">
        <w:rPr>
          <w:rFonts w:ascii="Times New Roman" w:hAnsi="Times New Roman" w:cs="Times New Roman"/>
          <w:sz w:val="24"/>
          <w:szCs w:val="24"/>
        </w:rPr>
        <w:t>мацию по заданному основанию;</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t xml:space="preserve">-сравнивать между собой объекты, описанные в тексте, </w:t>
      </w:r>
      <w:r w:rsidRPr="00C434A6">
        <w:rPr>
          <w:rFonts w:ascii="Times New Roman" w:hAnsi="Times New Roman" w:cs="Times New Roman"/>
          <w:sz w:val="24"/>
          <w:szCs w:val="24"/>
        </w:rPr>
        <w:t>выделяя 2—3 существенных признака;</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pacing w:val="2"/>
          <w:sz w:val="24"/>
          <w:szCs w:val="24"/>
        </w:rPr>
      </w:pPr>
      <w:r w:rsidRPr="00C434A6">
        <w:rPr>
          <w:rFonts w:ascii="Times New Roman" w:hAnsi="Times New Roman" w:cs="Times New Roman"/>
          <w:spacing w:val="2"/>
          <w:sz w:val="24"/>
          <w:szCs w:val="24"/>
        </w:rPr>
        <w:t>-понимать информацию, представленную в неявном виде (например, находить в тексте несколько примеров, доказывающих приведённое утверждение; характеризовать явление по его описанию; выделять общий признак группы элементов);</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-понимать информацию, представленную разными способами: словесно, в виде таблицы, схемы, диаграммы;</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-понимать текст, опираясь не только на содержащуюся в нём информацию, но и на жанр, структуру, выразительные средства текста;</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-использовать различные виды чтения: ознакомительное, изучающее, поисковое, выбирать нужный вид чтения в соответствии с целью чтения;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-ориентироваться в соответствующих возрасту словарях и справочниках.</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iCs/>
          <w:sz w:val="24"/>
          <w:szCs w:val="24"/>
        </w:rPr>
        <w:t>Обучающийся получит возможность научиться: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pacing w:val="-2"/>
          <w:sz w:val="24"/>
          <w:szCs w:val="24"/>
        </w:rPr>
      </w:pPr>
      <w:r w:rsidRPr="00C434A6">
        <w:rPr>
          <w:rFonts w:ascii="Times New Roman" w:hAnsi="Times New Roman" w:cs="Times New Roman"/>
          <w:i/>
          <w:iCs/>
          <w:spacing w:val="-4"/>
          <w:sz w:val="24"/>
          <w:szCs w:val="24"/>
        </w:rPr>
        <w:t>-использовать формальные элементы текста (</w:t>
      </w:r>
      <w:proofErr w:type="gramStart"/>
      <w:r w:rsidRPr="00C434A6">
        <w:rPr>
          <w:rFonts w:ascii="Times New Roman" w:hAnsi="Times New Roman" w:cs="Times New Roman"/>
          <w:i/>
          <w:iCs/>
          <w:spacing w:val="-4"/>
          <w:sz w:val="24"/>
          <w:szCs w:val="24"/>
        </w:rPr>
        <w:t>например,</w:t>
      </w:r>
      <w:r w:rsidRPr="00C434A6">
        <w:rPr>
          <w:rFonts w:ascii="Times New Roman" w:hAnsi="Times New Roman" w:cs="Times New Roman"/>
          <w:i/>
          <w:iCs/>
          <w:spacing w:val="-2"/>
          <w:sz w:val="24"/>
          <w:szCs w:val="24"/>
        </w:rPr>
        <w:t>подзаголовки</w:t>
      </w:r>
      <w:proofErr w:type="gramEnd"/>
      <w:r w:rsidRPr="00C434A6">
        <w:rPr>
          <w:rFonts w:ascii="Times New Roman" w:hAnsi="Times New Roman" w:cs="Times New Roman"/>
          <w:i/>
          <w:iCs/>
          <w:spacing w:val="-2"/>
          <w:sz w:val="24"/>
          <w:szCs w:val="24"/>
        </w:rPr>
        <w:t>, сноски) для поиска нужной информации;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-работать с несколькими источниками информации;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-сопоставлять информацию, полученную из нескольких источников.</w:t>
      </w:r>
    </w:p>
    <w:p w:rsidR="00471AB3" w:rsidRPr="00C434A6" w:rsidRDefault="00471AB3" w:rsidP="00C434A6">
      <w:pPr>
        <w:keepNext/>
        <w:autoSpaceDE w:val="0"/>
        <w:autoSpaceDN w:val="0"/>
        <w:adjustRightInd w:val="0"/>
        <w:spacing w:after="0" w:line="240" w:lineRule="auto"/>
        <w:jc w:val="both"/>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Работа с текстом: преобразование и интерпретация информации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sz w:val="24"/>
          <w:szCs w:val="24"/>
        </w:rPr>
        <w:t>Обучающийся научится: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pacing w:val="-4"/>
          <w:sz w:val="24"/>
          <w:szCs w:val="24"/>
        </w:rPr>
      </w:pPr>
      <w:r w:rsidRPr="00C434A6">
        <w:rPr>
          <w:rFonts w:ascii="Times New Roman" w:hAnsi="Times New Roman" w:cs="Times New Roman"/>
          <w:spacing w:val="-4"/>
          <w:sz w:val="24"/>
          <w:szCs w:val="24"/>
        </w:rPr>
        <w:t>-пересказывать текст подробно и сжато, устно и письменно;</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-соотносить факты с общей идеей текста, устанавливать простые связи, не показанные в тексте напрямую;</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-формулировать несложные выводы, основываясь на тексте; находить аргументы, подтверждающие вывод;</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-сопоставлять и обобщать содержащуюся в разных частях текста информацию;</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-составлять на основании текста небольшое монологическое высказывание, отвечая на поставленный вопрос.</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iCs/>
          <w:sz w:val="24"/>
          <w:szCs w:val="24"/>
        </w:rPr>
        <w:t>Обучающийся получит возможность научиться: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pacing w:val="2"/>
          <w:sz w:val="24"/>
          <w:szCs w:val="24"/>
        </w:rPr>
        <w:t xml:space="preserve">-делать выписки из прочитанных текстов с учётом </w:t>
      </w:r>
      <w:r w:rsidRPr="00C434A6">
        <w:rPr>
          <w:rFonts w:ascii="Times New Roman" w:hAnsi="Times New Roman" w:cs="Times New Roman"/>
          <w:i/>
          <w:iCs/>
          <w:sz w:val="24"/>
          <w:szCs w:val="24"/>
        </w:rPr>
        <w:t>цели их дальнейшего использования;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i/>
          <w:iCs/>
          <w:sz w:val="24"/>
          <w:szCs w:val="24"/>
        </w:rPr>
        <w:t>-составлять небольшие письменные аннотации к тексту, отзывы опрочитанном</w:t>
      </w:r>
      <w:r w:rsidRPr="00C434A6">
        <w:rPr>
          <w:rFonts w:ascii="Times New Roman" w:hAnsi="Times New Roman" w:cs="Times New Roman"/>
          <w:sz w:val="24"/>
          <w:szCs w:val="24"/>
        </w:rPr>
        <w:t>.</w:t>
      </w:r>
    </w:p>
    <w:p w:rsidR="00471AB3" w:rsidRPr="00C434A6" w:rsidRDefault="00471AB3" w:rsidP="00C434A6">
      <w:pPr>
        <w:keepNext/>
        <w:autoSpaceDE w:val="0"/>
        <w:autoSpaceDN w:val="0"/>
        <w:adjustRightInd w:val="0"/>
        <w:spacing w:after="0" w:line="240" w:lineRule="auto"/>
        <w:jc w:val="both"/>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Работа с текстом: оценка информации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sz w:val="24"/>
          <w:szCs w:val="24"/>
        </w:rPr>
        <w:t>Обучающийся научится: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-высказывать оценочные суждения и свою точку зрения о прочитанном тексте;</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t>-оценивать содержание, языковые особенности и струк</w:t>
      </w:r>
      <w:r w:rsidRPr="00C434A6">
        <w:rPr>
          <w:rFonts w:ascii="Times New Roman" w:hAnsi="Times New Roman" w:cs="Times New Roman"/>
          <w:sz w:val="24"/>
          <w:szCs w:val="24"/>
        </w:rPr>
        <w:t>туру текста; определять место и роль иллюстративного ряда в тексте;</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pacing w:val="2"/>
          <w:sz w:val="24"/>
          <w:szCs w:val="24"/>
        </w:rPr>
        <w:t>-на основе имеющихся знаний, жизненного опыта подвергать сомнению достоверность прочитанного, обнаружи</w:t>
      </w:r>
      <w:r w:rsidRPr="00C434A6">
        <w:rPr>
          <w:rFonts w:ascii="Times New Roman" w:hAnsi="Times New Roman" w:cs="Times New Roman"/>
          <w:sz w:val="24"/>
          <w:szCs w:val="24"/>
        </w:rPr>
        <w:t>вать недостоверность получаемых сведений, пробелы в информации и находить пути восполнения этих пробелов;</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-участвовать в учебном диалоге при обсуждении прочитанного или прослушанного текста.</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Обучающийся получит возможность научиться: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-сопоставлять различные точки зрения;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i/>
          <w:iCs/>
          <w:spacing w:val="-2"/>
          <w:sz w:val="24"/>
          <w:szCs w:val="24"/>
        </w:rPr>
      </w:pPr>
      <w:r w:rsidRPr="00C434A6">
        <w:rPr>
          <w:rFonts w:ascii="Times New Roman" w:hAnsi="Times New Roman" w:cs="Times New Roman"/>
          <w:i/>
          <w:iCs/>
          <w:spacing w:val="-2"/>
          <w:sz w:val="24"/>
          <w:szCs w:val="24"/>
        </w:rPr>
        <w:t>-соотносить позицию автора с собственной точкой зрения;</w:t>
      </w:r>
    </w:p>
    <w:p w:rsidR="00471AB3" w:rsidRPr="00C434A6" w:rsidRDefault="00471AB3" w:rsidP="006D47ED">
      <w:pPr>
        <w:autoSpaceDE w:val="0"/>
        <w:autoSpaceDN w:val="0"/>
        <w:adjustRightInd w:val="0"/>
        <w:spacing w:after="120" w:line="240" w:lineRule="auto"/>
        <w:jc w:val="both"/>
        <w:textAlignment w:val="center"/>
        <w:rPr>
          <w:rFonts w:ascii="Times New Roman" w:hAnsi="Times New Roman" w:cs="Times New Roman"/>
          <w:i/>
          <w:iCs/>
          <w:spacing w:val="-2"/>
          <w:sz w:val="24"/>
          <w:szCs w:val="24"/>
        </w:rPr>
      </w:pPr>
      <w:r w:rsidRPr="00C434A6">
        <w:rPr>
          <w:rFonts w:ascii="Times New Roman" w:hAnsi="Times New Roman" w:cs="Times New Roman"/>
          <w:i/>
          <w:iCs/>
          <w:spacing w:val="-2"/>
          <w:sz w:val="24"/>
          <w:szCs w:val="24"/>
        </w:rPr>
        <w:t>-в процессе работы с одним или несколькими источниками выявлять достоверную (противоречивую) информацию.</w:t>
      </w:r>
    </w:p>
    <w:p w:rsidR="00471AB3" w:rsidRPr="00C434A6" w:rsidRDefault="00471AB3" w:rsidP="00ED4D99">
      <w:pPr>
        <w:spacing w:after="0" w:line="240" w:lineRule="auto"/>
        <w:jc w:val="center"/>
        <w:rPr>
          <w:rFonts w:ascii="Times New Roman" w:hAnsi="Times New Roman" w:cs="Times New Roman"/>
          <w:b/>
          <w:sz w:val="24"/>
          <w:szCs w:val="24"/>
        </w:rPr>
      </w:pPr>
      <w:r w:rsidRPr="00C434A6">
        <w:rPr>
          <w:rFonts w:ascii="Times New Roman" w:hAnsi="Times New Roman" w:cs="Times New Roman"/>
          <w:b/>
          <w:sz w:val="24"/>
          <w:szCs w:val="24"/>
        </w:rPr>
        <w:t>Формирование ИКТ-компетентности обучающихся (</w:t>
      </w:r>
      <w:proofErr w:type="spellStart"/>
      <w:r w:rsidRPr="00C434A6">
        <w:rPr>
          <w:rFonts w:ascii="Times New Roman" w:hAnsi="Times New Roman" w:cs="Times New Roman"/>
          <w:b/>
          <w:sz w:val="24"/>
          <w:szCs w:val="24"/>
        </w:rPr>
        <w:t>метапредметные</w:t>
      </w:r>
      <w:proofErr w:type="spellEnd"/>
      <w:r w:rsidRPr="00C434A6">
        <w:rPr>
          <w:rFonts w:ascii="Times New Roman" w:hAnsi="Times New Roman" w:cs="Times New Roman"/>
          <w:b/>
          <w:sz w:val="24"/>
          <w:szCs w:val="24"/>
        </w:rPr>
        <w:t xml:space="preserve"> результаты)</w:t>
      </w:r>
    </w:p>
    <w:p w:rsidR="00471AB3" w:rsidRPr="00C434A6" w:rsidRDefault="00471AB3" w:rsidP="00C434A6">
      <w:pPr>
        <w:keepNext/>
        <w:autoSpaceDE w:val="0"/>
        <w:autoSpaceDN w:val="0"/>
        <w:adjustRightInd w:val="0"/>
        <w:spacing w:after="0" w:line="240" w:lineRule="auto"/>
        <w:jc w:val="both"/>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Знакомство со средствами ИКТ, гигиена работы с компьютером</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sz w:val="24"/>
          <w:szCs w:val="24"/>
        </w:rPr>
        <w:t>Обучающийся научится:</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pacing w:val="-2"/>
          <w:sz w:val="24"/>
          <w:szCs w:val="24"/>
        </w:rPr>
      </w:pPr>
      <w:r w:rsidRPr="00C434A6">
        <w:rPr>
          <w:rFonts w:ascii="Times New Roman" w:hAnsi="Times New Roman" w:cs="Times New Roman"/>
          <w:spacing w:val="-2"/>
          <w:sz w:val="24"/>
          <w:szCs w:val="24"/>
        </w:rPr>
        <w:t xml:space="preserve">-использовать безопасные для органов зрения, нервной системы, </w:t>
      </w:r>
      <w:proofErr w:type="spellStart"/>
      <w:r w:rsidRPr="00C434A6">
        <w:rPr>
          <w:rFonts w:ascii="Times New Roman" w:hAnsi="Times New Roman" w:cs="Times New Roman"/>
          <w:spacing w:val="-2"/>
          <w:sz w:val="24"/>
          <w:szCs w:val="24"/>
        </w:rPr>
        <w:t>опорно­двигательного</w:t>
      </w:r>
      <w:proofErr w:type="spellEnd"/>
      <w:r w:rsidRPr="00C434A6">
        <w:rPr>
          <w:rFonts w:ascii="Times New Roman" w:hAnsi="Times New Roman" w:cs="Times New Roman"/>
          <w:spacing w:val="-2"/>
          <w:sz w:val="24"/>
          <w:szCs w:val="24"/>
        </w:rPr>
        <w:t xml:space="preserve"> аппарата эргономичные приёмы работы с компьютером и другими средствами ИКТ; выполнять компенсирующие физические упражнения (</w:t>
      </w:r>
      <w:proofErr w:type="spellStart"/>
      <w:r w:rsidRPr="00C434A6">
        <w:rPr>
          <w:rFonts w:ascii="Times New Roman" w:hAnsi="Times New Roman" w:cs="Times New Roman"/>
          <w:spacing w:val="-2"/>
          <w:sz w:val="24"/>
          <w:szCs w:val="24"/>
        </w:rPr>
        <w:t>мини­зарядку</w:t>
      </w:r>
      <w:proofErr w:type="spellEnd"/>
      <w:r w:rsidRPr="00C434A6">
        <w:rPr>
          <w:rFonts w:ascii="Times New Roman" w:hAnsi="Times New Roman" w:cs="Times New Roman"/>
          <w:spacing w:val="-2"/>
          <w:sz w:val="24"/>
          <w:szCs w:val="24"/>
        </w:rPr>
        <w:t>);</w:t>
      </w:r>
    </w:p>
    <w:p w:rsidR="00471AB3" w:rsidRPr="00C434A6" w:rsidRDefault="00471AB3" w:rsidP="00C434A6">
      <w:pPr>
        <w:keepNext/>
        <w:autoSpaceDE w:val="0"/>
        <w:autoSpaceDN w:val="0"/>
        <w:adjustRightInd w:val="0"/>
        <w:spacing w:after="0" w:line="240" w:lineRule="auto"/>
        <w:jc w:val="both"/>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Технология ввода информации в компьютер: ввод текста, запись звука, изображения, цифровых данных</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sz w:val="24"/>
          <w:szCs w:val="24"/>
        </w:rPr>
        <w:t>Обучающийся научится:</w:t>
      </w:r>
    </w:p>
    <w:p w:rsidR="00471AB3" w:rsidRPr="00C434A6" w:rsidRDefault="00471AB3" w:rsidP="00C434A6">
      <w:pPr>
        <w:autoSpaceDE w:val="0"/>
        <w:autoSpaceDN w:val="0"/>
        <w:adjustRightInd w:val="0"/>
        <w:spacing w:after="0" w:line="240" w:lineRule="auto"/>
        <w:jc w:val="both"/>
        <w:textAlignment w:val="center"/>
        <w:rPr>
          <w:rFonts w:ascii="Times New Roman" w:eastAsia="@Arial Unicode MS" w:hAnsi="Times New Roman" w:cs="Times New Roman"/>
          <w:color w:val="000000"/>
          <w:sz w:val="24"/>
          <w:szCs w:val="24"/>
        </w:rPr>
      </w:pPr>
      <w:r w:rsidRPr="00C434A6">
        <w:rPr>
          <w:rFonts w:ascii="Times New Roman" w:hAnsi="Times New Roman" w:cs="Times New Roman"/>
          <w:spacing w:val="-2"/>
          <w:sz w:val="24"/>
          <w:szCs w:val="24"/>
        </w:rPr>
        <w:t>-вводить информацию в компьютер с использованием раз</w:t>
      </w:r>
      <w:r w:rsidRPr="00C434A6">
        <w:rPr>
          <w:rFonts w:ascii="Times New Roman" w:hAnsi="Times New Roman" w:cs="Times New Roman"/>
          <w:sz w:val="24"/>
          <w:szCs w:val="24"/>
        </w:rPr>
        <w:t>личных технических средств (фото</w:t>
      </w:r>
      <w:r w:rsidRPr="00C434A6">
        <w:rPr>
          <w:rFonts w:ascii="Times New Roman" w:hAnsi="Times New Roman" w:cs="Times New Roman"/>
          <w:sz w:val="24"/>
          <w:szCs w:val="24"/>
        </w:rPr>
        <w:noBreakHyphen/>
        <w:t xml:space="preserve"> и видеокамеры, микрофона и</w:t>
      </w:r>
      <w:r w:rsidRPr="00C434A6">
        <w:rPr>
          <w:rFonts w:ascii="Times New Roman" w:hAnsi="Times New Roman" w:cs="Times New Roman"/>
          <w:sz w:val="24"/>
          <w:szCs w:val="24"/>
        </w:rPr>
        <w:t> </w:t>
      </w:r>
      <w:r w:rsidRPr="00C434A6">
        <w:rPr>
          <w:rFonts w:ascii="Times New Roman" w:hAnsi="Times New Roman" w:cs="Times New Roman"/>
          <w:sz w:val="24"/>
          <w:szCs w:val="24"/>
        </w:rPr>
        <w:t>т.</w:t>
      </w:r>
      <w:r w:rsidRPr="00C434A6">
        <w:rPr>
          <w:rFonts w:ascii="Times New Roman" w:hAnsi="Times New Roman" w:cs="Times New Roman"/>
          <w:sz w:val="24"/>
          <w:szCs w:val="24"/>
        </w:rPr>
        <w:t> </w:t>
      </w:r>
      <w:r w:rsidRPr="00C434A6">
        <w:rPr>
          <w:rFonts w:ascii="Times New Roman" w:hAnsi="Times New Roman" w:cs="Times New Roman"/>
          <w:sz w:val="24"/>
          <w:szCs w:val="24"/>
        </w:rPr>
        <w:t xml:space="preserve">д.), сохранять полученную информацию, </w:t>
      </w:r>
      <w:r w:rsidRPr="00C434A6">
        <w:rPr>
          <w:rFonts w:ascii="Times New Roman" w:hAnsi="Times New Roman" w:cs="Times New Roman"/>
          <w:color w:val="000000"/>
          <w:sz w:val="24"/>
          <w:szCs w:val="24"/>
        </w:rPr>
        <w:t xml:space="preserve">набирать небольшие </w:t>
      </w:r>
      <w:r w:rsidRPr="00C434A6">
        <w:rPr>
          <w:rFonts w:ascii="Times New Roman" w:hAnsi="Times New Roman" w:cs="Times New Roman"/>
          <w:color w:val="000000"/>
          <w:sz w:val="24"/>
          <w:szCs w:val="24"/>
        </w:rPr>
        <w:lastRenderedPageBreak/>
        <w:t>тексты на родном языке; набирать короткие тексты на иностранном языке, использовать компьютерный перевод отдельных слов</w:t>
      </w:r>
      <w:r w:rsidRPr="00C434A6">
        <w:rPr>
          <w:rFonts w:ascii="Times New Roman" w:eastAsia="@Arial Unicode MS" w:hAnsi="Times New Roman" w:cs="Times New Roman"/>
          <w:color w:val="000000"/>
          <w:sz w:val="24"/>
          <w:szCs w:val="24"/>
        </w:rPr>
        <w:t>;</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sz w:val="24"/>
          <w:szCs w:val="24"/>
        </w:rPr>
      </w:pPr>
      <w:r w:rsidRPr="00C434A6">
        <w:rPr>
          <w:rFonts w:ascii="Times New Roman" w:hAnsi="Times New Roman" w:cs="Times New Roman"/>
          <w:sz w:val="24"/>
          <w:szCs w:val="24"/>
        </w:rPr>
        <w:t xml:space="preserve">-рисовать </w:t>
      </w:r>
      <w:r w:rsidRPr="00C434A6">
        <w:rPr>
          <w:rFonts w:ascii="Times New Roman" w:eastAsia="@Arial Unicode MS" w:hAnsi="Times New Roman" w:cs="Times New Roman"/>
          <w:color w:val="000000"/>
          <w:sz w:val="24"/>
          <w:szCs w:val="24"/>
        </w:rPr>
        <w:t xml:space="preserve">(создавать простые изображения) </w:t>
      </w:r>
      <w:r w:rsidRPr="00C434A6">
        <w:rPr>
          <w:rFonts w:ascii="Times New Roman" w:hAnsi="Times New Roman" w:cs="Times New Roman"/>
          <w:sz w:val="24"/>
          <w:szCs w:val="24"/>
        </w:rPr>
        <w:t>на графическом планшете;</w:t>
      </w:r>
    </w:p>
    <w:p w:rsidR="00471AB3" w:rsidRPr="00C434A6" w:rsidRDefault="00471AB3" w:rsidP="00C434A6">
      <w:pPr>
        <w:keepNext/>
        <w:autoSpaceDE w:val="0"/>
        <w:autoSpaceDN w:val="0"/>
        <w:adjustRightInd w:val="0"/>
        <w:spacing w:after="0" w:line="240" w:lineRule="auto"/>
        <w:jc w:val="both"/>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Обработка и поиск информации</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sz w:val="24"/>
          <w:szCs w:val="24"/>
        </w:rPr>
        <w:t>Обучающийся научится:</w:t>
      </w:r>
    </w:p>
    <w:p w:rsidR="00471AB3" w:rsidRPr="00C434A6" w:rsidRDefault="00471AB3" w:rsidP="00C434A6">
      <w:pPr>
        <w:widowControl w:val="0"/>
        <w:tabs>
          <w:tab w:val="left" w:pos="142"/>
          <w:tab w:val="left" w:leader="dot" w:pos="624"/>
        </w:tabs>
        <w:spacing w:after="0" w:line="240" w:lineRule="auto"/>
        <w:jc w:val="both"/>
        <w:rPr>
          <w:rFonts w:ascii="Times New Roman" w:eastAsia="@Arial Unicode MS" w:hAnsi="Times New Roman" w:cs="Times New Roman"/>
          <w:color w:val="000000"/>
          <w:sz w:val="24"/>
          <w:szCs w:val="24"/>
        </w:rPr>
      </w:pPr>
      <w:r w:rsidRPr="00C434A6">
        <w:rPr>
          <w:rFonts w:ascii="Times New Roman" w:eastAsia="@Arial Unicode MS" w:hAnsi="Times New Roman" w:cs="Times New Roman"/>
          <w:color w:val="000000"/>
          <w:sz w:val="24"/>
          <w:szCs w:val="24"/>
        </w:rPr>
        <w:t>-подбирать подходящий по содержанию и техническому качеству результат видеозаписи и фотографирования, использовать сменные носители (флэш-карты);</w:t>
      </w:r>
    </w:p>
    <w:p w:rsidR="00471AB3" w:rsidRPr="00C434A6" w:rsidRDefault="00471AB3" w:rsidP="00C434A6">
      <w:pPr>
        <w:tabs>
          <w:tab w:val="left" w:pos="142"/>
          <w:tab w:val="left" w:leader="dot" w:pos="624"/>
        </w:tabs>
        <w:spacing w:after="0" w:line="240" w:lineRule="auto"/>
        <w:jc w:val="both"/>
        <w:rPr>
          <w:rFonts w:ascii="Times New Roman" w:eastAsia="@Arial Unicode MS" w:hAnsi="Times New Roman" w:cs="Times New Roman"/>
          <w:color w:val="000000"/>
          <w:sz w:val="24"/>
          <w:szCs w:val="24"/>
        </w:rPr>
      </w:pPr>
      <w:r w:rsidRPr="00C434A6">
        <w:rPr>
          <w:rFonts w:ascii="Times New Roman" w:eastAsia="@Arial Unicode MS" w:hAnsi="Times New Roman" w:cs="Times New Roman"/>
          <w:color w:val="000000"/>
          <w:sz w:val="24"/>
          <w:szCs w:val="24"/>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471AB3" w:rsidRPr="00C434A6" w:rsidRDefault="00471AB3" w:rsidP="00C434A6">
      <w:pPr>
        <w:tabs>
          <w:tab w:val="left" w:pos="142"/>
          <w:tab w:val="left" w:leader="dot" w:pos="624"/>
        </w:tabs>
        <w:spacing w:after="0" w:line="240" w:lineRule="auto"/>
        <w:jc w:val="both"/>
        <w:rPr>
          <w:rFonts w:ascii="Times New Roman" w:eastAsia="@Arial Unicode MS" w:hAnsi="Times New Roman" w:cs="Times New Roman"/>
          <w:color w:val="000000"/>
          <w:sz w:val="24"/>
          <w:szCs w:val="24"/>
        </w:rPr>
      </w:pPr>
      <w:r w:rsidRPr="00C434A6">
        <w:rPr>
          <w:rFonts w:ascii="Times New Roman" w:eastAsia="@Arial Unicode MS" w:hAnsi="Times New Roman" w:cs="Times New Roman"/>
          <w:color w:val="000000"/>
          <w:sz w:val="24"/>
          <w:szCs w:val="24"/>
        </w:rPr>
        <w:t>-заполнять учебные базы данных.</w:t>
      </w:r>
    </w:p>
    <w:p w:rsidR="00471AB3" w:rsidRPr="00C434A6" w:rsidRDefault="00471AB3" w:rsidP="00C434A6">
      <w:pPr>
        <w:keepNext/>
        <w:autoSpaceDE w:val="0"/>
        <w:autoSpaceDN w:val="0"/>
        <w:adjustRightInd w:val="0"/>
        <w:spacing w:after="0" w:line="240" w:lineRule="auto"/>
        <w:jc w:val="both"/>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Создание, представление и передача сообщений</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rPr>
      </w:pPr>
      <w:r w:rsidRPr="00C434A6">
        <w:rPr>
          <w:rFonts w:ascii="Times New Roman" w:hAnsi="Times New Roman" w:cs="Times New Roman"/>
          <w:b/>
          <w:sz w:val="24"/>
          <w:szCs w:val="24"/>
        </w:rPr>
        <w:t>Обучающийся научится:</w:t>
      </w:r>
    </w:p>
    <w:p w:rsidR="00471AB3" w:rsidRPr="00C434A6" w:rsidRDefault="00471AB3" w:rsidP="00C434A6">
      <w:pPr>
        <w:tabs>
          <w:tab w:val="left" w:pos="142"/>
          <w:tab w:val="left" w:leader="dot" w:pos="567"/>
        </w:tabs>
        <w:spacing w:after="0" w:line="240" w:lineRule="auto"/>
        <w:jc w:val="both"/>
        <w:rPr>
          <w:rFonts w:ascii="Times New Roman" w:eastAsia="@Arial Unicode MS" w:hAnsi="Times New Roman" w:cs="Times New Roman"/>
          <w:color w:val="000000"/>
          <w:sz w:val="24"/>
          <w:szCs w:val="24"/>
        </w:rPr>
      </w:pPr>
      <w:r w:rsidRPr="00C434A6">
        <w:rPr>
          <w:rFonts w:ascii="Times New Roman" w:eastAsia="@Arial Unicode MS" w:hAnsi="Times New Roman" w:cs="Times New Roman"/>
          <w:color w:val="000000"/>
          <w:sz w:val="24"/>
          <w:szCs w:val="24"/>
        </w:rPr>
        <w:t>-создавать текстовые сообщения с использованием средств ИКТ, редактировать, оформлять и сохранять их;</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iCs/>
          <w:sz w:val="24"/>
          <w:szCs w:val="24"/>
        </w:rPr>
      </w:pPr>
      <w:r w:rsidRPr="00C434A6">
        <w:rPr>
          <w:rFonts w:ascii="Times New Roman" w:hAnsi="Times New Roman" w:cs="Times New Roman"/>
          <w:b/>
          <w:iCs/>
          <w:sz w:val="24"/>
          <w:szCs w:val="24"/>
        </w:rPr>
        <w:t>Обучающийся получит возможность научиться:</w:t>
      </w:r>
    </w:p>
    <w:p w:rsidR="00251A44" w:rsidRDefault="00471AB3" w:rsidP="006D47ED">
      <w:pPr>
        <w:autoSpaceDE w:val="0"/>
        <w:autoSpaceDN w:val="0"/>
        <w:adjustRightInd w:val="0"/>
        <w:spacing w:after="0" w:line="240" w:lineRule="auto"/>
        <w:jc w:val="both"/>
        <w:textAlignment w:val="center"/>
        <w:rPr>
          <w:rFonts w:ascii="Times New Roman" w:hAnsi="Times New Roman" w:cs="Times New Roman"/>
          <w:i/>
          <w:iCs/>
          <w:sz w:val="24"/>
          <w:szCs w:val="24"/>
        </w:rPr>
      </w:pPr>
      <w:r w:rsidRPr="00C434A6">
        <w:rPr>
          <w:rFonts w:ascii="Times New Roman" w:hAnsi="Times New Roman" w:cs="Times New Roman"/>
          <w:i/>
          <w:iCs/>
          <w:sz w:val="24"/>
          <w:szCs w:val="24"/>
        </w:rPr>
        <w:t>-представлять данные.</w:t>
      </w:r>
    </w:p>
    <w:p w:rsidR="00471F67" w:rsidRPr="006D47ED" w:rsidRDefault="00471F67" w:rsidP="006D47ED">
      <w:pPr>
        <w:autoSpaceDE w:val="0"/>
        <w:autoSpaceDN w:val="0"/>
        <w:adjustRightInd w:val="0"/>
        <w:spacing w:after="0" w:line="240" w:lineRule="auto"/>
        <w:jc w:val="both"/>
        <w:textAlignment w:val="center"/>
        <w:rPr>
          <w:rFonts w:ascii="Times New Roman" w:hAnsi="Times New Roman" w:cs="Times New Roman"/>
          <w:i/>
          <w:iCs/>
          <w:sz w:val="24"/>
          <w:szCs w:val="24"/>
        </w:rPr>
      </w:pPr>
    </w:p>
    <w:p w:rsidR="00471AB3" w:rsidRPr="00C434A6" w:rsidRDefault="00471AB3" w:rsidP="00ED4D99">
      <w:pPr>
        <w:autoSpaceDE w:val="0"/>
        <w:autoSpaceDN w:val="0"/>
        <w:adjustRightInd w:val="0"/>
        <w:spacing w:after="0" w:line="240" w:lineRule="auto"/>
        <w:jc w:val="center"/>
        <w:rPr>
          <w:rFonts w:ascii="Times New Roman" w:hAnsi="Times New Roman" w:cs="Times New Roman"/>
          <w:b/>
          <w:bCs/>
          <w:iCs/>
          <w:sz w:val="24"/>
          <w:szCs w:val="24"/>
        </w:rPr>
      </w:pPr>
      <w:r w:rsidRPr="00C434A6">
        <w:rPr>
          <w:rFonts w:ascii="Times New Roman" w:hAnsi="Times New Roman" w:cs="Times New Roman"/>
          <w:b/>
          <w:bCs/>
          <w:iCs/>
          <w:sz w:val="24"/>
          <w:szCs w:val="24"/>
        </w:rPr>
        <w:t>Предметные результаты</w:t>
      </w:r>
    </w:p>
    <w:p w:rsidR="00471AB3" w:rsidRPr="00C434A6" w:rsidRDefault="00471AB3" w:rsidP="00C434A6">
      <w:pPr>
        <w:keepNext/>
        <w:autoSpaceDE w:val="0"/>
        <w:autoSpaceDN w:val="0"/>
        <w:adjustRightInd w:val="0"/>
        <w:spacing w:after="0" w:line="240" w:lineRule="auto"/>
        <w:jc w:val="both"/>
        <w:textAlignment w:val="center"/>
        <w:rPr>
          <w:rFonts w:ascii="Times New Roman" w:hAnsi="Times New Roman" w:cs="Times New Roman"/>
          <w:b/>
          <w:iCs/>
          <w:sz w:val="24"/>
          <w:szCs w:val="24"/>
          <w:lang w:eastAsia="en-US"/>
        </w:rPr>
      </w:pPr>
      <w:r w:rsidRPr="00C434A6">
        <w:rPr>
          <w:rFonts w:ascii="Times New Roman" w:hAnsi="Times New Roman" w:cs="Times New Roman"/>
          <w:b/>
          <w:iCs/>
          <w:sz w:val="24"/>
          <w:szCs w:val="24"/>
          <w:lang w:eastAsia="en-US"/>
        </w:rPr>
        <w:t>Человек и природа</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lang w:eastAsia="en-US"/>
        </w:rPr>
      </w:pPr>
      <w:r w:rsidRPr="00C434A6">
        <w:rPr>
          <w:rFonts w:ascii="Times New Roman" w:hAnsi="Times New Roman" w:cs="Times New Roman"/>
          <w:b/>
          <w:sz w:val="24"/>
          <w:szCs w:val="24"/>
          <w:lang w:eastAsia="en-US"/>
        </w:rPr>
        <w:t>Обучающийся научится:</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z w:val="24"/>
          <w:szCs w:val="24"/>
        </w:rPr>
        <w:t>-узнавать изученные объекты и явления живой и неживой природы;</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pacing w:val="2"/>
          <w:sz w:val="24"/>
          <w:szCs w:val="24"/>
        </w:rPr>
        <w:t xml:space="preserve">-описывать на основе предложенного плана изученные </w:t>
      </w:r>
      <w:r w:rsidRPr="00C434A6">
        <w:rPr>
          <w:rFonts w:ascii="Times New Roman" w:hAnsi="Times New Roman" w:cs="Times New Roman"/>
          <w:sz w:val="24"/>
          <w:szCs w:val="24"/>
        </w:rPr>
        <w:t>объекты и явления живой и неживой природы, выделять их существенные признаки;</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z w:val="24"/>
          <w:szCs w:val="24"/>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z w:val="24"/>
          <w:szCs w:val="24"/>
        </w:rPr>
        <w:t xml:space="preserve">-проводить несложные наблюдения в окружающей среде и ставить опыты, используя простейшее лабораторное оборудование и измерительные приборы; </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z w:val="24"/>
          <w:szCs w:val="24"/>
        </w:rPr>
        <w:t>-следовать инструкциям и правилам техники безопасности при проведении наблюдений и опытов;</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z w:val="24"/>
          <w:szCs w:val="24"/>
        </w:rPr>
        <w:t xml:space="preserve">-использовать естественно­научные тексты (на бумажных </w:t>
      </w:r>
      <w:r w:rsidRPr="00C434A6">
        <w:rPr>
          <w:rFonts w:ascii="Times New Roman" w:hAnsi="Times New Roman" w:cs="Times New Roman"/>
          <w:spacing w:val="2"/>
          <w:sz w:val="24"/>
          <w:szCs w:val="24"/>
        </w:rPr>
        <w:t xml:space="preserve">и электронных носителях, в том числе в контролируемом </w:t>
      </w:r>
      <w:r w:rsidRPr="00C434A6">
        <w:rPr>
          <w:rFonts w:ascii="Times New Roman" w:hAnsi="Times New Roman" w:cs="Times New Roman"/>
          <w:sz w:val="24"/>
          <w:szCs w:val="24"/>
        </w:rPr>
        <w:t>Интернете) с целью поиска и извлечения информации, ответов на вопросы, объяснений, создания собственных устных или письменных высказываний;</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z w:val="24"/>
          <w:szCs w:val="24"/>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pacing w:val="2"/>
          <w:sz w:val="24"/>
          <w:szCs w:val="24"/>
        </w:rPr>
        <w:t xml:space="preserve">-использовать готовые модели (глобус, карту, план) для </w:t>
      </w:r>
      <w:r w:rsidRPr="00C434A6">
        <w:rPr>
          <w:rFonts w:ascii="Times New Roman" w:hAnsi="Times New Roman" w:cs="Times New Roman"/>
          <w:sz w:val="24"/>
          <w:szCs w:val="24"/>
        </w:rPr>
        <w:t>объяснения явлений или описания свойств объектов;</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pacing w:val="2"/>
          <w:sz w:val="24"/>
          <w:szCs w:val="24"/>
        </w:rPr>
        <w:t xml:space="preserve">-обнаруживать простейшие взаимосвязи между живой и </w:t>
      </w:r>
      <w:r w:rsidRPr="00C434A6">
        <w:rPr>
          <w:rFonts w:ascii="Times New Roman" w:hAnsi="Times New Roman" w:cs="Times New Roman"/>
          <w:sz w:val="24"/>
          <w:szCs w:val="24"/>
        </w:rPr>
        <w:t>неживой природой, взаимосвязи в живой природе; использовать их для объяснения необходимости бережного отношения к природе;</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z w:val="24"/>
          <w:szCs w:val="24"/>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471AB3" w:rsidRDefault="00471AB3" w:rsidP="00471F67">
      <w:pPr>
        <w:spacing w:after="12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pacing w:val="-2"/>
          <w:sz w:val="24"/>
          <w:szCs w:val="24"/>
        </w:rPr>
        <w:t>-понимать необходимость здорового образа жизни, со</w:t>
      </w:r>
      <w:r w:rsidRPr="00C434A6">
        <w:rPr>
          <w:rFonts w:ascii="Times New Roman" w:hAnsi="Times New Roman" w:cs="Times New Roman"/>
          <w:sz w:val="24"/>
          <w:szCs w:val="24"/>
        </w:rPr>
        <w:t>блю</w:t>
      </w:r>
      <w:r w:rsidRPr="00C434A6">
        <w:rPr>
          <w:rFonts w:ascii="Times New Roman" w:hAnsi="Times New Roman" w:cs="Times New Roman"/>
          <w:spacing w:val="2"/>
          <w:sz w:val="24"/>
          <w:szCs w:val="24"/>
        </w:rPr>
        <w:t>дения правил безопасного поведения; использовать знания о строении и функционировании организма человека для</w:t>
      </w:r>
      <w:r w:rsidRPr="00C434A6">
        <w:rPr>
          <w:rFonts w:ascii="Times New Roman" w:hAnsi="Times New Roman" w:cs="Times New Roman"/>
          <w:sz w:val="24"/>
          <w:szCs w:val="24"/>
        </w:rPr>
        <w:t xml:space="preserve"> сохранения и укрепления своего здоровья.</w:t>
      </w:r>
    </w:p>
    <w:p w:rsidR="00471F67" w:rsidRPr="00C434A6" w:rsidRDefault="00471F67" w:rsidP="00471F67">
      <w:pPr>
        <w:spacing w:after="120" w:line="240" w:lineRule="auto"/>
        <w:contextualSpacing/>
        <w:jc w:val="both"/>
        <w:outlineLvl w:val="1"/>
        <w:rPr>
          <w:rFonts w:ascii="Times New Roman" w:hAnsi="Times New Roman" w:cs="Times New Roman"/>
          <w:sz w:val="24"/>
          <w:szCs w:val="24"/>
        </w:rPr>
      </w:pP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i/>
          <w:iCs/>
          <w:sz w:val="24"/>
          <w:szCs w:val="24"/>
          <w:lang w:eastAsia="en-US"/>
        </w:rPr>
      </w:pPr>
      <w:r w:rsidRPr="00C434A6">
        <w:rPr>
          <w:rFonts w:ascii="Times New Roman" w:hAnsi="Times New Roman" w:cs="Times New Roman"/>
          <w:b/>
          <w:i/>
          <w:iCs/>
          <w:sz w:val="24"/>
          <w:szCs w:val="24"/>
          <w:lang w:eastAsia="en-US"/>
        </w:rPr>
        <w:t>Обучающийся получит возможность научиться:</w:t>
      </w:r>
    </w:p>
    <w:p w:rsidR="00471AB3" w:rsidRPr="00C434A6" w:rsidRDefault="00471AB3" w:rsidP="00C434A6">
      <w:pPr>
        <w:spacing w:after="0" w:line="240" w:lineRule="auto"/>
        <w:contextualSpacing/>
        <w:jc w:val="both"/>
        <w:outlineLvl w:val="1"/>
        <w:rPr>
          <w:rFonts w:ascii="Times New Roman" w:hAnsi="Times New Roman" w:cs="Times New Roman"/>
          <w:i/>
          <w:spacing w:val="-4"/>
          <w:sz w:val="24"/>
          <w:szCs w:val="24"/>
        </w:rPr>
      </w:pPr>
      <w:r w:rsidRPr="00C434A6">
        <w:rPr>
          <w:rFonts w:ascii="Times New Roman" w:hAnsi="Times New Roman" w:cs="Times New Roman"/>
          <w:i/>
          <w:sz w:val="24"/>
          <w:szCs w:val="24"/>
        </w:rPr>
        <w:t xml:space="preserve">-осознавать ценность природы и необходимость нести </w:t>
      </w:r>
      <w:r w:rsidRPr="00C434A6">
        <w:rPr>
          <w:rFonts w:ascii="Times New Roman" w:hAnsi="Times New Roman" w:cs="Times New Roman"/>
          <w:i/>
          <w:spacing w:val="-4"/>
          <w:sz w:val="24"/>
          <w:szCs w:val="24"/>
        </w:rPr>
        <w:t xml:space="preserve">ответственность за её сохранение, соблюдать правила </w:t>
      </w:r>
      <w:proofErr w:type="spellStart"/>
      <w:r w:rsidRPr="00C434A6">
        <w:rPr>
          <w:rFonts w:ascii="Times New Roman" w:hAnsi="Times New Roman" w:cs="Times New Roman"/>
          <w:i/>
          <w:spacing w:val="-4"/>
          <w:sz w:val="24"/>
          <w:szCs w:val="24"/>
        </w:rPr>
        <w:t>экологичного</w:t>
      </w:r>
      <w:proofErr w:type="spellEnd"/>
      <w:r w:rsidRPr="00C434A6">
        <w:rPr>
          <w:rFonts w:ascii="Times New Roman" w:hAnsi="Times New Roman" w:cs="Times New Roman"/>
          <w:i/>
          <w:spacing w:val="-4"/>
          <w:sz w:val="24"/>
          <w:szCs w:val="24"/>
        </w:rPr>
        <w:t xml:space="preserve"> поведения в школе и в быту (раздельный сбор мусора, экономия воды и электроэнергии) и природной среде;</w:t>
      </w:r>
    </w:p>
    <w:p w:rsidR="00471AB3" w:rsidRPr="00C434A6" w:rsidRDefault="00471AB3" w:rsidP="00C434A6">
      <w:pPr>
        <w:spacing w:after="0" w:line="240" w:lineRule="auto"/>
        <w:contextualSpacing/>
        <w:jc w:val="both"/>
        <w:outlineLvl w:val="1"/>
        <w:rPr>
          <w:rFonts w:ascii="Times New Roman" w:hAnsi="Times New Roman" w:cs="Times New Roman"/>
          <w:i/>
          <w:sz w:val="24"/>
          <w:szCs w:val="24"/>
        </w:rPr>
      </w:pPr>
      <w:r w:rsidRPr="00C434A6">
        <w:rPr>
          <w:rFonts w:ascii="Times New Roman" w:hAnsi="Times New Roman" w:cs="Times New Roman"/>
          <w:i/>
          <w:spacing w:val="2"/>
          <w:sz w:val="24"/>
          <w:szCs w:val="24"/>
        </w:rPr>
        <w:t>-пользоваться простыми навыками самоконтроля са</w:t>
      </w:r>
      <w:r w:rsidRPr="00C434A6">
        <w:rPr>
          <w:rFonts w:ascii="Times New Roman" w:hAnsi="Times New Roman" w:cs="Times New Roman"/>
          <w:i/>
          <w:sz w:val="24"/>
          <w:szCs w:val="24"/>
        </w:rPr>
        <w:t>мочувствия для сохранения здоровья; осознанно соблюдать режим дня, правила рационального питания и личной гигиены;</w:t>
      </w:r>
    </w:p>
    <w:p w:rsidR="00471AB3" w:rsidRPr="00C434A6" w:rsidRDefault="00471AB3" w:rsidP="00C434A6">
      <w:pPr>
        <w:spacing w:after="0" w:line="240" w:lineRule="auto"/>
        <w:contextualSpacing/>
        <w:jc w:val="both"/>
        <w:outlineLvl w:val="1"/>
        <w:rPr>
          <w:rFonts w:ascii="Times New Roman" w:hAnsi="Times New Roman" w:cs="Times New Roman"/>
          <w:i/>
          <w:sz w:val="24"/>
          <w:szCs w:val="24"/>
        </w:rPr>
      </w:pPr>
      <w:r w:rsidRPr="00C434A6">
        <w:rPr>
          <w:rFonts w:ascii="Times New Roman" w:hAnsi="Times New Roman" w:cs="Times New Roman"/>
          <w:i/>
          <w:sz w:val="24"/>
          <w:szCs w:val="24"/>
        </w:rPr>
        <w:t xml:space="preserve">-выполнять правила безопасного поведения в доме, на </w:t>
      </w:r>
      <w:r w:rsidRPr="00C434A6">
        <w:rPr>
          <w:rFonts w:ascii="Times New Roman" w:hAnsi="Times New Roman" w:cs="Times New Roman"/>
          <w:i/>
          <w:spacing w:val="2"/>
          <w:sz w:val="24"/>
          <w:szCs w:val="24"/>
        </w:rPr>
        <w:t>улице, природной среде, оказывать первую помощь при</w:t>
      </w:r>
      <w:r w:rsidRPr="00C434A6">
        <w:rPr>
          <w:rFonts w:ascii="Times New Roman" w:hAnsi="Times New Roman" w:cs="Times New Roman"/>
          <w:i/>
          <w:sz w:val="24"/>
          <w:szCs w:val="24"/>
        </w:rPr>
        <w:t xml:space="preserve"> несложных несчастных случаях;</w:t>
      </w:r>
    </w:p>
    <w:p w:rsidR="00471AB3" w:rsidRPr="00C434A6" w:rsidRDefault="00471AB3" w:rsidP="00C434A6">
      <w:pPr>
        <w:spacing w:after="0" w:line="240" w:lineRule="auto"/>
        <w:contextualSpacing/>
        <w:jc w:val="both"/>
        <w:outlineLvl w:val="1"/>
        <w:rPr>
          <w:rFonts w:ascii="Times New Roman" w:hAnsi="Times New Roman" w:cs="Times New Roman"/>
          <w:i/>
          <w:sz w:val="24"/>
          <w:szCs w:val="24"/>
        </w:rPr>
      </w:pPr>
      <w:r w:rsidRPr="00C434A6">
        <w:rPr>
          <w:rFonts w:ascii="Times New Roman" w:hAnsi="Times New Roman" w:cs="Times New Roman"/>
          <w:i/>
          <w:spacing w:val="2"/>
          <w:sz w:val="24"/>
          <w:szCs w:val="24"/>
        </w:rPr>
        <w:t xml:space="preserve">-планировать, контролировать и оценивать учебные </w:t>
      </w:r>
      <w:r w:rsidRPr="00C434A6">
        <w:rPr>
          <w:rFonts w:ascii="Times New Roman" w:hAnsi="Times New Roman" w:cs="Times New Roman"/>
          <w:i/>
          <w:sz w:val="24"/>
          <w:szCs w:val="24"/>
        </w:rPr>
        <w:t>действия в процессе познания окружающего мира в соответствии с поставленной задачей и условиями её реализации.</w:t>
      </w:r>
    </w:p>
    <w:p w:rsidR="00471AB3" w:rsidRPr="00C434A6" w:rsidRDefault="00471AB3" w:rsidP="00C434A6">
      <w:pPr>
        <w:keepNext/>
        <w:autoSpaceDE w:val="0"/>
        <w:autoSpaceDN w:val="0"/>
        <w:adjustRightInd w:val="0"/>
        <w:spacing w:after="0" w:line="240" w:lineRule="auto"/>
        <w:jc w:val="both"/>
        <w:textAlignment w:val="center"/>
        <w:rPr>
          <w:rFonts w:ascii="Times New Roman" w:hAnsi="Times New Roman" w:cs="Times New Roman"/>
          <w:b/>
          <w:iCs/>
          <w:sz w:val="24"/>
          <w:szCs w:val="24"/>
          <w:lang w:eastAsia="en-US"/>
        </w:rPr>
      </w:pPr>
      <w:r w:rsidRPr="00C434A6">
        <w:rPr>
          <w:rFonts w:ascii="Times New Roman" w:hAnsi="Times New Roman" w:cs="Times New Roman"/>
          <w:b/>
          <w:iCs/>
          <w:sz w:val="24"/>
          <w:szCs w:val="24"/>
          <w:lang w:eastAsia="en-US"/>
        </w:rPr>
        <w:lastRenderedPageBreak/>
        <w:t>Человек и общество</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sz w:val="24"/>
          <w:szCs w:val="24"/>
          <w:lang w:eastAsia="en-US"/>
        </w:rPr>
      </w:pPr>
      <w:r w:rsidRPr="00C434A6">
        <w:rPr>
          <w:rFonts w:ascii="Times New Roman" w:hAnsi="Times New Roman" w:cs="Times New Roman"/>
          <w:b/>
          <w:sz w:val="24"/>
          <w:szCs w:val="24"/>
          <w:lang w:eastAsia="en-US"/>
        </w:rPr>
        <w:t>Обучающийся научится:</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z w:val="24"/>
          <w:szCs w:val="24"/>
        </w:rPr>
        <w:t>-узнавать государственную символику Российской Феде</w:t>
      </w:r>
      <w:r w:rsidRPr="00C434A6">
        <w:rPr>
          <w:rFonts w:ascii="Times New Roman" w:hAnsi="Times New Roman" w:cs="Times New Roman"/>
          <w:spacing w:val="2"/>
          <w:sz w:val="24"/>
          <w:szCs w:val="24"/>
        </w:rPr>
        <w:t>рации и своего региона; описывать достопримечательности столицы и родного края; находить на карте мира Россий</w:t>
      </w:r>
      <w:r w:rsidRPr="00C434A6">
        <w:rPr>
          <w:rFonts w:ascii="Times New Roman" w:hAnsi="Times New Roman" w:cs="Times New Roman"/>
          <w:sz w:val="24"/>
          <w:szCs w:val="24"/>
        </w:rPr>
        <w:t>скую Федерацию, на карте России Москву, свой регион и его главный город;</w:t>
      </w:r>
    </w:p>
    <w:p w:rsidR="00471AB3" w:rsidRPr="00C434A6" w:rsidRDefault="00471AB3" w:rsidP="00C434A6">
      <w:pPr>
        <w:spacing w:after="0" w:line="240" w:lineRule="auto"/>
        <w:contextualSpacing/>
        <w:jc w:val="both"/>
        <w:outlineLvl w:val="1"/>
        <w:rPr>
          <w:rFonts w:ascii="Times New Roman" w:hAnsi="Times New Roman" w:cs="Times New Roman"/>
          <w:spacing w:val="-2"/>
          <w:sz w:val="24"/>
          <w:szCs w:val="24"/>
        </w:rPr>
      </w:pPr>
      <w:r w:rsidRPr="00C434A6">
        <w:rPr>
          <w:rFonts w:ascii="Times New Roman" w:hAnsi="Times New Roman" w:cs="Times New Roman"/>
          <w:sz w:val="24"/>
          <w:szCs w:val="24"/>
        </w:rPr>
        <w:t>-различать прошлое, настоящее, будущее; соотносить из</w:t>
      </w:r>
      <w:r w:rsidRPr="00C434A6">
        <w:rPr>
          <w:rFonts w:ascii="Times New Roman" w:hAnsi="Times New Roman" w:cs="Times New Roman"/>
          <w:spacing w:val="-2"/>
          <w:sz w:val="24"/>
          <w:szCs w:val="24"/>
        </w:rPr>
        <w:t>ученные исторические события с датами, конкретную дату с веком; находить место изученных событий на «ленте времени»;</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pacing w:val="2"/>
          <w:sz w:val="24"/>
          <w:szCs w:val="24"/>
        </w:rPr>
        <w:t xml:space="preserve">-используя дополнительные источники информации (на </w:t>
      </w:r>
      <w:r w:rsidRPr="00C434A6">
        <w:rPr>
          <w:rFonts w:ascii="Times New Roman" w:hAnsi="Times New Roman" w:cs="Times New Roman"/>
          <w:sz w:val="24"/>
          <w:szCs w:val="24"/>
        </w:rPr>
        <w:t>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pacing w:val="2"/>
          <w:sz w:val="24"/>
          <w:szCs w:val="24"/>
        </w:rPr>
        <w:t>-оценивать характер взаимоотношений людей в различ</w:t>
      </w:r>
      <w:r w:rsidRPr="00C434A6">
        <w:rPr>
          <w:rFonts w:ascii="Times New Roman" w:hAnsi="Times New Roman" w:cs="Times New Roman"/>
          <w:sz w:val="24"/>
          <w:szCs w:val="24"/>
        </w:rPr>
        <w:t xml:space="preserve">ных социальных группах (семья, группа сверстников, этнос), </w:t>
      </w:r>
      <w:r w:rsidRPr="00C434A6">
        <w:rPr>
          <w:rFonts w:ascii="Times New Roman" w:hAnsi="Times New Roman" w:cs="Times New Roman"/>
          <w:spacing w:val="2"/>
          <w:sz w:val="24"/>
          <w:szCs w:val="24"/>
        </w:rPr>
        <w:t>в том числе с позиции развития этических чувств, добро</w:t>
      </w:r>
      <w:r w:rsidRPr="00C434A6">
        <w:rPr>
          <w:rFonts w:ascii="Times New Roman" w:hAnsi="Times New Roman" w:cs="Times New Roman"/>
          <w:sz w:val="24"/>
          <w:szCs w:val="24"/>
        </w:rPr>
        <w:t xml:space="preserve">желательности и </w:t>
      </w:r>
      <w:proofErr w:type="spellStart"/>
      <w:r w:rsidRPr="00C434A6">
        <w:rPr>
          <w:rFonts w:ascii="Times New Roman" w:hAnsi="Times New Roman" w:cs="Times New Roman"/>
          <w:sz w:val="24"/>
          <w:szCs w:val="24"/>
        </w:rPr>
        <w:t>эмоционально­нравственной</w:t>
      </w:r>
      <w:proofErr w:type="spellEnd"/>
      <w:r w:rsidRPr="00C434A6">
        <w:rPr>
          <w:rFonts w:ascii="Times New Roman" w:hAnsi="Times New Roman" w:cs="Times New Roman"/>
          <w:sz w:val="24"/>
          <w:szCs w:val="24"/>
        </w:rPr>
        <w:t xml:space="preserve"> отзывчивости, понимания чувств других людей и сопереживания им;</w:t>
      </w:r>
    </w:p>
    <w:p w:rsidR="00471AB3" w:rsidRPr="00C434A6" w:rsidRDefault="00471AB3" w:rsidP="00C434A6">
      <w:pPr>
        <w:spacing w:after="0" w:line="240" w:lineRule="auto"/>
        <w:contextualSpacing/>
        <w:jc w:val="both"/>
        <w:outlineLvl w:val="1"/>
        <w:rPr>
          <w:rFonts w:ascii="Times New Roman" w:hAnsi="Times New Roman" w:cs="Times New Roman"/>
          <w:sz w:val="24"/>
          <w:szCs w:val="24"/>
        </w:rPr>
      </w:pPr>
      <w:r w:rsidRPr="00C434A6">
        <w:rPr>
          <w:rFonts w:ascii="Times New Roman" w:hAnsi="Times New Roman" w:cs="Times New Roman"/>
          <w:spacing w:val="2"/>
          <w:sz w:val="24"/>
          <w:szCs w:val="24"/>
        </w:rPr>
        <w:t xml:space="preserve">-использовать различные справочные издания (словари, </w:t>
      </w:r>
      <w:r w:rsidRPr="00C434A6">
        <w:rPr>
          <w:rFonts w:ascii="Times New Roman" w:hAnsi="Times New Roman" w:cs="Times New Roman"/>
          <w:sz w:val="24"/>
          <w:szCs w:val="24"/>
        </w:rPr>
        <w:t xml:space="preserve">энциклопедии) и детскую литературу о человеке и обществе </w:t>
      </w:r>
      <w:r w:rsidRPr="00C434A6">
        <w:rPr>
          <w:rFonts w:ascii="Times New Roman" w:hAnsi="Times New Roman" w:cs="Times New Roman"/>
          <w:spacing w:val="2"/>
          <w:sz w:val="24"/>
          <w:szCs w:val="24"/>
        </w:rPr>
        <w:t>с целью поиска информации, ответов на вопросы, объяснений, для создания собственных устных или письменных</w:t>
      </w:r>
      <w:r w:rsidRPr="00C434A6">
        <w:rPr>
          <w:rFonts w:ascii="Times New Roman" w:hAnsi="Times New Roman" w:cs="Times New Roman"/>
          <w:sz w:val="24"/>
          <w:szCs w:val="24"/>
        </w:rPr>
        <w:t xml:space="preserve"> высказываний.</w:t>
      </w:r>
    </w:p>
    <w:p w:rsidR="00471AB3" w:rsidRPr="00C434A6" w:rsidRDefault="00471AB3" w:rsidP="00C434A6">
      <w:pPr>
        <w:autoSpaceDE w:val="0"/>
        <w:autoSpaceDN w:val="0"/>
        <w:adjustRightInd w:val="0"/>
        <w:spacing w:after="0" w:line="240" w:lineRule="auto"/>
        <w:jc w:val="both"/>
        <w:textAlignment w:val="center"/>
        <w:rPr>
          <w:rFonts w:ascii="Times New Roman" w:hAnsi="Times New Roman" w:cs="Times New Roman"/>
          <w:b/>
          <w:i/>
          <w:iCs/>
          <w:sz w:val="24"/>
          <w:szCs w:val="24"/>
          <w:lang w:eastAsia="en-US"/>
        </w:rPr>
      </w:pPr>
      <w:r w:rsidRPr="00C434A6">
        <w:rPr>
          <w:rFonts w:ascii="Times New Roman" w:hAnsi="Times New Roman" w:cs="Times New Roman"/>
          <w:b/>
          <w:i/>
          <w:iCs/>
          <w:sz w:val="24"/>
          <w:szCs w:val="24"/>
          <w:lang w:eastAsia="en-US"/>
        </w:rPr>
        <w:t>Обучающийся получит возможность научиться:</w:t>
      </w:r>
    </w:p>
    <w:p w:rsidR="00471AB3" w:rsidRPr="00C434A6" w:rsidRDefault="00471AB3" w:rsidP="00C434A6">
      <w:pPr>
        <w:spacing w:after="0" w:line="240" w:lineRule="auto"/>
        <w:contextualSpacing/>
        <w:jc w:val="both"/>
        <w:outlineLvl w:val="1"/>
        <w:rPr>
          <w:rFonts w:ascii="Times New Roman" w:hAnsi="Times New Roman" w:cs="Times New Roman"/>
          <w:i/>
          <w:sz w:val="24"/>
          <w:szCs w:val="24"/>
        </w:rPr>
      </w:pPr>
      <w:r w:rsidRPr="00C434A6">
        <w:rPr>
          <w:rFonts w:ascii="Times New Roman" w:hAnsi="Times New Roman" w:cs="Times New Roman"/>
          <w:i/>
          <w:sz w:val="24"/>
          <w:szCs w:val="24"/>
        </w:rPr>
        <w:t>-осознавать свою неразрывную связь с разнообразными окружающими социальными группами;</w:t>
      </w:r>
    </w:p>
    <w:p w:rsidR="00471AB3" w:rsidRPr="00C434A6" w:rsidRDefault="00471AB3" w:rsidP="00C434A6">
      <w:pPr>
        <w:spacing w:after="0" w:line="240" w:lineRule="auto"/>
        <w:contextualSpacing/>
        <w:jc w:val="both"/>
        <w:outlineLvl w:val="1"/>
        <w:rPr>
          <w:rFonts w:ascii="Times New Roman" w:hAnsi="Times New Roman" w:cs="Times New Roman"/>
          <w:i/>
          <w:sz w:val="24"/>
          <w:szCs w:val="24"/>
        </w:rPr>
      </w:pPr>
      <w:r w:rsidRPr="00C434A6">
        <w:rPr>
          <w:rFonts w:ascii="Times New Roman" w:hAnsi="Times New Roman" w:cs="Times New Roman"/>
          <w:i/>
          <w:sz w:val="24"/>
          <w:szCs w:val="24"/>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471AB3" w:rsidRPr="00C434A6" w:rsidRDefault="00471AB3" w:rsidP="00C434A6">
      <w:pPr>
        <w:spacing w:after="0" w:line="240" w:lineRule="auto"/>
        <w:contextualSpacing/>
        <w:jc w:val="both"/>
        <w:outlineLvl w:val="1"/>
        <w:rPr>
          <w:rFonts w:ascii="Times New Roman" w:hAnsi="Times New Roman" w:cs="Times New Roman"/>
          <w:i/>
          <w:spacing w:val="-2"/>
          <w:sz w:val="24"/>
          <w:szCs w:val="24"/>
        </w:rPr>
      </w:pPr>
      <w:r w:rsidRPr="00C434A6">
        <w:rPr>
          <w:rFonts w:ascii="Times New Roman" w:hAnsi="Times New Roman" w:cs="Times New Roman"/>
          <w:i/>
          <w:spacing w:val="-2"/>
          <w:sz w:val="24"/>
          <w:szCs w:val="24"/>
        </w:rPr>
        <w:t xml:space="preserve">-проявлять уважение и готовность выполнять совместно установленные договорённости и правила, в том числе правила общения со взрослыми и сверстниками в официальной обстановке; участвовать в коллективной </w:t>
      </w:r>
      <w:r w:rsidRPr="006D47ED">
        <w:rPr>
          <w:rFonts w:ascii="Times New Roman" w:hAnsi="Times New Roman" w:cs="Times New Roman"/>
          <w:i/>
          <w:spacing w:val="-2"/>
          <w:sz w:val="24"/>
          <w:szCs w:val="24"/>
        </w:rPr>
        <w:t>коммуника</w:t>
      </w:r>
      <w:r w:rsidRPr="006D47ED">
        <w:rPr>
          <w:rFonts w:ascii="Times New Roman" w:hAnsi="Times New Roman" w:cs="Times New Roman"/>
          <w:i/>
          <w:sz w:val="24"/>
          <w:szCs w:val="24"/>
        </w:rPr>
        <w:t>тивной деятельности в</w:t>
      </w:r>
      <w:r w:rsidRPr="00C434A6">
        <w:rPr>
          <w:rFonts w:ascii="Times New Roman" w:hAnsi="Times New Roman" w:cs="Times New Roman"/>
          <w:i/>
          <w:sz w:val="24"/>
          <w:szCs w:val="24"/>
        </w:rPr>
        <w:t xml:space="preserve"> информационной образовательной </w:t>
      </w:r>
      <w:r w:rsidRPr="00C434A6">
        <w:rPr>
          <w:rFonts w:ascii="Times New Roman" w:hAnsi="Times New Roman" w:cs="Times New Roman"/>
          <w:i/>
          <w:spacing w:val="-2"/>
          <w:sz w:val="24"/>
          <w:szCs w:val="24"/>
        </w:rPr>
        <w:t>среде;</w:t>
      </w:r>
    </w:p>
    <w:p w:rsidR="00471AB3" w:rsidRDefault="00471AB3" w:rsidP="00471F67">
      <w:pPr>
        <w:spacing w:after="0" w:line="240" w:lineRule="auto"/>
        <w:contextualSpacing/>
        <w:jc w:val="both"/>
        <w:outlineLvl w:val="1"/>
        <w:rPr>
          <w:rFonts w:ascii="Times New Roman" w:hAnsi="Times New Roman" w:cs="Times New Roman"/>
          <w:i/>
          <w:sz w:val="24"/>
          <w:szCs w:val="24"/>
        </w:rPr>
      </w:pPr>
      <w:r w:rsidRPr="00C434A6">
        <w:rPr>
          <w:rFonts w:ascii="Times New Roman" w:hAnsi="Times New Roman" w:cs="Times New Roman"/>
          <w:i/>
          <w:spacing w:val="2"/>
          <w:sz w:val="24"/>
          <w:szCs w:val="24"/>
        </w:rPr>
        <w:t xml:space="preserve">-определять общую цель в совместной деятельности </w:t>
      </w:r>
      <w:r w:rsidRPr="00C434A6">
        <w:rPr>
          <w:rFonts w:ascii="Times New Roman" w:hAnsi="Times New Roman" w:cs="Times New Roman"/>
          <w:i/>
          <w:sz w:val="24"/>
          <w:szCs w:val="24"/>
        </w:rPr>
        <w:t>и пути её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w:t>
      </w:r>
      <w:r w:rsidR="00471F67">
        <w:rPr>
          <w:rFonts w:ascii="Times New Roman" w:hAnsi="Times New Roman" w:cs="Times New Roman"/>
          <w:i/>
          <w:sz w:val="24"/>
          <w:szCs w:val="24"/>
        </w:rPr>
        <w:t>ведение и поведение окружающих.</w:t>
      </w:r>
    </w:p>
    <w:p w:rsidR="00471F67" w:rsidRPr="00471F67" w:rsidRDefault="00471F67" w:rsidP="00471F67">
      <w:pPr>
        <w:spacing w:after="0" w:line="240" w:lineRule="auto"/>
        <w:contextualSpacing/>
        <w:jc w:val="both"/>
        <w:outlineLvl w:val="1"/>
        <w:rPr>
          <w:rFonts w:ascii="Times New Roman" w:hAnsi="Times New Roman" w:cs="Times New Roman"/>
          <w:i/>
          <w:sz w:val="24"/>
          <w:szCs w:val="24"/>
        </w:rPr>
      </w:pPr>
    </w:p>
    <w:p w:rsidR="00CD45EC" w:rsidRPr="00C434A6" w:rsidRDefault="00251A44" w:rsidP="00ED4D99">
      <w:pPr>
        <w:autoSpaceDE w:val="0"/>
        <w:autoSpaceDN w:val="0"/>
        <w:adjustRightInd w:val="0"/>
        <w:spacing w:after="0" w:line="240" w:lineRule="auto"/>
        <w:jc w:val="center"/>
        <w:rPr>
          <w:rFonts w:ascii="Times New Roman" w:hAnsi="Times New Roman" w:cs="Times New Roman"/>
          <w:b/>
          <w:sz w:val="24"/>
          <w:szCs w:val="24"/>
          <w:lang w:eastAsia="en-US"/>
        </w:rPr>
      </w:pPr>
      <w:r w:rsidRPr="00C434A6">
        <w:rPr>
          <w:rFonts w:ascii="Times New Roman" w:hAnsi="Times New Roman" w:cs="Times New Roman"/>
          <w:b/>
          <w:sz w:val="24"/>
          <w:szCs w:val="24"/>
          <w:lang w:eastAsia="en-US"/>
        </w:rPr>
        <w:t>Содержание учебного предмета «Математика»</w:t>
      </w:r>
    </w:p>
    <w:p w:rsidR="00CD45EC" w:rsidRPr="00C434A6" w:rsidRDefault="00CD45EC" w:rsidP="00C434A6">
      <w:pPr>
        <w:autoSpaceDE w:val="0"/>
        <w:autoSpaceDN w:val="0"/>
        <w:adjustRightInd w:val="0"/>
        <w:spacing w:after="0" w:line="240" w:lineRule="auto"/>
        <w:jc w:val="both"/>
        <w:rPr>
          <w:rFonts w:ascii="Times New Roman" w:hAnsi="Times New Roman" w:cs="Times New Roman"/>
          <w:b/>
          <w:sz w:val="24"/>
          <w:szCs w:val="24"/>
          <w:lang w:eastAsia="en-US"/>
        </w:rPr>
      </w:pPr>
      <w:r w:rsidRPr="00C434A6">
        <w:rPr>
          <w:rFonts w:ascii="Times New Roman" w:hAnsi="Times New Roman" w:cs="Times New Roman"/>
          <w:b/>
          <w:sz w:val="24"/>
          <w:szCs w:val="24"/>
          <w:lang w:eastAsia="en-US"/>
        </w:rPr>
        <w:t xml:space="preserve">Числа и величины </w:t>
      </w:r>
    </w:p>
    <w:p w:rsidR="00CD45E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Счёт предметов. Образование, название и запись чисел от 0 до 1 000 000.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 </w:t>
      </w:r>
    </w:p>
    <w:p w:rsidR="00CD45EC" w:rsidRDefault="00CD45EC" w:rsidP="00471F67">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Измерение величин. Единицы измерения величин: массы (грамм, килограмм, центнер, тонна); вместимости (литр); времени (секунда, минута, час, сутки, неделя, месяц, год, век).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w:t>
      </w:r>
    </w:p>
    <w:p w:rsidR="00471F67" w:rsidRPr="00C434A6" w:rsidRDefault="00471F67" w:rsidP="00471F67">
      <w:pPr>
        <w:autoSpaceDE w:val="0"/>
        <w:autoSpaceDN w:val="0"/>
        <w:adjustRightInd w:val="0"/>
        <w:spacing w:after="0" w:line="240" w:lineRule="auto"/>
        <w:jc w:val="both"/>
        <w:rPr>
          <w:rFonts w:ascii="Times New Roman" w:hAnsi="Times New Roman" w:cs="Times New Roman"/>
          <w:sz w:val="24"/>
          <w:szCs w:val="24"/>
          <w:lang w:eastAsia="en-US"/>
        </w:rPr>
      </w:pPr>
    </w:p>
    <w:p w:rsidR="00CD45EC" w:rsidRPr="00C434A6" w:rsidRDefault="00CD45EC" w:rsidP="00C434A6">
      <w:pPr>
        <w:autoSpaceDE w:val="0"/>
        <w:autoSpaceDN w:val="0"/>
        <w:adjustRightInd w:val="0"/>
        <w:spacing w:after="0" w:line="240" w:lineRule="auto"/>
        <w:jc w:val="both"/>
        <w:rPr>
          <w:rFonts w:ascii="Times New Roman" w:hAnsi="Times New Roman" w:cs="Times New Roman"/>
          <w:b/>
          <w:sz w:val="24"/>
          <w:szCs w:val="24"/>
          <w:lang w:eastAsia="en-US"/>
        </w:rPr>
      </w:pPr>
      <w:r w:rsidRPr="00C434A6">
        <w:rPr>
          <w:rFonts w:ascii="Times New Roman" w:hAnsi="Times New Roman" w:cs="Times New Roman"/>
          <w:b/>
          <w:sz w:val="24"/>
          <w:szCs w:val="24"/>
          <w:lang w:eastAsia="en-US"/>
        </w:rPr>
        <w:t>Арифметические действия</w:t>
      </w:r>
    </w:p>
    <w:p w:rsidR="00CD45E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 </w:t>
      </w:r>
    </w:p>
    <w:p w:rsidR="00CD45EC" w:rsidRDefault="00CD45EC" w:rsidP="00471F67">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Элементы алгебраической пропедевтики. Выражения с одной переменной вида a ± 28, 8 </w:t>
      </w:r>
      <w:r w:rsidRPr="00C434A6">
        <w:rPr>
          <w:rFonts w:ascii="Cambria Math" w:hAnsi="Cambria Math" w:cs="Times New Roman"/>
          <w:sz w:val="24"/>
          <w:szCs w:val="24"/>
          <w:lang w:eastAsia="en-US"/>
        </w:rPr>
        <w:t>⋅</w:t>
      </w:r>
      <w:r w:rsidRPr="00C434A6">
        <w:rPr>
          <w:rFonts w:ascii="Times New Roman" w:hAnsi="Times New Roman" w:cs="Times New Roman"/>
          <w:sz w:val="24"/>
          <w:szCs w:val="24"/>
          <w:lang w:eastAsia="en-US"/>
        </w:rPr>
        <w:t xml:space="preserve"> b, </w:t>
      </w:r>
      <w:proofErr w:type="gramStart"/>
      <w:r w:rsidRPr="00C434A6">
        <w:rPr>
          <w:rFonts w:ascii="Times New Roman" w:hAnsi="Times New Roman" w:cs="Times New Roman"/>
          <w:sz w:val="24"/>
          <w:szCs w:val="24"/>
          <w:lang w:eastAsia="en-US"/>
        </w:rPr>
        <w:t>c :</w:t>
      </w:r>
      <w:proofErr w:type="gramEnd"/>
      <w:r w:rsidRPr="00C434A6">
        <w:rPr>
          <w:rFonts w:ascii="Times New Roman" w:hAnsi="Times New Roman" w:cs="Times New Roman"/>
          <w:sz w:val="24"/>
          <w:szCs w:val="24"/>
          <w:lang w:eastAsia="en-US"/>
        </w:rPr>
        <w:t xml:space="preserve"> 2; с двумя переменными вида a + b, а − b, a </w:t>
      </w:r>
      <w:r w:rsidRPr="00C434A6">
        <w:rPr>
          <w:rFonts w:ascii="Cambria Math" w:hAnsi="Cambria Math" w:cs="Times New Roman"/>
          <w:sz w:val="24"/>
          <w:szCs w:val="24"/>
          <w:lang w:eastAsia="en-US"/>
        </w:rPr>
        <w:t>⋅</w:t>
      </w:r>
      <w:r w:rsidRPr="00C434A6">
        <w:rPr>
          <w:rFonts w:ascii="Times New Roman" w:hAnsi="Times New Roman" w:cs="Times New Roman"/>
          <w:sz w:val="24"/>
          <w:szCs w:val="24"/>
          <w:lang w:eastAsia="en-US"/>
        </w:rPr>
        <w:t xml:space="preserve"> b, c : d (d ≠ 0); вычисление их значений при заданных </w:t>
      </w:r>
      <w:r w:rsidRPr="00C434A6">
        <w:rPr>
          <w:rFonts w:ascii="Times New Roman" w:hAnsi="Times New Roman" w:cs="Times New Roman"/>
          <w:sz w:val="24"/>
          <w:szCs w:val="24"/>
          <w:lang w:eastAsia="en-US"/>
        </w:rPr>
        <w:lastRenderedPageBreak/>
        <w:t xml:space="preserve">значениях входящих в них букв. Использование буквенных выражений при формировании обобщений, при рассмотрении умножения с 1 и 0 (1 </w:t>
      </w:r>
      <w:r w:rsidRPr="00C434A6">
        <w:rPr>
          <w:rFonts w:ascii="Cambria Math" w:hAnsi="Cambria Math" w:cs="Times New Roman"/>
          <w:sz w:val="24"/>
          <w:szCs w:val="24"/>
          <w:lang w:eastAsia="en-US"/>
        </w:rPr>
        <w:t>⋅</w:t>
      </w:r>
      <w:r w:rsidRPr="00C434A6">
        <w:rPr>
          <w:rFonts w:ascii="Times New Roman" w:hAnsi="Times New Roman" w:cs="Times New Roman"/>
          <w:sz w:val="24"/>
          <w:szCs w:val="24"/>
          <w:lang w:eastAsia="en-US"/>
        </w:rPr>
        <w:t xml:space="preserve"> а = а, 0 </w:t>
      </w:r>
      <w:r w:rsidRPr="00C434A6">
        <w:rPr>
          <w:rFonts w:ascii="Cambria Math" w:hAnsi="Cambria Math" w:cs="Times New Roman"/>
          <w:sz w:val="24"/>
          <w:szCs w:val="24"/>
          <w:lang w:eastAsia="en-US"/>
        </w:rPr>
        <w:t>⋅</w:t>
      </w:r>
      <w:r w:rsidRPr="00C434A6">
        <w:rPr>
          <w:rFonts w:ascii="Times New Roman" w:hAnsi="Times New Roman" w:cs="Times New Roman"/>
          <w:sz w:val="24"/>
          <w:szCs w:val="24"/>
          <w:lang w:eastAsia="en-US"/>
        </w:rPr>
        <w:t xml:space="preserve"> с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471F67" w:rsidRPr="00C434A6" w:rsidRDefault="00471F67" w:rsidP="00471F67">
      <w:pPr>
        <w:autoSpaceDE w:val="0"/>
        <w:autoSpaceDN w:val="0"/>
        <w:adjustRightInd w:val="0"/>
        <w:spacing w:after="0" w:line="240" w:lineRule="auto"/>
        <w:jc w:val="both"/>
        <w:rPr>
          <w:rFonts w:ascii="Times New Roman" w:hAnsi="Times New Roman" w:cs="Times New Roman"/>
          <w:sz w:val="24"/>
          <w:szCs w:val="24"/>
          <w:lang w:eastAsia="en-US"/>
        </w:rPr>
      </w:pPr>
    </w:p>
    <w:p w:rsidR="00CD45EC" w:rsidRPr="00C434A6" w:rsidRDefault="00CD45EC" w:rsidP="006D47ED">
      <w:pPr>
        <w:autoSpaceDE w:val="0"/>
        <w:autoSpaceDN w:val="0"/>
        <w:adjustRightInd w:val="0"/>
        <w:spacing w:after="0" w:line="240" w:lineRule="auto"/>
        <w:jc w:val="both"/>
        <w:rPr>
          <w:rFonts w:ascii="Times New Roman" w:hAnsi="Times New Roman" w:cs="Times New Roman"/>
          <w:b/>
          <w:sz w:val="24"/>
          <w:szCs w:val="24"/>
          <w:lang w:eastAsia="en-US"/>
        </w:rPr>
      </w:pPr>
      <w:r w:rsidRPr="00C434A6">
        <w:rPr>
          <w:rFonts w:ascii="Times New Roman" w:hAnsi="Times New Roman" w:cs="Times New Roman"/>
          <w:b/>
          <w:sz w:val="24"/>
          <w:szCs w:val="24"/>
          <w:lang w:eastAsia="en-US"/>
        </w:rPr>
        <w:t>Работа с текстовыми задачами</w:t>
      </w:r>
    </w:p>
    <w:p w:rsidR="00CD45EC" w:rsidRPr="00C434A6" w:rsidRDefault="00CD45EC" w:rsidP="006D47ED">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Задача. Структура задачи. Решение текстовых задач арифметическим способом. Планирование хода решения задач. </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меньше на (в)…. Текстовые задачи, содержащие величины,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 Задачи на нахождение доли целого и целого по его доле. </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Решение задач разными способами. </w:t>
      </w:r>
    </w:p>
    <w:p w:rsidR="006D47ED" w:rsidRDefault="00CD45EC" w:rsidP="00471F67">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Представление текста задачи в виде рисунка, схематического рисунка, схематического чертежа, краткой записи, в таблице, на диаграмме.</w:t>
      </w:r>
    </w:p>
    <w:p w:rsidR="00471F67" w:rsidRPr="00C434A6" w:rsidRDefault="00471F67" w:rsidP="00471F67">
      <w:pPr>
        <w:autoSpaceDE w:val="0"/>
        <w:autoSpaceDN w:val="0"/>
        <w:adjustRightInd w:val="0"/>
        <w:spacing w:after="0" w:line="240" w:lineRule="auto"/>
        <w:jc w:val="both"/>
        <w:rPr>
          <w:rFonts w:ascii="Times New Roman" w:hAnsi="Times New Roman" w:cs="Times New Roman"/>
          <w:sz w:val="24"/>
          <w:szCs w:val="24"/>
          <w:lang w:eastAsia="en-US"/>
        </w:rPr>
      </w:pPr>
    </w:p>
    <w:p w:rsidR="00C3507C" w:rsidRPr="00C434A6" w:rsidRDefault="00CD45EC" w:rsidP="00C434A6">
      <w:pPr>
        <w:autoSpaceDE w:val="0"/>
        <w:autoSpaceDN w:val="0"/>
        <w:adjustRightInd w:val="0"/>
        <w:spacing w:after="0" w:line="240" w:lineRule="auto"/>
        <w:jc w:val="both"/>
        <w:rPr>
          <w:rFonts w:ascii="Times New Roman" w:hAnsi="Times New Roman" w:cs="Times New Roman"/>
          <w:b/>
          <w:sz w:val="24"/>
          <w:szCs w:val="24"/>
          <w:lang w:eastAsia="en-US"/>
        </w:rPr>
      </w:pPr>
      <w:r w:rsidRPr="00C434A6">
        <w:rPr>
          <w:rFonts w:ascii="Times New Roman" w:hAnsi="Times New Roman" w:cs="Times New Roman"/>
          <w:b/>
          <w:sz w:val="24"/>
          <w:szCs w:val="24"/>
          <w:lang w:eastAsia="en-US"/>
        </w:rPr>
        <w:t>Пространственные отношения.</w:t>
      </w:r>
    </w:p>
    <w:p w:rsidR="00C3507C" w:rsidRPr="00C434A6" w:rsidRDefault="00CD45EC" w:rsidP="00C434A6">
      <w:pPr>
        <w:autoSpaceDE w:val="0"/>
        <w:autoSpaceDN w:val="0"/>
        <w:adjustRightInd w:val="0"/>
        <w:spacing w:after="0" w:line="240" w:lineRule="auto"/>
        <w:jc w:val="both"/>
        <w:rPr>
          <w:rFonts w:ascii="Times New Roman" w:hAnsi="Times New Roman" w:cs="Times New Roman"/>
          <w:b/>
          <w:sz w:val="24"/>
          <w:szCs w:val="24"/>
          <w:lang w:eastAsia="en-US"/>
        </w:rPr>
      </w:pPr>
      <w:r w:rsidRPr="00C434A6">
        <w:rPr>
          <w:rFonts w:ascii="Times New Roman" w:hAnsi="Times New Roman" w:cs="Times New Roman"/>
          <w:b/>
          <w:sz w:val="24"/>
          <w:szCs w:val="24"/>
          <w:lang w:eastAsia="en-US"/>
        </w:rPr>
        <w:t>Геометрические фигуры</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Взаимное расположение предметов в пространстве и на плоскости (выше — ниже, слева — справа, за — перед, между, вверху — внизу, ближе — дальше и др.). </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 Виды углов: прямой, острый, тупой. </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Свойство сторон прямоугольника. </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 Окружность (круг). Центр, радиус, диаметр окружности (круга). </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Использование чертёжных инструментов (линейка, угольник, циркуль) для выполнения построений. </w:t>
      </w:r>
    </w:p>
    <w:p w:rsidR="00C3507C" w:rsidRPr="00C434A6" w:rsidRDefault="00CD45EC" w:rsidP="00471F67">
      <w:pPr>
        <w:autoSpaceDE w:val="0"/>
        <w:autoSpaceDN w:val="0"/>
        <w:adjustRightInd w:val="0"/>
        <w:spacing w:after="12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Геометрические формы в окружающем мире. Распознавание и называние геометрич</w:t>
      </w:r>
      <w:r w:rsidR="00471F67">
        <w:rPr>
          <w:rFonts w:ascii="Times New Roman" w:hAnsi="Times New Roman" w:cs="Times New Roman"/>
          <w:sz w:val="24"/>
          <w:szCs w:val="24"/>
          <w:lang w:eastAsia="en-US"/>
        </w:rPr>
        <w:t>еских тел (куб, пирамида, шар).</w:t>
      </w:r>
    </w:p>
    <w:p w:rsidR="00C3507C" w:rsidRPr="00C434A6" w:rsidRDefault="00CD45EC" w:rsidP="00C434A6">
      <w:pPr>
        <w:autoSpaceDE w:val="0"/>
        <w:autoSpaceDN w:val="0"/>
        <w:adjustRightInd w:val="0"/>
        <w:spacing w:after="0" w:line="240" w:lineRule="auto"/>
        <w:jc w:val="both"/>
        <w:rPr>
          <w:rFonts w:ascii="Times New Roman" w:hAnsi="Times New Roman" w:cs="Times New Roman"/>
          <w:b/>
          <w:sz w:val="24"/>
          <w:szCs w:val="24"/>
          <w:lang w:eastAsia="en-US"/>
        </w:rPr>
      </w:pPr>
      <w:r w:rsidRPr="00C434A6">
        <w:rPr>
          <w:rFonts w:ascii="Times New Roman" w:hAnsi="Times New Roman" w:cs="Times New Roman"/>
          <w:b/>
          <w:sz w:val="24"/>
          <w:szCs w:val="24"/>
          <w:lang w:eastAsia="en-US"/>
        </w:rPr>
        <w:t>Геометрические величины</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w:t>
      </w:r>
      <w:r w:rsidR="00C3507C" w:rsidRPr="00C434A6">
        <w:rPr>
          <w:rFonts w:ascii="Times New Roman" w:hAnsi="Times New Roman" w:cs="Times New Roman"/>
          <w:sz w:val="24"/>
          <w:szCs w:val="24"/>
          <w:lang w:eastAsia="en-US"/>
        </w:rPr>
        <w:t xml:space="preserve"> единиц </w:t>
      </w:r>
      <w:r w:rsidRPr="00C434A6">
        <w:rPr>
          <w:rFonts w:ascii="Times New Roman" w:hAnsi="Times New Roman" w:cs="Times New Roman"/>
          <w:sz w:val="24"/>
          <w:szCs w:val="24"/>
          <w:lang w:eastAsia="en-US"/>
        </w:rPr>
        <w:t xml:space="preserve">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 </w:t>
      </w:r>
    </w:p>
    <w:p w:rsidR="00CD45E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C3507C" w:rsidRPr="00C434A6" w:rsidRDefault="00C3507C" w:rsidP="00C434A6">
      <w:pPr>
        <w:autoSpaceDE w:val="0"/>
        <w:autoSpaceDN w:val="0"/>
        <w:adjustRightInd w:val="0"/>
        <w:spacing w:after="0" w:line="240" w:lineRule="auto"/>
        <w:jc w:val="both"/>
        <w:rPr>
          <w:rFonts w:ascii="Times New Roman" w:hAnsi="Times New Roman" w:cs="Times New Roman"/>
          <w:sz w:val="24"/>
          <w:szCs w:val="24"/>
          <w:lang w:eastAsia="en-US"/>
        </w:rPr>
      </w:pPr>
    </w:p>
    <w:p w:rsidR="00C3507C" w:rsidRPr="00C434A6" w:rsidRDefault="00CD45EC" w:rsidP="00C434A6">
      <w:pPr>
        <w:autoSpaceDE w:val="0"/>
        <w:autoSpaceDN w:val="0"/>
        <w:adjustRightInd w:val="0"/>
        <w:spacing w:after="0" w:line="240" w:lineRule="auto"/>
        <w:jc w:val="both"/>
        <w:rPr>
          <w:rFonts w:ascii="Times New Roman" w:hAnsi="Times New Roman" w:cs="Times New Roman"/>
          <w:b/>
          <w:sz w:val="24"/>
          <w:szCs w:val="24"/>
          <w:lang w:eastAsia="en-US"/>
        </w:rPr>
      </w:pPr>
      <w:r w:rsidRPr="00C434A6">
        <w:rPr>
          <w:rFonts w:ascii="Times New Roman" w:hAnsi="Times New Roman" w:cs="Times New Roman"/>
          <w:b/>
          <w:sz w:val="24"/>
          <w:szCs w:val="24"/>
          <w:lang w:eastAsia="en-US"/>
        </w:rPr>
        <w:t>Работа с информацией</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Сбор и представление информации, связанной со счётом (пересчётом), измерением величин; анализ и представление информации в разных формах (таблица, столбчатая диаграмма). Чтение и заполнение таблиц, чтение и построение столбчатых диаграмм. </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Интерпретация данных таблицы и столбчатой диаграммы. </w:t>
      </w:r>
    </w:p>
    <w:p w:rsidR="00C3507C" w:rsidRPr="00C434A6"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 xml:space="preserve">Составление конечной последовательности (цепочки) предметов, чисел, числовых выражений, геометрических фигур и т. д. по заданному правилу. Составление, запись и выполнение простого алгоритма (плана) поиска информации. </w:t>
      </w:r>
    </w:p>
    <w:p w:rsidR="00471AB3" w:rsidRDefault="00CD45EC" w:rsidP="00C434A6">
      <w:pPr>
        <w:autoSpaceDE w:val="0"/>
        <w:autoSpaceDN w:val="0"/>
        <w:adjustRightInd w:val="0"/>
        <w:spacing w:after="0" w:line="240" w:lineRule="auto"/>
        <w:jc w:val="both"/>
        <w:rPr>
          <w:rFonts w:ascii="Times New Roman" w:hAnsi="Times New Roman" w:cs="Times New Roman"/>
          <w:sz w:val="24"/>
          <w:szCs w:val="24"/>
          <w:lang w:eastAsia="en-US"/>
        </w:rPr>
      </w:pPr>
      <w:r w:rsidRPr="00C434A6">
        <w:rPr>
          <w:rFonts w:ascii="Times New Roman" w:hAnsi="Times New Roman" w:cs="Times New Roman"/>
          <w:sz w:val="24"/>
          <w:szCs w:val="24"/>
          <w:lang w:eastAsia="en-US"/>
        </w:rPr>
        <w:t>Построение простейших логических высказываний с помощью логических связок и слов (верно/неверно, что…; если…, то…; все; каждый и др.).</w:t>
      </w:r>
    </w:p>
    <w:p w:rsidR="00471F67" w:rsidRPr="00C434A6" w:rsidRDefault="00471F67" w:rsidP="00C434A6">
      <w:pPr>
        <w:autoSpaceDE w:val="0"/>
        <w:autoSpaceDN w:val="0"/>
        <w:adjustRightInd w:val="0"/>
        <w:spacing w:after="0" w:line="240" w:lineRule="auto"/>
        <w:jc w:val="both"/>
        <w:rPr>
          <w:rFonts w:ascii="Times New Roman" w:hAnsi="Times New Roman" w:cs="Times New Roman"/>
          <w:sz w:val="24"/>
          <w:szCs w:val="24"/>
          <w:lang w:eastAsia="en-US"/>
        </w:rPr>
      </w:pPr>
    </w:p>
    <w:p w:rsidR="00471AB3" w:rsidRPr="00C434A6" w:rsidRDefault="00471AB3" w:rsidP="00C434A6">
      <w:pPr>
        <w:spacing w:after="0" w:line="240" w:lineRule="auto"/>
        <w:rPr>
          <w:rFonts w:ascii="Times New Roman" w:hAnsi="Times New Roman" w:cs="Times New Roman"/>
          <w:b/>
          <w:sz w:val="24"/>
          <w:szCs w:val="24"/>
        </w:rPr>
      </w:pPr>
    </w:p>
    <w:p w:rsidR="00471AB3" w:rsidRPr="00C434A6" w:rsidRDefault="00471AB3" w:rsidP="00A82E45">
      <w:pPr>
        <w:autoSpaceDE w:val="0"/>
        <w:autoSpaceDN w:val="0"/>
        <w:adjustRightInd w:val="0"/>
        <w:spacing w:after="0" w:line="240" w:lineRule="auto"/>
        <w:jc w:val="center"/>
        <w:rPr>
          <w:rFonts w:ascii="Times New Roman" w:hAnsi="Times New Roman" w:cs="Times New Roman"/>
          <w:b/>
          <w:sz w:val="24"/>
          <w:szCs w:val="24"/>
        </w:rPr>
      </w:pPr>
      <w:r w:rsidRPr="00C434A6">
        <w:rPr>
          <w:rFonts w:ascii="Times New Roman" w:hAnsi="Times New Roman" w:cs="Times New Roman"/>
          <w:b/>
          <w:sz w:val="24"/>
          <w:szCs w:val="24"/>
        </w:rPr>
        <w:lastRenderedPageBreak/>
        <w:t xml:space="preserve">Тематическое  планирование по </w:t>
      </w:r>
      <w:r w:rsidR="00C3507C" w:rsidRPr="00C434A6">
        <w:rPr>
          <w:rFonts w:ascii="Times New Roman" w:hAnsi="Times New Roman" w:cs="Times New Roman"/>
          <w:b/>
          <w:sz w:val="24"/>
          <w:szCs w:val="24"/>
        </w:rPr>
        <w:t>математике</w:t>
      </w:r>
    </w:p>
    <w:p w:rsidR="00471AB3" w:rsidRPr="006A5FB6" w:rsidRDefault="002E7DB8" w:rsidP="006A5FB6">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1в</w:t>
      </w:r>
      <w:r w:rsidR="00C3507C" w:rsidRPr="00C434A6">
        <w:rPr>
          <w:rFonts w:ascii="Times New Roman" w:hAnsi="Times New Roman" w:cs="Times New Roman"/>
          <w:b/>
          <w:sz w:val="24"/>
          <w:szCs w:val="24"/>
        </w:rPr>
        <w:t xml:space="preserve"> к</w:t>
      </w:r>
      <w:r w:rsidR="00062470">
        <w:rPr>
          <w:rFonts w:ascii="Times New Roman" w:hAnsi="Times New Roman" w:cs="Times New Roman"/>
          <w:b/>
          <w:sz w:val="24"/>
          <w:szCs w:val="24"/>
        </w:rPr>
        <w:t>ласс (2020-2021</w:t>
      </w:r>
      <w:r w:rsidR="009B2B2C">
        <w:rPr>
          <w:rFonts w:ascii="Times New Roman" w:hAnsi="Times New Roman" w:cs="Times New Roman"/>
          <w:b/>
          <w:sz w:val="24"/>
          <w:szCs w:val="24"/>
        </w:rPr>
        <w:t xml:space="preserve"> учебный год).</w:t>
      </w:r>
      <w:r w:rsidR="00471AB3" w:rsidRPr="00C434A6">
        <w:rPr>
          <w:rFonts w:ascii="Times New Roman" w:hAnsi="Times New Roman" w:cs="Times New Roman"/>
          <w:b/>
          <w:sz w:val="24"/>
          <w:szCs w:val="24"/>
        </w:rPr>
        <w:t xml:space="preserve">      Учитель: </w:t>
      </w:r>
      <w:r>
        <w:rPr>
          <w:rFonts w:ascii="Times New Roman" w:hAnsi="Times New Roman" w:cs="Times New Roman"/>
          <w:b/>
          <w:sz w:val="24"/>
          <w:szCs w:val="24"/>
        </w:rPr>
        <w:t>Светашова М.В.</w:t>
      </w:r>
    </w:p>
    <w:tbl>
      <w:tblPr>
        <w:tblStyle w:val="ab"/>
        <w:tblW w:w="10206" w:type="dxa"/>
        <w:tblInd w:w="108" w:type="dxa"/>
        <w:tblLayout w:type="fixed"/>
        <w:tblLook w:val="04A0" w:firstRow="1" w:lastRow="0" w:firstColumn="1" w:lastColumn="0" w:noHBand="0" w:noVBand="1"/>
      </w:tblPr>
      <w:tblGrid>
        <w:gridCol w:w="615"/>
        <w:gridCol w:w="5967"/>
        <w:gridCol w:w="983"/>
        <w:gridCol w:w="982"/>
        <w:gridCol w:w="1659"/>
      </w:tblGrid>
      <w:tr w:rsidR="006B2636" w:rsidRPr="00C434A6" w:rsidTr="00871280">
        <w:trPr>
          <w:trHeight w:val="314"/>
        </w:trPr>
        <w:tc>
          <w:tcPr>
            <w:tcW w:w="619" w:type="dxa"/>
            <w:vMerge w:val="restart"/>
            <w:tcBorders>
              <w:top w:val="single" w:sz="4" w:space="0" w:color="auto"/>
              <w:left w:val="single" w:sz="4" w:space="0" w:color="auto"/>
              <w:right w:val="single" w:sz="4" w:space="0" w:color="auto"/>
            </w:tcBorders>
            <w:vAlign w:val="center"/>
            <w:hideMark/>
          </w:tcPr>
          <w:p w:rsidR="006B2636" w:rsidRPr="00B840A1" w:rsidRDefault="00AB37AD" w:rsidP="00A82E45">
            <w:pPr>
              <w:spacing w:after="0" w:line="240" w:lineRule="auto"/>
              <w:jc w:val="center"/>
              <w:rPr>
                <w:rFonts w:ascii="Times New Roman" w:eastAsia="Calibri" w:hAnsi="Times New Roman" w:cs="Times New Roman"/>
                <w:sz w:val="24"/>
                <w:szCs w:val="24"/>
              </w:rPr>
            </w:pPr>
            <w:r w:rsidRPr="00B840A1">
              <w:rPr>
                <w:rFonts w:ascii="Times New Roman" w:eastAsia="Calibri" w:hAnsi="Times New Roman" w:cs="Times New Roman"/>
                <w:sz w:val="24"/>
                <w:szCs w:val="24"/>
              </w:rPr>
              <w:t>№ п/п</w:t>
            </w:r>
          </w:p>
        </w:tc>
        <w:tc>
          <w:tcPr>
            <w:tcW w:w="6035" w:type="dxa"/>
            <w:vMerge w:val="restart"/>
            <w:tcBorders>
              <w:top w:val="single" w:sz="4" w:space="0" w:color="auto"/>
              <w:left w:val="single" w:sz="4" w:space="0" w:color="auto"/>
              <w:right w:val="single" w:sz="4" w:space="0" w:color="auto"/>
            </w:tcBorders>
            <w:vAlign w:val="center"/>
            <w:hideMark/>
          </w:tcPr>
          <w:p w:rsidR="006B2636" w:rsidRPr="00B840A1" w:rsidRDefault="006B2636" w:rsidP="00A82E45">
            <w:pPr>
              <w:spacing w:after="0" w:line="240" w:lineRule="auto"/>
              <w:jc w:val="center"/>
              <w:rPr>
                <w:rFonts w:ascii="Times New Roman" w:eastAsia="Calibri" w:hAnsi="Times New Roman" w:cs="Times New Roman"/>
                <w:sz w:val="24"/>
                <w:szCs w:val="24"/>
              </w:rPr>
            </w:pPr>
            <w:r w:rsidRPr="00B840A1">
              <w:rPr>
                <w:rFonts w:ascii="Times New Roman" w:eastAsia="Calibri" w:hAnsi="Times New Roman" w:cs="Times New Roman"/>
                <w:sz w:val="24"/>
                <w:szCs w:val="24"/>
              </w:rPr>
              <w:t>Тема</w:t>
            </w:r>
          </w:p>
        </w:tc>
        <w:tc>
          <w:tcPr>
            <w:tcW w:w="1983" w:type="dxa"/>
            <w:gridSpan w:val="2"/>
            <w:tcBorders>
              <w:top w:val="single" w:sz="4" w:space="0" w:color="auto"/>
              <w:left w:val="single" w:sz="4" w:space="0" w:color="auto"/>
              <w:bottom w:val="single" w:sz="4" w:space="0" w:color="auto"/>
              <w:right w:val="single" w:sz="4" w:space="0" w:color="auto"/>
            </w:tcBorders>
            <w:vAlign w:val="center"/>
          </w:tcPr>
          <w:p w:rsidR="006B2636" w:rsidRPr="00B840A1" w:rsidRDefault="006B2636" w:rsidP="00A82E45">
            <w:pPr>
              <w:spacing w:after="0" w:line="240" w:lineRule="auto"/>
              <w:jc w:val="center"/>
              <w:rPr>
                <w:rFonts w:ascii="Times New Roman" w:eastAsia="Calibri" w:hAnsi="Times New Roman" w:cs="Times New Roman"/>
                <w:sz w:val="24"/>
                <w:szCs w:val="24"/>
              </w:rPr>
            </w:pPr>
            <w:r w:rsidRPr="00B840A1">
              <w:rPr>
                <w:rFonts w:ascii="Times New Roman" w:eastAsia="Calibri" w:hAnsi="Times New Roman" w:cs="Times New Roman"/>
                <w:sz w:val="24"/>
                <w:szCs w:val="24"/>
              </w:rPr>
              <w:t>Дата проведения</w:t>
            </w:r>
          </w:p>
        </w:tc>
        <w:tc>
          <w:tcPr>
            <w:tcW w:w="1676" w:type="dxa"/>
            <w:vMerge w:val="restart"/>
            <w:tcBorders>
              <w:top w:val="single" w:sz="4" w:space="0" w:color="auto"/>
              <w:left w:val="single" w:sz="4" w:space="0" w:color="auto"/>
              <w:right w:val="single" w:sz="4" w:space="0" w:color="auto"/>
            </w:tcBorders>
            <w:vAlign w:val="center"/>
          </w:tcPr>
          <w:p w:rsidR="006B2636" w:rsidRPr="00B840A1" w:rsidRDefault="006B2636" w:rsidP="00A82E45">
            <w:pPr>
              <w:spacing w:after="0" w:line="240" w:lineRule="auto"/>
              <w:jc w:val="center"/>
              <w:rPr>
                <w:rFonts w:ascii="Times New Roman" w:eastAsia="Calibri" w:hAnsi="Times New Roman" w:cs="Times New Roman"/>
                <w:sz w:val="24"/>
                <w:szCs w:val="24"/>
              </w:rPr>
            </w:pPr>
            <w:r w:rsidRPr="00B840A1">
              <w:rPr>
                <w:rFonts w:ascii="Times New Roman" w:eastAsia="Calibri" w:hAnsi="Times New Roman" w:cs="Times New Roman"/>
                <w:sz w:val="24"/>
                <w:szCs w:val="24"/>
              </w:rPr>
              <w:t>Условные обозначения</w:t>
            </w:r>
          </w:p>
        </w:tc>
      </w:tr>
      <w:tr w:rsidR="006B2636" w:rsidRPr="00C434A6" w:rsidTr="00871280">
        <w:trPr>
          <w:trHeight w:val="644"/>
        </w:trPr>
        <w:tc>
          <w:tcPr>
            <w:tcW w:w="619" w:type="dxa"/>
            <w:vMerge/>
            <w:tcBorders>
              <w:left w:val="single" w:sz="4" w:space="0" w:color="auto"/>
              <w:bottom w:val="single" w:sz="4" w:space="0" w:color="auto"/>
              <w:right w:val="single" w:sz="4" w:space="0" w:color="auto"/>
            </w:tcBorders>
            <w:hideMark/>
          </w:tcPr>
          <w:p w:rsidR="006B2636" w:rsidRPr="00C434A6" w:rsidRDefault="006B2636" w:rsidP="00A82E45">
            <w:pPr>
              <w:spacing w:after="0" w:line="240" w:lineRule="auto"/>
              <w:jc w:val="both"/>
              <w:rPr>
                <w:rFonts w:ascii="Times New Roman" w:eastAsia="Calibri" w:hAnsi="Times New Roman" w:cs="Times New Roman"/>
                <w:b/>
                <w:sz w:val="24"/>
                <w:szCs w:val="24"/>
              </w:rPr>
            </w:pPr>
          </w:p>
        </w:tc>
        <w:tc>
          <w:tcPr>
            <w:tcW w:w="6035" w:type="dxa"/>
            <w:vMerge/>
            <w:tcBorders>
              <w:left w:val="single" w:sz="4" w:space="0" w:color="auto"/>
              <w:bottom w:val="single" w:sz="4" w:space="0" w:color="auto"/>
              <w:right w:val="single" w:sz="4" w:space="0" w:color="auto"/>
            </w:tcBorders>
            <w:hideMark/>
          </w:tcPr>
          <w:p w:rsidR="006B2636" w:rsidRPr="00C434A6" w:rsidRDefault="006B2636" w:rsidP="00A82E45">
            <w:pPr>
              <w:spacing w:after="0" w:line="240" w:lineRule="auto"/>
              <w:jc w:val="both"/>
              <w:rPr>
                <w:rFonts w:ascii="Times New Roman" w:eastAsia="Calibri"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6B2636" w:rsidRPr="0021703F" w:rsidRDefault="006B2636" w:rsidP="00A82E45">
            <w:pPr>
              <w:spacing w:after="0" w:line="240" w:lineRule="auto"/>
              <w:jc w:val="center"/>
              <w:rPr>
                <w:rFonts w:ascii="Times New Roman" w:eastAsia="Calibri" w:hAnsi="Times New Roman" w:cs="Times New Roman"/>
                <w:sz w:val="24"/>
                <w:szCs w:val="24"/>
              </w:rPr>
            </w:pPr>
            <w:r w:rsidRPr="0021703F">
              <w:rPr>
                <w:rFonts w:ascii="Times New Roman" w:eastAsia="Calibri" w:hAnsi="Times New Roman" w:cs="Times New Roman"/>
                <w:sz w:val="24"/>
                <w:szCs w:val="24"/>
              </w:rPr>
              <w:t>по плану</w:t>
            </w:r>
          </w:p>
        </w:tc>
        <w:tc>
          <w:tcPr>
            <w:tcW w:w="991" w:type="dxa"/>
            <w:tcBorders>
              <w:top w:val="single" w:sz="4" w:space="0" w:color="auto"/>
              <w:left w:val="single" w:sz="4" w:space="0" w:color="auto"/>
              <w:bottom w:val="single" w:sz="4" w:space="0" w:color="auto"/>
              <w:right w:val="single" w:sz="4" w:space="0" w:color="auto"/>
            </w:tcBorders>
            <w:vAlign w:val="center"/>
            <w:hideMark/>
          </w:tcPr>
          <w:p w:rsidR="006B2636" w:rsidRPr="0021703F" w:rsidRDefault="006B2636" w:rsidP="00A82E45">
            <w:pPr>
              <w:spacing w:after="0" w:line="240" w:lineRule="auto"/>
              <w:jc w:val="center"/>
              <w:rPr>
                <w:rFonts w:ascii="Times New Roman" w:eastAsia="Calibri" w:hAnsi="Times New Roman" w:cs="Times New Roman"/>
                <w:sz w:val="24"/>
                <w:szCs w:val="24"/>
              </w:rPr>
            </w:pPr>
            <w:r w:rsidRPr="0021703F">
              <w:rPr>
                <w:rFonts w:ascii="Times New Roman" w:eastAsia="Calibri" w:hAnsi="Times New Roman" w:cs="Times New Roman"/>
                <w:sz w:val="24"/>
                <w:szCs w:val="24"/>
              </w:rPr>
              <w:t>по факту</w:t>
            </w:r>
          </w:p>
        </w:tc>
        <w:tc>
          <w:tcPr>
            <w:tcW w:w="1676" w:type="dxa"/>
            <w:vMerge/>
            <w:tcBorders>
              <w:left w:val="single" w:sz="4" w:space="0" w:color="auto"/>
              <w:bottom w:val="single" w:sz="4" w:space="0" w:color="auto"/>
              <w:right w:val="single" w:sz="4" w:space="0" w:color="auto"/>
            </w:tcBorders>
          </w:tcPr>
          <w:p w:rsidR="006B2636" w:rsidRPr="00C434A6" w:rsidRDefault="006B2636" w:rsidP="00A82E45">
            <w:pPr>
              <w:spacing w:after="0" w:line="240" w:lineRule="auto"/>
              <w:jc w:val="both"/>
              <w:rPr>
                <w:rFonts w:ascii="Times New Roman" w:eastAsia="Calibri" w:hAnsi="Times New Roman" w:cs="Times New Roman"/>
                <w:b/>
                <w:sz w:val="24"/>
                <w:szCs w:val="24"/>
              </w:rPr>
            </w:pPr>
          </w:p>
        </w:tc>
      </w:tr>
      <w:tr w:rsidR="002064AB" w:rsidRPr="00C434A6" w:rsidTr="00871280">
        <w:trPr>
          <w:trHeight w:val="144"/>
        </w:trPr>
        <w:tc>
          <w:tcPr>
            <w:tcW w:w="10313" w:type="dxa"/>
            <w:gridSpan w:val="5"/>
            <w:tcBorders>
              <w:top w:val="single" w:sz="4" w:space="0" w:color="auto"/>
              <w:left w:val="single" w:sz="4" w:space="0" w:color="auto"/>
              <w:bottom w:val="single" w:sz="4" w:space="0" w:color="auto"/>
              <w:right w:val="single" w:sz="4" w:space="0" w:color="auto"/>
            </w:tcBorders>
          </w:tcPr>
          <w:p w:rsidR="002064AB" w:rsidRPr="00C434A6" w:rsidRDefault="002064AB" w:rsidP="00A82E45">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b/>
                <w:sz w:val="24"/>
                <w:szCs w:val="24"/>
              </w:rPr>
              <w:t>Сравнение предметов. Пространственные и временные представления.</w:t>
            </w:r>
            <w:r w:rsidR="00ED4D99">
              <w:rPr>
                <w:rFonts w:ascii="Times New Roman" w:eastAsia="Calibri" w:hAnsi="Times New Roman" w:cs="Times New Roman"/>
                <w:b/>
                <w:sz w:val="24"/>
                <w:szCs w:val="24"/>
              </w:rPr>
              <w:t xml:space="preserve"> (8 ч)</w:t>
            </w:r>
          </w:p>
        </w:tc>
      </w:tr>
      <w:tr w:rsidR="009151EB"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9151EB" w:rsidRPr="00C434A6" w:rsidRDefault="009151EB" w:rsidP="00A82E45">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w:t>
            </w:r>
          </w:p>
        </w:tc>
        <w:tc>
          <w:tcPr>
            <w:tcW w:w="6035" w:type="dxa"/>
            <w:tcBorders>
              <w:top w:val="single" w:sz="4" w:space="0" w:color="auto"/>
              <w:left w:val="single" w:sz="4" w:space="0" w:color="auto"/>
              <w:bottom w:val="single" w:sz="4" w:space="0" w:color="auto"/>
              <w:right w:val="single" w:sz="4" w:space="0" w:color="auto"/>
            </w:tcBorders>
            <w:hideMark/>
          </w:tcPr>
          <w:p w:rsidR="009151EB" w:rsidRPr="00C434A6" w:rsidRDefault="009151EB" w:rsidP="00004431">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Роль математики в жизни людей и общества.</w:t>
            </w:r>
            <w:r w:rsidR="00004431">
              <w:rPr>
                <w:rFonts w:ascii="Times New Roman" w:eastAsia="Calibri" w:hAnsi="Times New Roman" w:cs="Times New Roman"/>
                <w:sz w:val="24"/>
                <w:szCs w:val="24"/>
              </w:rPr>
              <w:t xml:space="preserve"> (Урок - экскурсия).</w:t>
            </w:r>
          </w:p>
        </w:tc>
        <w:tc>
          <w:tcPr>
            <w:tcW w:w="992" w:type="dxa"/>
            <w:tcBorders>
              <w:top w:val="single" w:sz="4" w:space="0" w:color="auto"/>
              <w:left w:val="single" w:sz="4" w:space="0" w:color="auto"/>
              <w:bottom w:val="single" w:sz="4" w:space="0" w:color="auto"/>
              <w:right w:val="single" w:sz="4" w:space="0" w:color="auto"/>
            </w:tcBorders>
          </w:tcPr>
          <w:p w:rsidR="009151EB" w:rsidRPr="00C434A6" w:rsidRDefault="009B2B2C" w:rsidP="00A82E4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r w:rsidR="009151EB" w:rsidRPr="00C434A6">
              <w:rPr>
                <w:rFonts w:ascii="Times New Roman" w:eastAsia="Calibri" w:hAnsi="Times New Roman" w:cs="Times New Roman"/>
                <w:sz w:val="24"/>
                <w:szCs w:val="24"/>
              </w:rPr>
              <w:t>.09</w:t>
            </w:r>
          </w:p>
        </w:tc>
        <w:tc>
          <w:tcPr>
            <w:tcW w:w="991" w:type="dxa"/>
            <w:tcBorders>
              <w:top w:val="single" w:sz="4" w:space="0" w:color="auto"/>
              <w:left w:val="single" w:sz="4" w:space="0" w:color="auto"/>
              <w:bottom w:val="single" w:sz="4" w:space="0" w:color="auto"/>
              <w:right w:val="single" w:sz="4" w:space="0" w:color="auto"/>
            </w:tcBorders>
          </w:tcPr>
          <w:p w:rsidR="009151EB" w:rsidRPr="00C434A6" w:rsidRDefault="009151EB" w:rsidP="00A82E45">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9151EB" w:rsidRPr="00C434A6" w:rsidRDefault="009151EB" w:rsidP="00A82E45">
            <w:pPr>
              <w:spacing w:after="0" w:line="240" w:lineRule="auto"/>
              <w:jc w:val="center"/>
              <w:rPr>
                <w:rFonts w:ascii="Times New Roman" w:eastAsia="Calibri" w:hAnsi="Times New Roman" w:cs="Times New Roman"/>
                <w:sz w:val="24"/>
                <w:szCs w:val="24"/>
              </w:rPr>
            </w:pPr>
          </w:p>
        </w:tc>
      </w:tr>
      <w:tr w:rsidR="009151EB"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9151EB" w:rsidRPr="00C434A6" w:rsidRDefault="002E7DB8" w:rsidP="00ED4D9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6035" w:type="dxa"/>
            <w:tcBorders>
              <w:top w:val="single" w:sz="4" w:space="0" w:color="auto"/>
              <w:left w:val="single" w:sz="4" w:space="0" w:color="auto"/>
              <w:bottom w:val="single" w:sz="4" w:space="0" w:color="auto"/>
              <w:right w:val="single" w:sz="4" w:space="0" w:color="auto"/>
            </w:tcBorders>
            <w:hideMark/>
          </w:tcPr>
          <w:p w:rsidR="009151EB" w:rsidRPr="00C434A6" w:rsidRDefault="00B04D05" w:rsidP="00AD528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Порядковый и количественный счет.</w:t>
            </w:r>
          </w:p>
        </w:tc>
        <w:tc>
          <w:tcPr>
            <w:tcW w:w="992" w:type="dxa"/>
            <w:tcBorders>
              <w:top w:val="single" w:sz="4" w:space="0" w:color="auto"/>
              <w:left w:val="single" w:sz="4" w:space="0" w:color="auto"/>
              <w:bottom w:val="single" w:sz="4" w:space="0" w:color="auto"/>
              <w:right w:val="single" w:sz="4" w:space="0" w:color="auto"/>
            </w:tcBorders>
          </w:tcPr>
          <w:p w:rsidR="009151EB" w:rsidRPr="00C434A6" w:rsidRDefault="005C01E3" w:rsidP="00ED4D9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r w:rsidR="009151EB" w:rsidRPr="00C434A6">
              <w:rPr>
                <w:rFonts w:ascii="Times New Roman" w:eastAsia="Calibri" w:hAnsi="Times New Roman" w:cs="Times New Roman"/>
                <w:sz w:val="24"/>
                <w:szCs w:val="24"/>
              </w:rPr>
              <w:t>.09</w:t>
            </w:r>
          </w:p>
        </w:tc>
        <w:tc>
          <w:tcPr>
            <w:tcW w:w="991" w:type="dxa"/>
            <w:tcBorders>
              <w:top w:val="single" w:sz="4" w:space="0" w:color="auto"/>
              <w:left w:val="single" w:sz="4" w:space="0" w:color="auto"/>
              <w:bottom w:val="single" w:sz="4" w:space="0" w:color="auto"/>
              <w:right w:val="single" w:sz="4" w:space="0" w:color="auto"/>
            </w:tcBorders>
          </w:tcPr>
          <w:p w:rsidR="009151EB" w:rsidRPr="00C434A6" w:rsidRDefault="009151EB"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9151EB" w:rsidRPr="00C434A6" w:rsidRDefault="009151EB" w:rsidP="00ED4D99">
            <w:pPr>
              <w:spacing w:after="0" w:line="240" w:lineRule="auto"/>
              <w:jc w:val="center"/>
              <w:rPr>
                <w:rFonts w:ascii="Times New Roman" w:eastAsia="Calibri" w:hAnsi="Times New Roman" w:cs="Times New Roman"/>
                <w:sz w:val="24"/>
                <w:szCs w:val="24"/>
              </w:rPr>
            </w:pPr>
          </w:p>
        </w:tc>
      </w:tr>
      <w:tr w:rsidR="005C01E3"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5C01E3" w:rsidRPr="00C434A6" w:rsidRDefault="005C01E3"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w:t>
            </w:r>
          </w:p>
        </w:tc>
        <w:tc>
          <w:tcPr>
            <w:tcW w:w="6035" w:type="dxa"/>
            <w:tcBorders>
              <w:top w:val="single" w:sz="4" w:space="0" w:color="auto"/>
              <w:left w:val="single" w:sz="4" w:space="0" w:color="auto"/>
              <w:bottom w:val="single" w:sz="4" w:space="0" w:color="auto"/>
              <w:right w:val="single" w:sz="4" w:space="0" w:color="auto"/>
            </w:tcBorders>
            <w:hideMark/>
          </w:tcPr>
          <w:p w:rsidR="005C01E3" w:rsidRPr="00C434A6" w:rsidRDefault="005C01E3" w:rsidP="00AD5288">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Пространственные и временные представления (вверху, внизу, слева, справа). </w:t>
            </w:r>
          </w:p>
        </w:tc>
        <w:tc>
          <w:tcPr>
            <w:tcW w:w="992" w:type="dxa"/>
            <w:tcBorders>
              <w:top w:val="single" w:sz="4" w:space="0" w:color="auto"/>
              <w:left w:val="single" w:sz="4" w:space="0" w:color="auto"/>
              <w:bottom w:val="single" w:sz="4" w:space="0" w:color="auto"/>
              <w:right w:val="single" w:sz="4" w:space="0" w:color="auto"/>
            </w:tcBorders>
          </w:tcPr>
          <w:p w:rsidR="005C01E3" w:rsidRPr="00AB2AE4" w:rsidRDefault="005C01E3" w:rsidP="000717C1">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07</w:t>
            </w:r>
            <w:r w:rsidRPr="00AB2AE4">
              <w:rPr>
                <w:rFonts w:ascii="Times New Roman" w:hAnsi="Times New Roman"/>
                <w:sz w:val="24"/>
                <w:szCs w:val="24"/>
                <w:lang w:eastAsia="ru-RU"/>
              </w:rPr>
              <w:t>.09</w:t>
            </w:r>
          </w:p>
        </w:tc>
        <w:tc>
          <w:tcPr>
            <w:tcW w:w="991" w:type="dxa"/>
            <w:tcBorders>
              <w:top w:val="single" w:sz="4" w:space="0" w:color="auto"/>
              <w:left w:val="single" w:sz="4" w:space="0" w:color="auto"/>
              <w:bottom w:val="single" w:sz="4" w:space="0" w:color="auto"/>
              <w:right w:val="single" w:sz="4" w:space="0" w:color="auto"/>
            </w:tcBorders>
          </w:tcPr>
          <w:p w:rsidR="005C01E3" w:rsidRPr="00C434A6" w:rsidRDefault="005C01E3"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5C01E3" w:rsidRPr="00C434A6" w:rsidRDefault="005C01E3" w:rsidP="00ED4D99">
            <w:pPr>
              <w:spacing w:after="0" w:line="240" w:lineRule="auto"/>
              <w:jc w:val="center"/>
              <w:rPr>
                <w:rFonts w:ascii="Times New Roman" w:eastAsia="Calibri" w:hAnsi="Times New Roman" w:cs="Times New Roman"/>
                <w:sz w:val="24"/>
                <w:szCs w:val="24"/>
              </w:rPr>
            </w:pPr>
          </w:p>
        </w:tc>
      </w:tr>
      <w:tr w:rsidR="005C01E3"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5C01E3" w:rsidRPr="00C434A6" w:rsidRDefault="005C01E3"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w:t>
            </w:r>
          </w:p>
        </w:tc>
        <w:tc>
          <w:tcPr>
            <w:tcW w:w="6035" w:type="dxa"/>
            <w:tcBorders>
              <w:top w:val="single" w:sz="4" w:space="0" w:color="auto"/>
              <w:left w:val="single" w:sz="4" w:space="0" w:color="auto"/>
              <w:bottom w:val="single" w:sz="4" w:space="0" w:color="auto"/>
              <w:right w:val="single" w:sz="4" w:space="0" w:color="auto"/>
            </w:tcBorders>
            <w:hideMark/>
          </w:tcPr>
          <w:p w:rsidR="005C01E3" w:rsidRPr="00C434A6" w:rsidRDefault="005C01E3" w:rsidP="00AD5288">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Пространственные и временные представления (раньше, позже, сначала, потом, за, между). </w:t>
            </w:r>
          </w:p>
        </w:tc>
        <w:tc>
          <w:tcPr>
            <w:tcW w:w="992" w:type="dxa"/>
            <w:tcBorders>
              <w:top w:val="single" w:sz="4" w:space="0" w:color="auto"/>
              <w:left w:val="single" w:sz="4" w:space="0" w:color="auto"/>
              <w:bottom w:val="single" w:sz="4" w:space="0" w:color="auto"/>
              <w:right w:val="single" w:sz="4" w:space="0" w:color="auto"/>
            </w:tcBorders>
          </w:tcPr>
          <w:p w:rsidR="005C01E3" w:rsidRPr="00AB2AE4" w:rsidRDefault="005C01E3" w:rsidP="000717C1">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08</w:t>
            </w:r>
            <w:r w:rsidRPr="00AB2AE4">
              <w:rPr>
                <w:rFonts w:ascii="Times New Roman" w:hAnsi="Times New Roman"/>
                <w:sz w:val="24"/>
                <w:szCs w:val="24"/>
                <w:lang w:eastAsia="ru-RU"/>
              </w:rPr>
              <w:t>.09</w:t>
            </w:r>
          </w:p>
        </w:tc>
        <w:tc>
          <w:tcPr>
            <w:tcW w:w="991" w:type="dxa"/>
            <w:tcBorders>
              <w:top w:val="single" w:sz="4" w:space="0" w:color="auto"/>
              <w:left w:val="single" w:sz="4" w:space="0" w:color="auto"/>
              <w:bottom w:val="single" w:sz="4" w:space="0" w:color="auto"/>
              <w:right w:val="single" w:sz="4" w:space="0" w:color="auto"/>
            </w:tcBorders>
          </w:tcPr>
          <w:p w:rsidR="005C01E3" w:rsidRPr="00C434A6" w:rsidRDefault="005C01E3"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5C01E3" w:rsidRPr="00C434A6" w:rsidRDefault="005C01E3" w:rsidP="00ED4D99">
            <w:pPr>
              <w:spacing w:after="0" w:line="240" w:lineRule="auto"/>
              <w:jc w:val="center"/>
              <w:rPr>
                <w:rFonts w:ascii="Times New Roman" w:eastAsia="Calibri" w:hAnsi="Times New Roman" w:cs="Times New Roman"/>
                <w:sz w:val="24"/>
                <w:szCs w:val="24"/>
              </w:rPr>
            </w:pPr>
          </w:p>
        </w:tc>
      </w:tr>
      <w:tr w:rsidR="005C01E3"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5C01E3" w:rsidRPr="00C434A6" w:rsidRDefault="005C01E3"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w:t>
            </w:r>
          </w:p>
        </w:tc>
        <w:tc>
          <w:tcPr>
            <w:tcW w:w="6035" w:type="dxa"/>
            <w:tcBorders>
              <w:top w:val="single" w:sz="4" w:space="0" w:color="auto"/>
              <w:left w:val="single" w:sz="4" w:space="0" w:color="auto"/>
              <w:bottom w:val="single" w:sz="4" w:space="0" w:color="auto"/>
              <w:right w:val="single" w:sz="4" w:space="0" w:color="auto"/>
            </w:tcBorders>
            <w:hideMark/>
          </w:tcPr>
          <w:p w:rsidR="005C01E3" w:rsidRPr="00C434A6" w:rsidRDefault="005C01E3" w:rsidP="00AD5288">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Сравнение групп предметов. Отношения (столько же, больше, меньше).</w:t>
            </w:r>
            <w:r w:rsidR="00004431">
              <w:rPr>
                <w:rFonts w:ascii="Times New Roman" w:eastAsia="Calibri" w:hAnsi="Times New Roman" w:cs="Times New Roman"/>
                <w:sz w:val="24"/>
                <w:szCs w:val="24"/>
              </w:rPr>
              <w:t xml:space="preserve"> (Урок – игра).</w:t>
            </w:r>
          </w:p>
        </w:tc>
        <w:tc>
          <w:tcPr>
            <w:tcW w:w="992" w:type="dxa"/>
            <w:tcBorders>
              <w:top w:val="single" w:sz="4" w:space="0" w:color="auto"/>
              <w:left w:val="single" w:sz="4" w:space="0" w:color="auto"/>
              <w:bottom w:val="single" w:sz="4" w:space="0" w:color="auto"/>
              <w:right w:val="single" w:sz="4" w:space="0" w:color="auto"/>
            </w:tcBorders>
          </w:tcPr>
          <w:p w:rsidR="005C01E3" w:rsidRPr="00AB2AE4" w:rsidRDefault="007A3734" w:rsidP="007A3734">
            <w:pPr>
              <w:tabs>
                <w:tab w:val="center" w:pos="388"/>
              </w:tabs>
              <w:spacing w:after="0" w:line="240" w:lineRule="auto"/>
              <w:rPr>
                <w:rFonts w:ascii="Times New Roman" w:hAnsi="Times New Roman"/>
                <w:sz w:val="24"/>
                <w:szCs w:val="24"/>
                <w:lang w:eastAsia="ru-RU"/>
              </w:rPr>
            </w:pPr>
            <w:r>
              <w:rPr>
                <w:rFonts w:ascii="Times New Roman" w:hAnsi="Times New Roman"/>
                <w:sz w:val="24"/>
                <w:szCs w:val="24"/>
                <w:lang w:eastAsia="ru-RU"/>
              </w:rPr>
              <w:tab/>
            </w:r>
            <w:r w:rsidR="005C01E3">
              <w:rPr>
                <w:rFonts w:ascii="Times New Roman" w:hAnsi="Times New Roman"/>
                <w:sz w:val="24"/>
                <w:szCs w:val="24"/>
                <w:lang w:eastAsia="ru-RU"/>
              </w:rPr>
              <w:t>09</w:t>
            </w:r>
            <w:r w:rsidR="005C01E3" w:rsidRPr="00AB2AE4">
              <w:rPr>
                <w:rFonts w:ascii="Times New Roman" w:hAnsi="Times New Roman"/>
                <w:sz w:val="24"/>
                <w:szCs w:val="24"/>
                <w:lang w:eastAsia="ru-RU"/>
              </w:rPr>
              <w:t>.09</w:t>
            </w:r>
          </w:p>
        </w:tc>
        <w:tc>
          <w:tcPr>
            <w:tcW w:w="991" w:type="dxa"/>
            <w:tcBorders>
              <w:top w:val="single" w:sz="4" w:space="0" w:color="auto"/>
              <w:left w:val="single" w:sz="4" w:space="0" w:color="auto"/>
              <w:bottom w:val="single" w:sz="4" w:space="0" w:color="auto"/>
              <w:right w:val="single" w:sz="4" w:space="0" w:color="auto"/>
            </w:tcBorders>
          </w:tcPr>
          <w:p w:rsidR="005C01E3" w:rsidRPr="00C434A6" w:rsidRDefault="005C01E3"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5C01E3" w:rsidRPr="00C434A6" w:rsidRDefault="005C01E3" w:rsidP="00ED4D99">
            <w:pPr>
              <w:spacing w:after="0" w:line="240" w:lineRule="auto"/>
              <w:jc w:val="center"/>
              <w:rPr>
                <w:rFonts w:ascii="Times New Roman" w:eastAsia="Calibri" w:hAnsi="Times New Roman" w:cs="Times New Roman"/>
                <w:sz w:val="24"/>
                <w:szCs w:val="24"/>
              </w:rPr>
            </w:pPr>
          </w:p>
        </w:tc>
      </w:tr>
      <w:tr w:rsidR="005C01E3"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5C01E3" w:rsidRPr="00C434A6" w:rsidRDefault="005C01E3"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w:t>
            </w:r>
          </w:p>
        </w:tc>
        <w:tc>
          <w:tcPr>
            <w:tcW w:w="6035" w:type="dxa"/>
            <w:tcBorders>
              <w:top w:val="single" w:sz="4" w:space="0" w:color="auto"/>
              <w:left w:val="single" w:sz="4" w:space="0" w:color="auto"/>
              <w:bottom w:val="single" w:sz="4" w:space="0" w:color="auto"/>
              <w:right w:val="single" w:sz="4" w:space="0" w:color="auto"/>
            </w:tcBorders>
            <w:hideMark/>
          </w:tcPr>
          <w:p w:rsidR="005C01E3" w:rsidRPr="00C434A6" w:rsidRDefault="005C01E3" w:rsidP="00AD5288">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Сравнение групп предметов (на столько больше, на сколько меньше). </w:t>
            </w:r>
          </w:p>
        </w:tc>
        <w:tc>
          <w:tcPr>
            <w:tcW w:w="992" w:type="dxa"/>
            <w:tcBorders>
              <w:top w:val="single" w:sz="4" w:space="0" w:color="auto"/>
              <w:left w:val="single" w:sz="4" w:space="0" w:color="auto"/>
              <w:bottom w:val="single" w:sz="4" w:space="0" w:color="auto"/>
              <w:right w:val="single" w:sz="4" w:space="0" w:color="auto"/>
            </w:tcBorders>
          </w:tcPr>
          <w:p w:rsidR="005C01E3" w:rsidRPr="00AB2AE4" w:rsidRDefault="005C01E3" w:rsidP="000717C1">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r w:rsidRPr="00AB2AE4">
              <w:rPr>
                <w:rFonts w:ascii="Times New Roman" w:hAnsi="Times New Roman"/>
                <w:sz w:val="24"/>
                <w:szCs w:val="24"/>
                <w:lang w:eastAsia="ru-RU"/>
              </w:rPr>
              <w:t>.09</w:t>
            </w:r>
          </w:p>
        </w:tc>
        <w:tc>
          <w:tcPr>
            <w:tcW w:w="991" w:type="dxa"/>
            <w:tcBorders>
              <w:top w:val="single" w:sz="4" w:space="0" w:color="auto"/>
              <w:left w:val="single" w:sz="4" w:space="0" w:color="auto"/>
              <w:bottom w:val="single" w:sz="4" w:space="0" w:color="auto"/>
              <w:right w:val="single" w:sz="4" w:space="0" w:color="auto"/>
            </w:tcBorders>
          </w:tcPr>
          <w:p w:rsidR="005C01E3" w:rsidRPr="00C434A6" w:rsidRDefault="005C01E3"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5C01E3" w:rsidRPr="00C434A6" w:rsidRDefault="005C01E3" w:rsidP="00ED4D99">
            <w:pPr>
              <w:spacing w:after="0" w:line="240" w:lineRule="auto"/>
              <w:jc w:val="center"/>
              <w:rPr>
                <w:rFonts w:ascii="Times New Roman" w:eastAsia="Calibri" w:hAnsi="Times New Roman" w:cs="Times New Roman"/>
                <w:sz w:val="24"/>
                <w:szCs w:val="24"/>
              </w:rPr>
            </w:pPr>
          </w:p>
        </w:tc>
      </w:tr>
      <w:tr w:rsidR="005C01E3"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5C01E3" w:rsidRPr="00C434A6" w:rsidRDefault="005C01E3"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7</w:t>
            </w:r>
          </w:p>
        </w:tc>
        <w:tc>
          <w:tcPr>
            <w:tcW w:w="6035" w:type="dxa"/>
            <w:tcBorders>
              <w:top w:val="single" w:sz="4" w:space="0" w:color="auto"/>
              <w:left w:val="single" w:sz="4" w:space="0" w:color="auto"/>
              <w:bottom w:val="single" w:sz="4" w:space="0" w:color="auto"/>
              <w:right w:val="single" w:sz="4" w:space="0" w:color="auto"/>
            </w:tcBorders>
            <w:hideMark/>
          </w:tcPr>
          <w:p w:rsidR="005C01E3" w:rsidRPr="00C434A6" w:rsidRDefault="005C01E3" w:rsidP="00AD5288">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Уравниван</w:t>
            </w:r>
            <w:r>
              <w:rPr>
                <w:rFonts w:ascii="Times New Roman" w:eastAsia="Calibri" w:hAnsi="Times New Roman" w:cs="Times New Roman"/>
                <w:sz w:val="24"/>
                <w:szCs w:val="24"/>
              </w:rPr>
              <w:t>ие предметов и групп предметов разными способами.</w:t>
            </w:r>
          </w:p>
        </w:tc>
        <w:tc>
          <w:tcPr>
            <w:tcW w:w="992" w:type="dxa"/>
            <w:tcBorders>
              <w:top w:val="single" w:sz="4" w:space="0" w:color="auto"/>
              <w:left w:val="single" w:sz="4" w:space="0" w:color="auto"/>
              <w:bottom w:val="single" w:sz="4" w:space="0" w:color="auto"/>
              <w:right w:val="single" w:sz="4" w:space="0" w:color="auto"/>
            </w:tcBorders>
          </w:tcPr>
          <w:p w:rsidR="005C01E3" w:rsidRPr="00AB2AE4" w:rsidRDefault="005C01E3" w:rsidP="000717C1">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w:t>
            </w:r>
            <w:r w:rsidRPr="00AB2AE4">
              <w:rPr>
                <w:rFonts w:ascii="Times New Roman" w:hAnsi="Times New Roman"/>
                <w:sz w:val="24"/>
                <w:szCs w:val="24"/>
                <w:lang w:eastAsia="ru-RU"/>
              </w:rPr>
              <w:t>.09</w:t>
            </w:r>
          </w:p>
        </w:tc>
        <w:tc>
          <w:tcPr>
            <w:tcW w:w="991" w:type="dxa"/>
            <w:tcBorders>
              <w:top w:val="single" w:sz="4" w:space="0" w:color="auto"/>
              <w:left w:val="single" w:sz="4" w:space="0" w:color="auto"/>
              <w:bottom w:val="single" w:sz="4" w:space="0" w:color="auto"/>
              <w:right w:val="single" w:sz="4" w:space="0" w:color="auto"/>
            </w:tcBorders>
          </w:tcPr>
          <w:p w:rsidR="005C01E3" w:rsidRPr="00C434A6" w:rsidRDefault="005C01E3"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5C01E3" w:rsidRPr="00C434A6" w:rsidRDefault="005C01E3" w:rsidP="00ED4D99">
            <w:pPr>
              <w:spacing w:after="0" w:line="240" w:lineRule="auto"/>
              <w:jc w:val="center"/>
              <w:rPr>
                <w:rFonts w:ascii="Times New Roman" w:eastAsia="Calibri" w:hAnsi="Times New Roman" w:cs="Times New Roman"/>
                <w:sz w:val="24"/>
                <w:szCs w:val="24"/>
              </w:rPr>
            </w:pPr>
          </w:p>
        </w:tc>
      </w:tr>
      <w:tr w:rsidR="005C01E3"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5C01E3" w:rsidRPr="00C434A6" w:rsidRDefault="005C01E3"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w:t>
            </w:r>
          </w:p>
        </w:tc>
        <w:tc>
          <w:tcPr>
            <w:tcW w:w="6035" w:type="dxa"/>
            <w:tcBorders>
              <w:top w:val="single" w:sz="4" w:space="0" w:color="auto"/>
              <w:left w:val="single" w:sz="4" w:space="0" w:color="auto"/>
              <w:bottom w:val="single" w:sz="4" w:space="0" w:color="auto"/>
              <w:right w:val="single" w:sz="4" w:space="0" w:color="auto"/>
            </w:tcBorders>
            <w:hideMark/>
          </w:tcPr>
          <w:p w:rsidR="005C01E3" w:rsidRPr="00C434A6" w:rsidRDefault="00444CBF" w:rsidP="00AD528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Обобщение по разделу «Сравнение предметов. Пространственные и временные представления».</w:t>
            </w:r>
          </w:p>
        </w:tc>
        <w:tc>
          <w:tcPr>
            <w:tcW w:w="992" w:type="dxa"/>
            <w:tcBorders>
              <w:top w:val="single" w:sz="4" w:space="0" w:color="auto"/>
              <w:left w:val="single" w:sz="4" w:space="0" w:color="auto"/>
              <w:bottom w:val="single" w:sz="4" w:space="0" w:color="auto"/>
              <w:right w:val="single" w:sz="4" w:space="0" w:color="auto"/>
            </w:tcBorders>
          </w:tcPr>
          <w:p w:rsidR="005C01E3" w:rsidRPr="00AB2AE4" w:rsidRDefault="005C01E3" w:rsidP="000717C1">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w:t>
            </w:r>
            <w:r w:rsidRPr="00AB2AE4">
              <w:rPr>
                <w:rFonts w:ascii="Times New Roman" w:hAnsi="Times New Roman"/>
                <w:sz w:val="24"/>
                <w:szCs w:val="24"/>
                <w:lang w:eastAsia="ru-RU"/>
              </w:rPr>
              <w:t>.09</w:t>
            </w:r>
          </w:p>
        </w:tc>
        <w:tc>
          <w:tcPr>
            <w:tcW w:w="991" w:type="dxa"/>
            <w:tcBorders>
              <w:top w:val="single" w:sz="4" w:space="0" w:color="auto"/>
              <w:left w:val="single" w:sz="4" w:space="0" w:color="auto"/>
              <w:bottom w:val="single" w:sz="4" w:space="0" w:color="auto"/>
              <w:right w:val="single" w:sz="4" w:space="0" w:color="auto"/>
            </w:tcBorders>
          </w:tcPr>
          <w:p w:rsidR="005C01E3" w:rsidRPr="00C434A6" w:rsidRDefault="005C01E3"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5C01E3" w:rsidRPr="00C434A6" w:rsidRDefault="005C01E3" w:rsidP="00ED4D99">
            <w:pPr>
              <w:spacing w:after="0" w:line="240" w:lineRule="auto"/>
              <w:jc w:val="center"/>
              <w:rPr>
                <w:rFonts w:ascii="Times New Roman" w:eastAsia="Calibri" w:hAnsi="Times New Roman" w:cs="Times New Roman"/>
                <w:sz w:val="24"/>
                <w:szCs w:val="24"/>
              </w:rPr>
            </w:pPr>
          </w:p>
        </w:tc>
      </w:tr>
      <w:tr w:rsidR="002064AB" w:rsidRPr="00C434A6" w:rsidTr="00871280">
        <w:trPr>
          <w:trHeight w:val="144"/>
        </w:trPr>
        <w:tc>
          <w:tcPr>
            <w:tcW w:w="10313" w:type="dxa"/>
            <w:gridSpan w:val="5"/>
            <w:tcBorders>
              <w:top w:val="single" w:sz="4" w:space="0" w:color="auto"/>
              <w:left w:val="single" w:sz="4" w:space="0" w:color="auto"/>
              <w:bottom w:val="single" w:sz="4" w:space="0" w:color="auto"/>
              <w:right w:val="single" w:sz="4" w:space="0" w:color="auto"/>
            </w:tcBorders>
          </w:tcPr>
          <w:p w:rsidR="002064AB" w:rsidRPr="00C434A6" w:rsidRDefault="002064AB"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b/>
                <w:color w:val="000000"/>
                <w:sz w:val="24"/>
                <w:szCs w:val="24"/>
              </w:rPr>
              <w:t>Числа от 1 до 10 и число 0. Нумерация.</w:t>
            </w:r>
            <w:r w:rsidR="00ED4D99">
              <w:rPr>
                <w:rFonts w:ascii="Times New Roman" w:eastAsia="Calibri" w:hAnsi="Times New Roman" w:cs="Times New Roman"/>
                <w:b/>
                <w:color w:val="000000"/>
                <w:sz w:val="24"/>
                <w:szCs w:val="24"/>
              </w:rPr>
              <w:t xml:space="preserve"> (26 ч)</w:t>
            </w:r>
          </w:p>
        </w:tc>
      </w:tr>
      <w:tr w:rsidR="009151EB"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9151EB" w:rsidRPr="00C434A6" w:rsidRDefault="009151EB"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w:t>
            </w:r>
          </w:p>
        </w:tc>
        <w:tc>
          <w:tcPr>
            <w:tcW w:w="6035" w:type="dxa"/>
            <w:tcBorders>
              <w:top w:val="single" w:sz="4" w:space="0" w:color="auto"/>
              <w:left w:val="single" w:sz="4" w:space="0" w:color="auto"/>
              <w:bottom w:val="single" w:sz="4" w:space="0" w:color="auto"/>
              <w:right w:val="single" w:sz="4" w:space="0" w:color="auto"/>
            </w:tcBorders>
            <w:hideMark/>
          </w:tcPr>
          <w:p w:rsidR="009151EB" w:rsidRPr="00C434A6" w:rsidRDefault="009151EB"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Понятия </w:t>
            </w:r>
            <w:r w:rsidR="00B04D05">
              <w:rPr>
                <w:rFonts w:ascii="Times New Roman" w:eastAsia="Calibri" w:hAnsi="Times New Roman" w:cs="Times New Roman"/>
                <w:sz w:val="24"/>
                <w:szCs w:val="24"/>
              </w:rPr>
              <w:t>«много», «один». Число и ц</w:t>
            </w:r>
            <w:r w:rsidRPr="00C434A6">
              <w:rPr>
                <w:rFonts w:ascii="Times New Roman" w:eastAsia="Calibri" w:hAnsi="Times New Roman" w:cs="Times New Roman"/>
                <w:sz w:val="24"/>
                <w:szCs w:val="24"/>
              </w:rPr>
              <w:t>ифра 1.</w:t>
            </w:r>
            <w:r w:rsidR="00004431">
              <w:rPr>
                <w:rFonts w:ascii="Times New Roman" w:eastAsia="Calibri" w:hAnsi="Times New Roman" w:cs="Times New Roman"/>
                <w:sz w:val="24"/>
                <w:szCs w:val="24"/>
              </w:rPr>
              <w:t xml:space="preserve"> (Урок-путешествие).</w:t>
            </w:r>
          </w:p>
        </w:tc>
        <w:tc>
          <w:tcPr>
            <w:tcW w:w="992" w:type="dxa"/>
            <w:tcBorders>
              <w:top w:val="single" w:sz="4" w:space="0" w:color="auto"/>
              <w:left w:val="single" w:sz="4" w:space="0" w:color="auto"/>
              <w:bottom w:val="single" w:sz="4" w:space="0" w:color="auto"/>
              <w:right w:val="single" w:sz="4" w:space="0" w:color="auto"/>
            </w:tcBorders>
          </w:tcPr>
          <w:p w:rsidR="009151EB" w:rsidRPr="00444CBF" w:rsidRDefault="005C01E3" w:rsidP="00ED4D99">
            <w:pPr>
              <w:spacing w:after="0" w:line="240" w:lineRule="auto"/>
              <w:jc w:val="center"/>
              <w:rPr>
                <w:rFonts w:ascii="Times New Roman" w:eastAsia="Calibri" w:hAnsi="Times New Roman" w:cs="Times New Roman"/>
                <w:sz w:val="24"/>
                <w:szCs w:val="24"/>
              </w:rPr>
            </w:pPr>
            <w:r w:rsidRPr="00444CBF">
              <w:rPr>
                <w:rFonts w:ascii="Times New Roman" w:eastAsia="Calibri" w:hAnsi="Times New Roman" w:cs="Times New Roman"/>
                <w:sz w:val="24"/>
                <w:szCs w:val="24"/>
              </w:rPr>
              <w:t>16</w:t>
            </w:r>
            <w:r w:rsidR="001F28E8" w:rsidRPr="00444CBF">
              <w:rPr>
                <w:rFonts w:ascii="Times New Roman" w:eastAsia="Calibri" w:hAnsi="Times New Roman" w:cs="Times New Roman"/>
                <w:sz w:val="24"/>
                <w:szCs w:val="24"/>
              </w:rPr>
              <w:t>.09</w:t>
            </w:r>
          </w:p>
        </w:tc>
        <w:tc>
          <w:tcPr>
            <w:tcW w:w="991" w:type="dxa"/>
            <w:tcBorders>
              <w:top w:val="single" w:sz="4" w:space="0" w:color="auto"/>
              <w:left w:val="single" w:sz="4" w:space="0" w:color="auto"/>
              <w:bottom w:val="single" w:sz="4" w:space="0" w:color="auto"/>
              <w:right w:val="single" w:sz="4" w:space="0" w:color="auto"/>
            </w:tcBorders>
          </w:tcPr>
          <w:p w:rsidR="009151EB" w:rsidRPr="00C434A6" w:rsidRDefault="009151EB"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9151EB" w:rsidRPr="00C434A6" w:rsidRDefault="009151EB"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10</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Числа 1 и 2.  Образование числа 2. Письмо цифры 2.</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17</w:t>
            </w:r>
            <w:r w:rsidR="001F28E8" w:rsidRPr="00C434A6">
              <w:rPr>
                <w:rFonts w:ascii="Times New Roman" w:eastAsia="Calibri" w:hAnsi="Times New Roman" w:cs="Times New Roman"/>
                <w:sz w:val="24"/>
                <w:szCs w:val="24"/>
                <w:lang w:val="en-US"/>
              </w:rPr>
              <w:t>.09</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11</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Число и цифра 3. </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w:t>
            </w:r>
            <w:r w:rsidR="001F28E8" w:rsidRPr="00C434A6">
              <w:rPr>
                <w:rFonts w:ascii="Times New Roman" w:eastAsia="Calibri" w:hAnsi="Times New Roman" w:cs="Times New Roman"/>
                <w:sz w:val="24"/>
                <w:szCs w:val="24"/>
              </w:rPr>
              <w:t>.09</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12</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Знаки математических действий: +, -, =. Числа 1,</w:t>
            </w:r>
            <w:r w:rsidR="00FF0867">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2,</w:t>
            </w:r>
            <w:r w:rsidR="00FF0867">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22</w:t>
            </w:r>
            <w:r w:rsidR="001F28E8" w:rsidRPr="00C434A6">
              <w:rPr>
                <w:rFonts w:ascii="Times New Roman" w:eastAsia="Calibri" w:hAnsi="Times New Roman" w:cs="Times New Roman"/>
                <w:sz w:val="24"/>
                <w:szCs w:val="24"/>
              </w:rPr>
              <w:t>.09</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13</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004431">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Число и цифра 4.</w:t>
            </w:r>
            <w:r w:rsidR="00004431">
              <w:rPr>
                <w:rFonts w:ascii="Times New Roman" w:eastAsia="Calibri" w:hAnsi="Times New Roman" w:cs="Times New Roman"/>
                <w:sz w:val="24"/>
                <w:szCs w:val="24"/>
              </w:rPr>
              <w:t xml:space="preserve"> (Урок-экскурсия).</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w:t>
            </w:r>
            <w:r w:rsidR="001F28E8" w:rsidRPr="00C434A6">
              <w:rPr>
                <w:rFonts w:ascii="Times New Roman" w:eastAsia="Calibri" w:hAnsi="Times New Roman" w:cs="Times New Roman"/>
                <w:sz w:val="24"/>
                <w:szCs w:val="24"/>
              </w:rPr>
              <w:t>.09</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14</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Понятия «длиннее», «короче», «одинаковые по длине». </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w:t>
            </w:r>
            <w:r w:rsidR="001F28E8" w:rsidRPr="00C434A6">
              <w:rPr>
                <w:rFonts w:ascii="Times New Roman" w:eastAsia="Calibri" w:hAnsi="Times New Roman" w:cs="Times New Roman"/>
                <w:sz w:val="24"/>
                <w:szCs w:val="24"/>
              </w:rPr>
              <w:t>.09</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15</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Число и цифра</w:t>
            </w:r>
            <w:r>
              <w:rPr>
                <w:rFonts w:ascii="Times New Roman" w:eastAsia="Calibri" w:hAnsi="Times New Roman" w:cs="Times New Roman"/>
                <w:sz w:val="24"/>
                <w:szCs w:val="24"/>
              </w:rPr>
              <w:t xml:space="preserve"> 5.</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28</w:t>
            </w:r>
            <w:r w:rsidR="001F28E8" w:rsidRPr="00C434A6">
              <w:rPr>
                <w:rFonts w:ascii="Times New Roman" w:eastAsia="Calibri" w:hAnsi="Times New Roman" w:cs="Times New Roman"/>
                <w:sz w:val="24"/>
                <w:szCs w:val="24"/>
              </w:rPr>
              <w:t>.09</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16</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Числа от 1 до 5: получение, сравнение, запись, соотнесение числа и цифры. </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29</w:t>
            </w:r>
            <w:r w:rsidR="001F28E8" w:rsidRPr="00C434A6">
              <w:rPr>
                <w:rFonts w:ascii="Times New Roman" w:eastAsia="Calibri" w:hAnsi="Times New Roman" w:cs="Times New Roman"/>
                <w:sz w:val="24"/>
                <w:szCs w:val="24"/>
              </w:rPr>
              <w:t>.09</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17</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i/>
                <w:sz w:val="24"/>
                <w:szCs w:val="24"/>
                <w:u w:val="single"/>
              </w:rPr>
            </w:pPr>
            <w:r w:rsidRPr="00C434A6">
              <w:rPr>
                <w:rFonts w:ascii="Times New Roman" w:eastAsia="Calibri" w:hAnsi="Times New Roman" w:cs="Times New Roman"/>
                <w:sz w:val="24"/>
                <w:szCs w:val="24"/>
              </w:rPr>
              <w:t>Состав чисел 2, 3, 4, 5.</w:t>
            </w:r>
            <w:r w:rsidR="00004431">
              <w:rPr>
                <w:rFonts w:ascii="Times New Roman" w:eastAsia="Calibri" w:hAnsi="Times New Roman" w:cs="Times New Roman"/>
                <w:sz w:val="24"/>
                <w:szCs w:val="24"/>
              </w:rPr>
              <w:t xml:space="preserve"> (Урок-игра).</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w:t>
            </w:r>
            <w:r w:rsidR="001F28E8" w:rsidRPr="00C434A6">
              <w:rPr>
                <w:rFonts w:ascii="Times New Roman" w:eastAsia="Calibri" w:hAnsi="Times New Roman" w:cs="Times New Roman"/>
                <w:sz w:val="24"/>
                <w:szCs w:val="24"/>
              </w:rPr>
              <w:t>.09</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18</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Точка. Кривая линия. Прямая линия. Отрезок. Луч. </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19</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Ломаная линия. Звено ломаной.</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05</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20</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Сравнение чисел. Состав чисел 2-5. </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21</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Знаки сравнения: </w:t>
            </w:r>
            <w:r>
              <w:rPr>
                <w:rFonts w:ascii="Times New Roman" w:eastAsia="Calibri" w:hAnsi="Times New Roman" w:cs="Times New Roman"/>
                <w:sz w:val="24"/>
                <w:szCs w:val="24"/>
              </w:rPr>
              <w:t>«</w:t>
            </w:r>
            <w:r w:rsidRPr="00C434A6">
              <w:rPr>
                <w:rFonts w:ascii="Times New Roman" w:eastAsia="Calibri" w:hAnsi="Times New Roman" w:cs="Times New Roman"/>
                <w:sz w:val="24"/>
                <w:szCs w:val="24"/>
              </w:rPr>
              <w:t>больше</w:t>
            </w:r>
            <w:r>
              <w:rPr>
                <w:rFonts w:ascii="Times New Roman" w:eastAsia="Calibri" w:hAnsi="Times New Roman" w:cs="Times New Roman"/>
                <w:sz w:val="24"/>
                <w:szCs w:val="24"/>
              </w:rPr>
              <w:t>»</w:t>
            </w:r>
            <w:r w:rsidRPr="00C434A6">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C434A6">
              <w:rPr>
                <w:rFonts w:ascii="Times New Roman" w:eastAsia="Calibri" w:hAnsi="Times New Roman" w:cs="Times New Roman"/>
                <w:sz w:val="24"/>
                <w:szCs w:val="24"/>
              </w:rPr>
              <w:t>меньше</w:t>
            </w:r>
            <w:r>
              <w:rPr>
                <w:rFonts w:ascii="Times New Roman" w:eastAsia="Calibri" w:hAnsi="Times New Roman" w:cs="Times New Roman"/>
                <w:sz w:val="24"/>
                <w:szCs w:val="24"/>
              </w:rPr>
              <w:t>»</w:t>
            </w:r>
            <w:r w:rsidRPr="00C434A6">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C434A6">
              <w:rPr>
                <w:rFonts w:ascii="Times New Roman" w:eastAsia="Calibri" w:hAnsi="Times New Roman" w:cs="Times New Roman"/>
                <w:sz w:val="24"/>
                <w:szCs w:val="24"/>
              </w:rPr>
              <w:t>равно</w:t>
            </w:r>
            <w:r>
              <w:rPr>
                <w:rFonts w:ascii="Times New Roman" w:eastAsia="Calibri" w:hAnsi="Times New Roman" w:cs="Times New Roman"/>
                <w:sz w:val="24"/>
                <w:szCs w:val="24"/>
              </w:rPr>
              <w:t>»</w:t>
            </w:r>
            <w:r w:rsidRPr="00C434A6">
              <w:rPr>
                <w:rFonts w:ascii="Times New Roman" w:eastAsia="Calibri" w:hAnsi="Times New Roman" w:cs="Times New Roman"/>
                <w:sz w:val="24"/>
                <w:szCs w:val="24"/>
              </w:rPr>
              <w:t xml:space="preserve">. </w:t>
            </w:r>
            <w:r w:rsidR="00004431">
              <w:rPr>
                <w:rFonts w:ascii="Times New Roman" w:eastAsia="Calibri" w:hAnsi="Times New Roman" w:cs="Times New Roman"/>
                <w:sz w:val="24"/>
                <w:szCs w:val="24"/>
              </w:rPr>
              <w:t>(Урок-путешествие).</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07</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22</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Равенство. Неравенство.</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23</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Многоугольники.</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24</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Числа 6,</w:t>
            </w:r>
            <w:r w:rsidR="00FF0867">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 xml:space="preserve">7. Цифра 6. </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25</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Числа 6,</w:t>
            </w:r>
            <w:r w:rsidR="00FF0867">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7. Цифра 7.</w:t>
            </w:r>
            <w:r w:rsidR="00004431">
              <w:rPr>
                <w:rFonts w:ascii="Times New Roman" w:eastAsia="Calibri" w:hAnsi="Times New Roman" w:cs="Times New Roman"/>
                <w:sz w:val="24"/>
                <w:szCs w:val="24"/>
              </w:rPr>
              <w:t xml:space="preserve"> (Урок-экскурсия).</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26</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Числа 8,</w:t>
            </w:r>
            <w:r w:rsidR="00FF0867">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9.</w:t>
            </w:r>
            <w:r>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Цифра 8.</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27</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Числа 8,</w:t>
            </w:r>
            <w:r w:rsidR="00FF0867">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9.</w:t>
            </w:r>
            <w:r>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Цифра 9.</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28</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Число 10. Запись числа 10.</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29</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B37209" w:rsidP="0000443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Числа от 1 до 10.</w:t>
            </w:r>
            <w:bookmarkStart w:id="0" w:name="_GoBack"/>
            <w:bookmarkEnd w:id="0"/>
            <w:r w:rsidR="00004431">
              <w:rPr>
                <w:rFonts w:ascii="Times New Roman" w:eastAsia="Calibri" w:hAnsi="Times New Roman" w:cs="Times New Roman"/>
                <w:sz w:val="24"/>
                <w:szCs w:val="24"/>
              </w:rPr>
              <w:t xml:space="preserve"> (Урок-игра). </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30</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Сантиметр – единица измерения длины.</w:t>
            </w:r>
            <w:r w:rsidR="00004431">
              <w:rPr>
                <w:rFonts w:ascii="Times New Roman" w:eastAsia="Calibri" w:hAnsi="Times New Roman" w:cs="Times New Roman"/>
                <w:sz w:val="24"/>
                <w:szCs w:val="24"/>
              </w:rPr>
              <w:t xml:space="preserve"> </w:t>
            </w:r>
            <w:r w:rsidR="00004431" w:rsidRPr="00287117">
              <w:rPr>
                <w:rFonts w:ascii="Times New Roman" w:eastAsia="Calibri" w:hAnsi="Times New Roman" w:cs="Times New Roman"/>
                <w:b/>
                <w:sz w:val="24"/>
                <w:szCs w:val="24"/>
              </w:rPr>
              <w:t xml:space="preserve">Тест </w:t>
            </w:r>
            <w:r w:rsidR="00004431" w:rsidRPr="00C434A6">
              <w:rPr>
                <w:rFonts w:ascii="Times New Roman" w:eastAsia="Calibri" w:hAnsi="Times New Roman" w:cs="Times New Roman"/>
                <w:sz w:val="24"/>
                <w:szCs w:val="24"/>
              </w:rPr>
              <w:t>по теме: «Состав чисел»</w:t>
            </w:r>
            <w:r w:rsidR="00004431">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5C01E3"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22</w:t>
            </w:r>
            <w:r w:rsidR="001F28E8" w:rsidRPr="00C434A6">
              <w:rPr>
                <w:rFonts w:ascii="Times New Roman" w:eastAsia="Calibri" w:hAnsi="Times New Roman" w:cs="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004431" w:rsidP="00ED4D9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Тест</w:t>
            </w: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31</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Увеличение и уменьшение чисел. Измерение отрезков с помощью линейки.</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05.11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32</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Число и цифра 0.</w:t>
            </w:r>
          </w:p>
        </w:tc>
        <w:tc>
          <w:tcPr>
            <w:tcW w:w="992" w:type="dxa"/>
            <w:tcBorders>
              <w:top w:val="single" w:sz="4" w:space="0" w:color="auto"/>
              <w:left w:val="single" w:sz="4" w:space="0" w:color="auto"/>
              <w:bottom w:val="single" w:sz="4" w:space="0" w:color="auto"/>
              <w:right w:val="single" w:sz="4" w:space="0" w:color="auto"/>
            </w:tcBorders>
          </w:tcPr>
          <w:p w:rsidR="00A81FFD" w:rsidRPr="00891183"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09</w:t>
            </w:r>
            <w:r w:rsidRPr="00C434A6">
              <w:rPr>
                <w:rFonts w:ascii="Times New Roman" w:eastAsia="Calibri" w:hAnsi="Times New Roman" w:cs="Times New Roman"/>
                <w:sz w:val="24"/>
                <w:szCs w:val="24"/>
              </w:rPr>
              <w:t>.1</w:t>
            </w:r>
            <w:r>
              <w:rPr>
                <w:rFonts w:ascii="Times New Roman" w:eastAsia="Calibri" w:hAnsi="Times New Roman" w:cs="Times New Roman"/>
                <w:sz w:val="24"/>
                <w:szCs w:val="24"/>
              </w:rPr>
              <w:t>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33</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Сложение и вычитание с числом 0.</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r w:rsidRPr="00C434A6">
              <w:rPr>
                <w:rFonts w:ascii="Times New Roman" w:eastAsia="Calibri" w:hAnsi="Times New Roman" w:cs="Times New Roman"/>
                <w:sz w:val="24"/>
                <w:szCs w:val="24"/>
              </w:rPr>
              <w:t>.11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34</w:t>
            </w:r>
          </w:p>
        </w:tc>
        <w:tc>
          <w:tcPr>
            <w:tcW w:w="6035" w:type="dxa"/>
            <w:tcBorders>
              <w:top w:val="single" w:sz="4" w:space="0" w:color="auto"/>
              <w:left w:val="single" w:sz="4" w:space="0" w:color="auto"/>
              <w:bottom w:val="single" w:sz="4" w:space="0" w:color="auto"/>
              <w:right w:val="single" w:sz="4" w:space="0" w:color="auto"/>
            </w:tcBorders>
          </w:tcPr>
          <w:p w:rsidR="001F28E8" w:rsidRPr="00C434A6" w:rsidRDefault="001F28E8" w:rsidP="00962B96">
            <w:pPr>
              <w:spacing w:after="0" w:line="240" w:lineRule="auto"/>
              <w:jc w:val="both"/>
              <w:rPr>
                <w:rFonts w:ascii="Times New Roman" w:eastAsia="Calibri" w:hAnsi="Times New Roman" w:cs="Times New Roman"/>
                <w:sz w:val="24"/>
                <w:szCs w:val="24"/>
                <w:u w:val="single"/>
              </w:rPr>
            </w:pPr>
            <w:r w:rsidRPr="00C434A6">
              <w:rPr>
                <w:rFonts w:ascii="Times New Roman" w:eastAsia="Calibri" w:hAnsi="Times New Roman" w:cs="Times New Roman"/>
                <w:sz w:val="24"/>
                <w:szCs w:val="24"/>
              </w:rPr>
              <w:t xml:space="preserve">Сравнение чисел и числовых выражений. </w:t>
            </w:r>
            <w:r w:rsidRPr="00287117">
              <w:rPr>
                <w:rFonts w:ascii="Times New Roman" w:eastAsia="Calibri" w:hAnsi="Times New Roman" w:cs="Times New Roman"/>
                <w:b/>
                <w:sz w:val="24"/>
                <w:szCs w:val="24"/>
              </w:rPr>
              <w:t>Самостоятельная работа</w:t>
            </w:r>
            <w:r w:rsidRPr="00C434A6">
              <w:rPr>
                <w:rFonts w:ascii="Times New Roman" w:eastAsia="Calibri" w:hAnsi="Times New Roman" w:cs="Times New Roman"/>
                <w:sz w:val="24"/>
                <w:szCs w:val="24"/>
              </w:rPr>
              <w:t xml:space="preserve"> по теме «Числа о</w:t>
            </w:r>
            <w:r>
              <w:rPr>
                <w:rFonts w:ascii="Times New Roman" w:eastAsia="Calibri" w:hAnsi="Times New Roman" w:cs="Times New Roman"/>
                <w:sz w:val="24"/>
                <w:szCs w:val="24"/>
              </w:rPr>
              <w:t>т</w:t>
            </w:r>
            <w:r w:rsidRPr="00C434A6">
              <w:rPr>
                <w:rFonts w:ascii="Times New Roman" w:eastAsia="Calibri" w:hAnsi="Times New Roman" w:cs="Times New Roman"/>
                <w:sz w:val="24"/>
                <w:szCs w:val="24"/>
              </w:rPr>
              <w:t xml:space="preserve"> 1 до 10 и число 0».</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A81FFD"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rPr>
              <w:t>1.</w:t>
            </w:r>
            <w:r w:rsidRPr="001F28E8">
              <w:rPr>
                <w:rFonts w:ascii="Times New Roman" w:eastAsia="Calibri" w:hAnsi="Times New Roman" w:cs="Times New Roman"/>
                <w:sz w:val="24"/>
                <w:szCs w:val="24"/>
                <w:lang w:val="en-US"/>
              </w:rPr>
              <w:t>11</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roofErr w:type="spellStart"/>
            <w:r w:rsidRPr="00C434A6">
              <w:rPr>
                <w:rFonts w:ascii="Times New Roman" w:eastAsia="Calibri" w:hAnsi="Times New Roman" w:cs="Times New Roman"/>
                <w:sz w:val="24"/>
                <w:szCs w:val="24"/>
              </w:rPr>
              <w:t>С.р</w:t>
            </w:r>
            <w:proofErr w:type="spellEnd"/>
            <w:r w:rsidRPr="00C434A6">
              <w:rPr>
                <w:rFonts w:ascii="Times New Roman" w:eastAsia="Calibri" w:hAnsi="Times New Roman" w:cs="Times New Roman"/>
                <w:sz w:val="24"/>
                <w:szCs w:val="24"/>
              </w:rPr>
              <w:t>.</w:t>
            </w:r>
          </w:p>
        </w:tc>
      </w:tr>
      <w:tr w:rsidR="002064AB" w:rsidRPr="00C434A6" w:rsidTr="00871280">
        <w:trPr>
          <w:trHeight w:val="144"/>
        </w:trPr>
        <w:tc>
          <w:tcPr>
            <w:tcW w:w="10313" w:type="dxa"/>
            <w:gridSpan w:val="5"/>
            <w:tcBorders>
              <w:top w:val="single" w:sz="4" w:space="0" w:color="auto"/>
              <w:left w:val="single" w:sz="4" w:space="0" w:color="auto"/>
              <w:bottom w:val="single" w:sz="4" w:space="0" w:color="auto"/>
              <w:right w:val="single" w:sz="4" w:space="0" w:color="auto"/>
            </w:tcBorders>
          </w:tcPr>
          <w:p w:rsidR="002064AB" w:rsidRPr="00C434A6" w:rsidRDefault="002064AB"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b/>
                <w:color w:val="000000"/>
                <w:sz w:val="24"/>
                <w:szCs w:val="24"/>
              </w:rPr>
              <w:lastRenderedPageBreak/>
              <w:t>Числа от 1 до 10. Сложение и вычитание.</w:t>
            </w:r>
            <w:r w:rsidR="00ED4D99">
              <w:rPr>
                <w:rFonts w:ascii="Times New Roman" w:eastAsia="Calibri" w:hAnsi="Times New Roman" w:cs="Times New Roman"/>
                <w:b/>
                <w:color w:val="000000"/>
                <w:sz w:val="24"/>
                <w:szCs w:val="24"/>
              </w:rPr>
              <w:t xml:space="preserve"> (42 ч)</w:t>
            </w:r>
          </w:p>
        </w:tc>
      </w:tr>
      <w:tr w:rsidR="00A81FFD" w:rsidRPr="00C434A6" w:rsidTr="00871280">
        <w:trPr>
          <w:trHeight w:val="270"/>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35</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Сложение вида: </w:t>
            </w:r>
            <w:r w:rsidRPr="00C434A6">
              <w:rPr>
                <w:rFonts w:ascii="Times New Roman" w:eastAsia="Calibri" w:hAnsi="Times New Roman" w:cs="Times New Roman"/>
                <w:color w:val="000000"/>
                <w:sz w:val="24"/>
                <w:szCs w:val="24"/>
              </w:rPr>
              <w:t>□</w:t>
            </w:r>
            <w:r w:rsidRPr="00C434A6">
              <w:rPr>
                <w:rFonts w:ascii="Times New Roman" w:eastAsia="Calibri" w:hAnsi="Times New Roman" w:cs="Times New Roman"/>
                <w:sz w:val="24"/>
                <w:szCs w:val="24"/>
              </w:rPr>
              <w:t>+1</w:t>
            </w:r>
            <w:r>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rPr>
              <w:t>2</w:t>
            </w:r>
            <w:r w:rsidRPr="00C434A6">
              <w:rPr>
                <w:rFonts w:ascii="Times New Roman" w:eastAsia="Calibri" w:hAnsi="Times New Roman" w:cs="Times New Roman"/>
                <w:sz w:val="24"/>
                <w:szCs w:val="24"/>
                <w:lang w:val="en-US"/>
              </w:rPr>
              <w:t>.11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36</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Вычитание вида: </w:t>
            </w:r>
            <w:r w:rsidRPr="00C434A6">
              <w:rPr>
                <w:rFonts w:ascii="Times New Roman" w:eastAsia="Calibri" w:hAnsi="Times New Roman" w:cs="Times New Roman"/>
                <w:b/>
                <w:color w:val="000000"/>
                <w:sz w:val="24"/>
                <w:szCs w:val="24"/>
              </w:rPr>
              <w:t>□</w:t>
            </w:r>
            <w:r>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w:t>
            </w:r>
            <w:r>
              <w:rPr>
                <w:rFonts w:ascii="Times New Roman" w:eastAsia="Calibri" w:hAnsi="Times New Roman" w:cs="Times New Roman"/>
                <w:sz w:val="24"/>
                <w:szCs w:val="24"/>
              </w:rPr>
              <w:t>6</w:t>
            </w:r>
            <w:r w:rsidRPr="00C434A6">
              <w:rPr>
                <w:rFonts w:ascii="Times New Roman" w:eastAsia="Calibri" w:hAnsi="Times New Roman" w:cs="Times New Roman"/>
                <w:sz w:val="24"/>
                <w:szCs w:val="24"/>
              </w:rPr>
              <w:t>.11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37</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Сложение и вычитание вида: </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 2</w:t>
            </w:r>
            <w:r>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rPr>
              <w:t>7</w:t>
            </w:r>
            <w:r w:rsidRPr="00C434A6">
              <w:rPr>
                <w:rFonts w:ascii="Times New Roman" w:eastAsia="Calibri" w:hAnsi="Times New Roman" w:cs="Times New Roman"/>
                <w:sz w:val="24"/>
                <w:szCs w:val="24"/>
              </w:rPr>
              <w:t>.11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38</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Слагаемые. Сумма. Название чисел при сложении.</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rPr>
              <w:t>8</w:t>
            </w:r>
            <w:r w:rsidRPr="00C434A6">
              <w:rPr>
                <w:rFonts w:ascii="Times New Roman" w:eastAsia="Calibri" w:hAnsi="Times New Roman" w:cs="Times New Roman"/>
                <w:sz w:val="24"/>
                <w:szCs w:val="24"/>
              </w:rPr>
              <w:t>.11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39</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Задача. Составные части задачи.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w:t>
            </w:r>
            <w:r w:rsidRPr="00C434A6">
              <w:rPr>
                <w:rFonts w:ascii="Times New Roman" w:eastAsia="Calibri" w:hAnsi="Times New Roman" w:cs="Times New Roman"/>
                <w:sz w:val="24"/>
                <w:szCs w:val="24"/>
              </w:rPr>
              <w:t>.11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40</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Составление и решение задач на сложение, и вычитание по рисунку.</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w:t>
            </w:r>
            <w:r w:rsidRPr="00C434A6">
              <w:rPr>
                <w:rFonts w:ascii="Times New Roman" w:eastAsia="Calibri" w:hAnsi="Times New Roman" w:cs="Times New Roman"/>
                <w:sz w:val="24"/>
                <w:szCs w:val="24"/>
              </w:rPr>
              <w:t>.11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41</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Прибавление и вычитание</w:t>
            </w:r>
            <w:r>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числа 2.</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w:t>
            </w:r>
            <w:r>
              <w:rPr>
                <w:rFonts w:ascii="Times New Roman" w:eastAsia="Calibri" w:hAnsi="Times New Roman" w:cs="Times New Roman"/>
                <w:sz w:val="24"/>
                <w:szCs w:val="24"/>
              </w:rPr>
              <w:t>4</w:t>
            </w:r>
            <w:r w:rsidRPr="00C434A6">
              <w:rPr>
                <w:rFonts w:ascii="Times New Roman" w:eastAsia="Calibri" w:hAnsi="Times New Roman" w:cs="Times New Roman"/>
                <w:sz w:val="24"/>
                <w:szCs w:val="24"/>
              </w:rPr>
              <w:t>.11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42</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2532EB"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Присчитывание и отсчитывание</w:t>
            </w:r>
            <w:r w:rsidR="00A81FFD" w:rsidRPr="00C434A6">
              <w:rPr>
                <w:rFonts w:ascii="Times New Roman" w:eastAsia="Calibri" w:hAnsi="Times New Roman" w:cs="Times New Roman"/>
                <w:sz w:val="24"/>
                <w:szCs w:val="24"/>
              </w:rPr>
              <w:t xml:space="preserve"> по 2.</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w:t>
            </w:r>
            <w:r>
              <w:rPr>
                <w:rFonts w:ascii="Times New Roman" w:eastAsia="Calibri" w:hAnsi="Times New Roman" w:cs="Times New Roman"/>
                <w:sz w:val="24"/>
                <w:szCs w:val="24"/>
              </w:rPr>
              <w:t>5</w:t>
            </w:r>
            <w:r w:rsidRPr="00C434A6">
              <w:rPr>
                <w:rFonts w:ascii="Times New Roman" w:eastAsia="Calibri" w:hAnsi="Times New Roman" w:cs="Times New Roman"/>
                <w:sz w:val="24"/>
                <w:szCs w:val="24"/>
              </w:rPr>
              <w:t>.11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6A5FB6">
        <w:trPr>
          <w:trHeight w:val="392"/>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43</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Задачи на увеличение (уменьшение</w:t>
            </w:r>
            <w:r>
              <w:rPr>
                <w:rFonts w:ascii="Times New Roman" w:eastAsia="Calibri" w:hAnsi="Times New Roman" w:cs="Times New Roman"/>
                <w:sz w:val="24"/>
                <w:szCs w:val="24"/>
              </w:rPr>
              <w:t>) числа на несколько единиц.</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w:t>
            </w:r>
            <w:r>
              <w:rPr>
                <w:rFonts w:ascii="Times New Roman" w:eastAsia="Calibri" w:hAnsi="Times New Roman" w:cs="Times New Roman"/>
                <w:sz w:val="24"/>
                <w:szCs w:val="24"/>
              </w:rPr>
              <w:t>6</w:t>
            </w:r>
            <w:r w:rsidRPr="00C434A6">
              <w:rPr>
                <w:rFonts w:ascii="Times New Roman" w:eastAsia="Calibri" w:hAnsi="Times New Roman" w:cs="Times New Roman"/>
                <w:sz w:val="24"/>
                <w:szCs w:val="24"/>
              </w:rPr>
              <w:t>.1</w:t>
            </w:r>
            <w:r w:rsidRPr="00C434A6">
              <w:rPr>
                <w:rFonts w:ascii="Times New Roman" w:eastAsia="Calibri" w:hAnsi="Times New Roman" w:cs="Times New Roman"/>
                <w:sz w:val="24"/>
                <w:szCs w:val="24"/>
                <w:lang w:val="en-US"/>
              </w:rPr>
              <w:t>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44</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b/>
                <w:sz w:val="24"/>
                <w:szCs w:val="24"/>
              </w:rPr>
            </w:pPr>
            <w:r w:rsidRPr="00C434A6">
              <w:rPr>
                <w:rFonts w:ascii="Times New Roman" w:eastAsia="Calibri" w:hAnsi="Times New Roman" w:cs="Times New Roman"/>
                <w:sz w:val="24"/>
                <w:szCs w:val="24"/>
              </w:rPr>
              <w:t>Решение задач на сложение и вычитание.</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30</w:t>
            </w:r>
            <w:r w:rsidRPr="00C434A6">
              <w:rPr>
                <w:rFonts w:ascii="Times New Roman" w:eastAsia="Calibri" w:hAnsi="Times New Roman" w:cs="Times New Roman"/>
                <w:sz w:val="24"/>
                <w:szCs w:val="24"/>
              </w:rPr>
              <w:t>.1</w:t>
            </w:r>
            <w:r w:rsidRPr="00C434A6">
              <w:rPr>
                <w:rFonts w:ascii="Times New Roman" w:eastAsia="Calibri" w:hAnsi="Times New Roman" w:cs="Times New Roman"/>
                <w:sz w:val="24"/>
                <w:szCs w:val="24"/>
                <w:lang w:val="en-US"/>
              </w:rPr>
              <w:t>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45</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Сложение и вычитание вида:</w:t>
            </w:r>
            <w:r>
              <w:rPr>
                <w:rFonts w:ascii="Times New Roman" w:eastAsia="Calibri" w:hAnsi="Times New Roman" w:cs="Times New Roman"/>
                <w:sz w:val="24"/>
                <w:szCs w:val="24"/>
              </w:rPr>
              <w:t xml:space="preserve"> </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±3</w:t>
            </w:r>
            <w:r>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46</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Прибавить и вычесть 3.</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0</w:t>
            </w:r>
            <w:r>
              <w:rPr>
                <w:rFonts w:ascii="Times New Roman" w:eastAsia="Calibri" w:hAnsi="Times New Roman" w:cs="Times New Roman"/>
                <w:sz w:val="24"/>
                <w:szCs w:val="24"/>
              </w:rPr>
              <w:t>2</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47</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Сравнение отрезков. Таблица сложения и вычитания.</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0</w:t>
            </w:r>
            <w:r>
              <w:rPr>
                <w:rFonts w:ascii="Times New Roman" w:eastAsia="Calibri" w:hAnsi="Times New Roman" w:cs="Times New Roman"/>
                <w:sz w:val="24"/>
                <w:szCs w:val="24"/>
              </w:rPr>
              <w:t>3</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48</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2532EB" w:rsidP="006A5FB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Присчитывание и отсчитывание</w:t>
            </w:r>
            <w:r w:rsidR="006A5FB6">
              <w:rPr>
                <w:rFonts w:ascii="Times New Roman" w:eastAsia="Calibri" w:hAnsi="Times New Roman" w:cs="Times New Roman"/>
                <w:sz w:val="24"/>
                <w:szCs w:val="24"/>
              </w:rPr>
              <w:t xml:space="preserve"> по</w:t>
            </w:r>
            <w:r w:rsidR="004B6932">
              <w:rPr>
                <w:rFonts w:ascii="Times New Roman" w:eastAsia="Calibri" w:hAnsi="Times New Roman" w:cs="Times New Roman"/>
                <w:sz w:val="24"/>
                <w:szCs w:val="24"/>
              </w:rPr>
              <w:t xml:space="preserve"> </w:t>
            </w:r>
            <w:r w:rsidR="006A5FB6" w:rsidRPr="006A5FB6">
              <w:rPr>
                <w:rFonts w:ascii="Times New Roman" w:eastAsia="Calibri" w:hAnsi="Times New Roman" w:cs="Times New Roman"/>
              </w:rPr>
              <w:t>3.</w:t>
            </w:r>
            <w:r w:rsidR="004B6932">
              <w:rPr>
                <w:rFonts w:ascii="Times New Roman" w:eastAsia="Calibri" w:hAnsi="Times New Roman" w:cs="Times New Roman"/>
              </w:rPr>
              <w:t xml:space="preserve"> </w:t>
            </w:r>
            <w:r w:rsidR="006A5FB6">
              <w:rPr>
                <w:rFonts w:ascii="Times New Roman" w:eastAsia="Calibri" w:hAnsi="Times New Roman" w:cs="Times New Roman"/>
                <w:sz w:val="24"/>
                <w:szCs w:val="24"/>
              </w:rPr>
              <w:t>Состав чисел</w:t>
            </w:r>
            <w:r w:rsidR="004B6932">
              <w:rPr>
                <w:rFonts w:ascii="Times New Roman" w:eastAsia="Calibri" w:hAnsi="Times New Roman" w:cs="Times New Roman"/>
                <w:sz w:val="24"/>
                <w:szCs w:val="24"/>
              </w:rPr>
              <w:t xml:space="preserve"> </w:t>
            </w:r>
            <w:r w:rsidR="006A5FB6">
              <w:rPr>
                <w:rFonts w:ascii="Times New Roman" w:eastAsia="Calibri" w:hAnsi="Times New Roman" w:cs="Times New Roman"/>
                <w:sz w:val="24"/>
                <w:szCs w:val="24"/>
              </w:rPr>
              <w:t xml:space="preserve"> 5,</w:t>
            </w:r>
            <w:r w:rsidR="004B6932">
              <w:rPr>
                <w:rFonts w:ascii="Times New Roman" w:eastAsia="Calibri" w:hAnsi="Times New Roman" w:cs="Times New Roman"/>
                <w:sz w:val="24"/>
                <w:szCs w:val="24"/>
              </w:rPr>
              <w:t xml:space="preserve"> </w:t>
            </w:r>
            <w:r w:rsidR="006A5FB6">
              <w:rPr>
                <w:rFonts w:ascii="Times New Roman" w:eastAsia="Calibri" w:hAnsi="Times New Roman" w:cs="Times New Roman"/>
                <w:sz w:val="24"/>
                <w:szCs w:val="24"/>
              </w:rPr>
              <w:t>6,</w:t>
            </w:r>
            <w:r w:rsidR="004B6932">
              <w:rPr>
                <w:rFonts w:ascii="Times New Roman" w:eastAsia="Calibri" w:hAnsi="Times New Roman" w:cs="Times New Roman"/>
                <w:sz w:val="24"/>
                <w:szCs w:val="24"/>
              </w:rPr>
              <w:t xml:space="preserve"> </w:t>
            </w:r>
            <w:r w:rsidR="006A5FB6">
              <w:rPr>
                <w:rFonts w:ascii="Times New Roman" w:eastAsia="Calibri"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4B6932">
              <w:rPr>
                <w:rFonts w:ascii="Times New Roman" w:eastAsia="Calibri" w:hAnsi="Times New Roman" w:cs="Times New Roman"/>
                <w:sz w:val="24"/>
                <w:szCs w:val="24"/>
              </w:rPr>
              <w:t>0</w:t>
            </w:r>
            <w:r>
              <w:rPr>
                <w:rFonts w:ascii="Times New Roman" w:eastAsia="Calibri" w:hAnsi="Times New Roman" w:cs="Times New Roman"/>
                <w:sz w:val="24"/>
                <w:szCs w:val="24"/>
              </w:rPr>
              <w:t>7</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49</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Составление и решение задач. Сравнение выражений.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50</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Сложение и соответствующие случаи состава чисел. Состав чисел 8, 9, 10.</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09</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51</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Сложение и вычитание чисел первого десятка. </w:t>
            </w:r>
            <w:r w:rsidRPr="00287117">
              <w:rPr>
                <w:rFonts w:ascii="Times New Roman" w:eastAsia="Calibri" w:hAnsi="Times New Roman" w:cs="Times New Roman"/>
                <w:b/>
                <w:sz w:val="24"/>
                <w:szCs w:val="24"/>
              </w:rPr>
              <w:t>Самостоятельная работа</w:t>
            </w:r>
            <w:r w:rsidRPr="00C434A6">
              <w:rPr>
                <w:rFonts w:ascii="Times New Roman" w:eastAsia="Calibri" w:hAnsi="Times New Roman" w:cs="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С.р</w:t>
            </w:r>
            <w:proofErr w:type="spellEnd"/>
            <w:r>
              <w:rPr>
                <w:rFonts w:ascii="Times New Roman" w:eastAsia="Calibri" w:hAnsi="Times New Roman" w:cs="Times New Roman"/>
                <w:sz w:val="24"/>
                <w:szCs w:val="24"/>
              </w:rPr>
              <w:t>.</w:t>
            </w: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52</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Задачи на увеличение числа на несколько единиц (с двумя множествами предметов).</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w:t>
            </w:r>
            <w:r>
              <w:rPr>
                <w:rFonts w:ascii="Times New Roman" w:eastAsia="Calibri" w:hAnsi="Times New Roman" w:cs="Times New Roman"/>
                <w:sz w:val="24"/>
                <w:szCs w:val="24"/>
              </w:rPr>
              <w:t>4</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53</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Задачи на уменьшение числа на несколько единиц.</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w:t>
            </w:r>
            <w:r>
              <w:rPr>
                <w:rFonts w:ascii="Times New Roman" w:eastAsia="Calibri" w:hAnsi="Times New Roman" w:cs="Times New Roman"/>
                <w:sz w:val="24"/>
                <w:szCs w:val="24"/>
              </w:rPr>
              <w:t>5</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54</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Сложение и вычитание вида: </w:t>
            </w:r>
            <w:r w:rsidRPr="00C434A6">
              <w:rPr>
                <w:rFonts w:ascii="Times New Roman" w:eastAsia="Calibri" w:hAnsi="Times New Roman" w:cs="Times New Roman"/>
                <w:b/>
                <w:color w:val="000000"/>
                <w:sz w:val="24"/>
                <w:szCs w:val="24"/>
              </w:rPr>
              <w:t>□</w:t>
            </w:r>
            <w:r>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rPr>
              <w:t>6</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55</w:t>
            </w:r>
          </w:p>
        </w:tc>
        <w:tc>
          <w:tcPr>
            <w:tcW w:w="6035" w:type="dxa"/>
            <w:tcBorders>
              <w:top w:val="single" w:sz="4" w:space="0" w:color="auto"/>
              <w:left w:val="single" w:sz="4" w:space="0" w:color="auto"/>
              <w:bottom w:val="single" w:sz="4" w:space="0" w:color="auto"/>
              <w:right w:val="single" w:sz="4" w:space="0" w:color="auto"/>
            </w:tcBorders>
          </w:tcPr>
          <w:p w:rsidR="00A81FFD" w:rsidRPr="004877F9" w:rsidRDefault="00A81FFD" w:rsidP="00962B96">
            <w:pPr>
              <w:spacing w:after="0" w:line="240" w:lineRule="auto"/>
              <w:jc w:val="both"/>
              <w:rPr>
                <w:rFonts w:ascii="Times New Roman" w:eastAsia="Calibri" w:hAnsi="Times New Roman" w:cs="Times New Roman"/>
                <w:b/>
                <w:i/>
                <w:sz w:val="24"/>
                <w:szCs w:val="24"/>
              </w:rPr>
            </w:pPr>
            <w:r w:rsidRPr="004877F9">
              <w:rPr>
                <w:rFonts w:ascii="Times New Roman" w:eastAsia="Calibri" w:hAnsi="Times New Roman" w:cs="Times New Roman"/>
                <w:b/>
                <w:i/>
                <w:sz w:val="24"/>
                <w:szCs w:val="24"/>
              </w:rPr>
              <w:t>Контрольная работа за 1 полугодие по тексту администрации.</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rPr>
              <w:t>7</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roofErr w:type="spellStart"/>
            <w:r w:rsidRPr="00C434A6">
              <w:rPr>
                <w:rFonts w:ascii="Times New Roman" w:eastAsia="Calibri" w:hAnsi="Times New Roman" w:cs="Times New Roman"/>
                <w:sz w:val="24"/>
                <w:szCs w:val="24"/>
              </w:rPr>
              <w:t>К.р</w:t>
            </w:r>
            <w:proofErr w:type="spellEnd"/>
            <w:r w:rsidRPr="00C434A6">
              <w:rPr>
                <w:rFonts w:ascii="Times New Roman" w:eastAsia="Calibri" w:hAnsi="Times New Roman" w:cs="Times New Roman"/>
                <w:sz w:val="24"/>
                <w:szCs w:val="24"/>
              </w:rPr>
              <w:t>.</w:t>
            </w: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56</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Работа над ошибками. </w:t>
            </w:r>
            <w:r w:rsidRPr="00C434A6">
              <w:rPr>
                <w:rFonts w:ascii="Times New Roman" w:eastAsia="Calibri" w:hAnsi="Times New Roman" w:cs="Times New Roman"/>
                <w:sz w:val="24"/>
                <w:szCs w:val="24"/>
              </w:rPr>
              <w:t>Сравнение чисел. Задачи на сравнение.</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57</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Составление и решение задач на разностное сравнение.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w:t>
            </w:r>
            <w:r>
              <w:rPr>
                <w:rFonts w:ascii="Times New Roman" w:eastAsia="Calibri" w:hAnsi="Times New Roman" w:cs="Times New Roman"/>
                <w:sz w:val="24"/>
                <w:szCs w:val="24"/>
              </w:rPr>
              <w:t>2</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58</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Таблицы сложения и вычитания с числом 4.</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59</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4B6932">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Решение задач.</w:t>
            </w:r>
            <w:r w:rsidR="006A5FB6">
              <w:rPr>
                <w:rFonts w:ascii="Times New Roman" w:eastAsia="Calibri" w:hAnsi="Times New Roman" w:cs="Times New Roman"/>
                <w:sz w:val="24"/>
                <w:szCs w:val="24"/>
              </w:rPr>
              <w:t xml:space="preserve"> </w:t>
            </w:r>
            <w:r w:rsidRPr="00C434A6">
              <w:rPr>
                <w:rFonts w:ascii="Times New Roman" w:eastAsia="Calibri" w:hAnsi="Times New Roman" w:cs="Times New Roman"/>
                <w:sz w:val="24"/>
                <w:szCs w:val="24"/>
              </w:rPr>
              <w:t>Прибавл</w:t>
            </w:r>
            <w:r w:rsidR="006A5FB6">
              <w:rPr>
                <w:rFonts w:ascii="Times New Roman" w:eastAsia="Calibri" w:hAnsi="Times New Roman" w:cs="Times New Roman"/>
                <w:sz w:val="24"/>
                <w:szCs w:val="24"/>
              </w:rPr>
              <w:t>ение и вычитание чисел 1,</w:t>
            </w:r>
            <w:r w:rsidR="004B6932">
              <w:rPr>
                <w:rFonts w:ascii="Times New Roman" w:eastAsia="Calibri" w:hAnsi="Times New Roman" w:cs="Times New Roman"/>
                <w:sz w:val="24"/>
                <w:szCs w:val="24"/>
              </w:rPr>
              <w:t xml:space="preserve"> </w:t>
            </w:r>
            <w:r w:rsidR="006A5FB6">
              <w:rPr>
                <w:rFonts w:ascii="Times New Roman" w:eastAsia="Calibri" w:hAnsi="Times New Roman" w:cs="Times New Roman"/>
                <w:sz w:val="24"/>
                <w:szCs w:val="24"/>
              </w:rPr>
              <w:t>2,</w:t>
            </w:r>
            <w:r w:rsidR="004B6932">
              <w:rPr>
                <w:rFonts w:ascii="Times New Roman" w:eastAsia="Calibri" w:hAnsi="Times New Roman" w:cs="Times New Roman"/>
                <w:sz w:val="24"/>
                <w:szCs w:val="24"/>
              </w:rPr>
              <w:t xml:space="preserve"> </w:t>
            </w:r>
            <w:r w:rsidR="006A5FB6">
              <w:rPr>
                <w:rFonts w:ascii="Times New Roman" w:eastAsia="Calibri" w:hAnsi="Times New Roman" w:cs="Times New Roman"/>
                <w:sz w:val="24"/>
                <w:szCs w:val="24"/>
              </w:rPr>
              <w:t>3,</w:t>
            </w:r>
            <w:r w:rsidR="004B6932">
              <w:rPr>
                <w:rFonts w:ascii="Times New Roman" w:eastAsia="Calibri" w:hAnsi="Times New Roman" w:cs="Times New Roman"/>
                <w:sz w:val="24"/>
                <w:szCs w:val="24"/>
              </w:rPr>
              <w:t xml:space="preserve"> 4</w:t>
            </w:r>
            <w:r w:rsidRPr="00C434A6">
              <w:rPr>
                <w:rFonts w:ascii="Times New Roman" w:eastAsia="Calibri" w:hAnsi="Times New Roman" w:cs="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w:t>
            </w:r>
            <w:r w:rsidRPr="00C434A6">
              <w:rPr>
                <w:rFonts w:ascii="Times New Roman" w:eastAsia="Calibri" w:hAnsi="Times New Roman" w:cs="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60</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Перестановка слагаемых.</w:t>
            </w:r>
          </w:p>
        </w:tc>
        <w:tc>
          <w:tcPr>
            <w:tcW w:w="992" w:type="dxa"/>
            <w:tcBorders>
              <w:top w:val="single" w:sz="4" w:space="0" w:color="auto"/>
              <w:left w:val="single" w:sz="4" w:space="0" w:color="auto"/>
              <w:bottom w:val="single" w:sz="4" w:space="0" w:color="auto"/>
              <w:right w:val="single" w:sz="4" w:space="0" w:color="auto"/>
            </w:tcBorders>
          </w:tcPr>
          <w:p w:rsidR="00A81FFD" w:rsidRPr="009E75C5"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61</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Применение</w:t>
            </w:r>
            <w:r w:rsidR="002532E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переместительного свойства сложения </w:t>
            </w:r>
            <w:r w:rsidRPr="00C434A6">
              <w:rPr>
                <w:rFonts w:ascii="Times New Roman" w:eastAsia="Calibri" w:hAnsi="Times New Roman" w:cs="Times New Roman"/>
                <w:sz w:val="24"/>
                <w:szCs w:val="24"/>
              </w:rPr>
              <w:t>для случаев прибавления 5, 6, 7, 8, 9.</w:t>
            </w:r>
          </w:p>
        </w:tc>
        <w:tc>
          <w:tcPr>
            <w:tcW w:w="992" w:type="dxa"/>
            <w:tcBorders>
              <w:top w:val="single" w:sz="4" w:space="0" w:color="auto"/>
              <w:left w:val="single" w:sz="4" w:space="0" w:color="auto"/>
              <w:bottom w:val="single" w:sz="4" w:space="0" w:color="auto"/>
              <w:right w:val="single" w:sz="4" w:space="0" w:color="auto"/>
            </w:tcBorders>
          </w:tcPr>
          <w:p w:rsidR="00A81FFD" w:rsidRPr="009E75C5"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62</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Составление таблицы сложения + 5, 6, 7, 8, 9.</w:t>
            </w:r>
          </w:p>
        </w:tc>
        <w:tc>
          <w:tcPr>
            <w:tcW w:w="992" w:type="dxa"/>
            <w:tcBorders>
              <w:top w:val="single" w:sz="4" w:space="0" w:color="auto"/>
              <w:left w:val="single" w:sz="4" w:space="0" w:color="auto"/>
              <w:bottom w:val="single" w:sz="4" w:space="0" w:color="auto"/>
              <w:right w:val="single" w:sz="4" w:space="0" w:color="auto"/>
            </w:tcBorders>
          </w:tcPr>
          <w:p w:rsidR="00A81FFD" w:rsidRPr="007B02FB"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r>
              <w:rPr>
                <w:rFonts w:ascii="Times New Roman" w:eastAsia="Calibri" w:hAnsi="Times New Roman" w:cs="Times New Roman"/>
                <w:sz w:val="24"/>
                <w:szCs w:val="24"/>
                <w:lang w:val="en-US"/>
              </w:rPr>
              <w:t>.</w:t>
            </w:r>
            <w:r>
              <w:rPr>
                <w:rFonts w:ascii="Times New Roman" w:eastAsia="Calibri" w:hAnsi="Times New Roman" w:cs="Times New Roman"/>
                <w:sz w:val="24"/>
                <w:szCs w:val="24"/>
              </w:rPr>
              <w:t>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63</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616E21">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Состав чисел в пределах 10. </w:t>
            </w:r>
            <w:r w:rsidRPr="00952FCF">
              <w:rPr>
                <w:rFonts w:ascii="Times New Roman" w:eastAsia="Calibri" w:hAnsi="Times New Roman" w:cs="Times New Roman"/>
                <w:b/>
                <w:sz w:val="24"/>
                <w:szCs w:val="24"/>
              </w:rPr>
              <w:t>Самостоятельная работа.</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Pr="00C434A6">
              <w:rPr>
                <w:rFonts w:ascii="Times New Roman" w:eastAsia="Calibri" w:hAnsi="Times New Roman" w:cs="Times New Roman"/>
                <w:sz w:val="24"/>
                <w:szCs w:val="24"/>
              </w:rPr>
              <w:t>.01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roofErr w:type="spellStart"/>
            <w:r w:rsidRPr="00C434A6">
              <w:rPr>
                <w:rFonts w:ascii="Times New Roman" w:eastAsia="Calibri" w:hAnsi="Times New Roman" w:cs="Times New Roman"/>
                <w:sz w:val="24"/>
                <w:szCs w:val="24"/>
              </w:rPr>
              <w:t>С.р</w:t>
            </w:r>
            <w:proofErr w:type="spellEnd"/>
            <w:r w:rsidRPr="00C434A6">
              <w:rPr>
                <w:rFonts w:ascii="Times New Roman" w:eastAsia="Calibri" w:hAnsi="Times New Roman" w:cs="Times New Roman"/>
                <w:sz w:val="24"/>
                <w:szCs w:val="24"/>
              </w:rPr>
              <w:t>.</w:t>
            </w: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64</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Состав чисел </w:t>
            </w:r>
            <w:r>
              <w:rPr>
                <w:rFonts w:ascii="Times New Roman" w:eastAsia="Calibri" w:hAnsi="Times New Roman" w:cs="Times New Roman"/>
                <w:sz w:val="24"/>
                <w:szCs w:val="24"/>
              </w:rPr>
              <w:t xml:space="preserve">7, 8, 9, 10. </w:t>
            </w:r>
            <w:r w:rsidRPr="00C434A6">
              <w:rPr>
                <w:rFonts w:ascii="Times New Roman" w:eastAsia="Calibri" w:hAnsi="Times New Roman" w:cs="Times New Roman"/>
                <w:sz w:val="24"/>
                <w:szCs w:val="24"/>
              </w:rPr>
              <w:t xml:space="preserve">Применение переместительного свойства сложения при решении выражений.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w:t>
            </w:r>
            <w:r>
              <w:rPr>
                <w:rFonts w:ascii="Times New Roman" w:eastAsia="Calibri" w:hAnsi="Times New Roman" w:cs="Times New Roman"/>
                <w:sz w:val="24"/>
                <w:szCs w:val="24"/>
              </w:rPr>
              <w:t>8</w:t>
            </w:r>
            <w:r w:rsidRPr="00C434A6">
              <w:rPr>
                <w:rFonts w:ascii="Times New Roman" w:eastAsia="Calibri" w:hAnsi="Times New Roman" w:cs="Times New Roman"/>
                <w:sz w:val="24"/>
                <w:szCs w:val="24"/>
              </w:rPr>
              <w:t>.01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65</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Решение задач на нахождение суммы.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w:t>
            </w:r>
            <w:r w:rsidRPr="00C434A6">
              <w:rPr>
                <w:rFonts w:ascii="Times New Roman" w:eastAsia="Calibri" w:hAnsi="Times New Roman" w:cs="Times New Roman"/>
                <w:sz w:val="24"/>
                <w:szCs w:val="24"/>
              </w:rPr>
              <w:t>.01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66</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Связь между суммой и слагаемыми. Нахождение неизвестного слагаемого.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w:t>
            </w:r>
            <w:r w:rsidRPr="00C434A6">
              <w:rPr>
                <w:rFonts w:ascii="Times New Roman" w:eastAsia="Calibri" w:hAnsi="Times New Roman" w:cs="Times New Roman"/>
                <w:sz w:val="24"/>
                <w:szCs w:val="24"/>
              </w:rPr>
              <w:t>.01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67</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Решение задач на нахождение остатка.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w:t>
            </w:r>
            <w:r w:rsidRPr="00C434A6">
              <w:rPr>
                <w:rFonts w:ascii="Times New Roman" w:eastAsia="Calibri" w:hAnsi="Times New Roman" w:cs="Times New Roman"/>
                <w:sz w:val="24"/>
                <w:szCs w:val="24"/>
              </w:rPr>
              <w:t>.01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68</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Уменьшаемое, вычитаемое, разность.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w:t>
            </w:r>
            <w:r>
              <w:rPr>
                <w:rFonts w:ascii="Times New Roman" w:eastAsia="Calibri" w:hAnsi="Times New Roman" w:cs="Times New Roman"/>
                <w:sz w:val="24"/>
                <w:szCs w:val="24"/>
              </w:rPr>
              <w:t>5</w:t>
            </w:r>
            <w:r w:rsidRPr="00C434A6">
              <w:rPr>
                <w:rFonts w:ascii="Times New Roman" w:eastAsia="Calibri" w:hAnsi="Times New Roman" w:cs="Times New Roman"/>
                <w:sz w:val="24"/>
                <w:szCs w:val="24"/>
              </w:rPr>
              <w:t>.01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69</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Вычитание из чисел вида: 6-</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C434A6">
              <w:rPr>
                <w:rFonts w:ascii="Times New Roman" w:eastAsia="Calibri" w:hAnsi="Times New Roman" w:cs="Times New Roman"/>
                <w:color w:val="000000"/>
                <w:sz w:val="24"/>
                <w:szCs w:val="24"/>
              </w:rPr>
              <w:t>7-</w:t>
            </w:r>
            <w:r w:rsidRPr="00C434A6">
              <w:rPr>
                <w:rFonts w:ascii="Times New Roman" w:eastAsia="Calibri" w:hAnsi="Times New Roman" w:cs="Times New Roman"/>
                <w:b/>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w:t>
            </w:r>
            <w:r>
              <w:rPr>
                <w:rFonts w:ascii="Times New Roman" w:eastAsia="Calibri" w:hAnsi="Times New Roman" w:cs="Times New Roman"/>
                <w:sz w:val="24"/>
                <w:szCs w:val="24"/>
              </w:rPr>
              <w:t>6</w:t>
            </w:r>
            <w:r w:rsidRPr="00C434A6">
              <w:rPr>
                <w:rFonts w:ascii="Times New Roman" w:eastAsia="Calibri" w:hAnsi="Times New Roman" w:cs="Times New Roman"/>
                <w:sz w:val="24"/>
                <w:szCs w:val="24"/>
              </w:rPr>
              <w:t>.01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70</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Связь сложения и вычитания. Решение простых задач.</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w:t>
            </w:r>
            <w:r>
              <w:rPr>
                <w:rFonts w:ascii="Times New Roman" w:eastAsia="Calibri" w:hAnsi="Times New Roman" w:cs="Times New Roman"/>
                <w:sz w:val="24"/>
                <w:szCs w:val="24"/>
              </w:rPr>
              <w:t>7</w:t>
            </w:r>
            <w:r w:rsidRPr="00C434A6">
              <w:rPr>
                <w:rFonts w:ascii="Times New Roman" w:eastAsia="Calibri" w:hAnsi="Times New Roman" w:cs="Times New Roman"/>
                <w:sz w:val="24"/>
                <w:szCs w:val="24"/>
              </w:rPr>
              <w:t>.01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71</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Вычитание из чисел вида:</w:t>
            </w:r>
            <w:r>
              <w:rPr>
                <w:rFonts w:ascii="Times New Roman" w:eastAsia="Calibri" w:hAnsi="Times New Roman" w:cs="Times New Roman"/>
                <w:sz w:val="24"/>
                <w:szCs w:val="24"/>
              </w:rPr>
              <w:t xml:space="preserve"> 8-</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C434A6">
              <w:rPr>
                <w:rFonts w:ascii="Times New Roman" w:eastAsia="Calibri" w:hAnsi="Times New Roman" w:cs="Times New Roman"/>
                <w:color w:val="000000"/>
                <w:sz w:val="24"/>
                <w:szCs w:val="24"/>
              </w:rPr>
              <w:t>9-</w:t>
            </w:r>
            <w:r w:rsidRPr="00C434A6">
              <w:rPr>
                <w:rFonts w:ascii="Times New Roman" w:eastAsia="Calibri" w:hAnsi="Times New Roman" w:cs="Times New Roman"/>
                <w:b/>
                <w:color w:val="000000"/>
                <w:sz w:val="24"/>
                <w:szCs w:val="24"/>
              </w:rPr>
              <w:t>□.</w:t>
            </w:r>
            <w:r>
              <w:rPr>
                <w:rFonts w:ascii="Times New Roman" w:eastAsia="Calibri" w:hAnsi="Times New Roman" w:cs="Times New Roman"/>
                <w:b/>
                <w:color w:val="000000"/>
                <w:sz w:val="24"/>
                <w:szCs w:val="24"/>
              </w:rPr>
              <w:t xml:space="preserve"> </w:t>
            </w:r>
            <w:r w:rsidRPr="00952FCF">
              <w:rPr>
                <w:rFonts w:ascii="Times New Roman" w:eastAsia="Calibri" w:hAnsi="Times New Roman" w:cs="Times New Roman"/>
                <w:b/>
                <w:color w:val="000000"/>
                <w:sz w:val="24"/>
                <w:szCs w:val="24"/>
              </w:rPr>
              <w:t xml:space="preserve">Самостоятельная работа </w:t>
            </w:r>
            <w:r w:rsidRPr="00C434A6">
              <w:rPr>
                <w:rFonts w:ascii="Times New Roman" w:eastAsia="Calibri" w:hAnsi="Times New Roman" w:cs="Times New Roman"/>
                <w:color w:val="000000"/>
                <w:sz w:val="24"/>
                <w:szCs w:val="24"/>
              </w:rPr>
              <w:t>по теме: «</w:t>
            </w:r>
            <w:r>
              <w:rPr>
                <w:rFonts w:ascii="Times New Roman" w:eastAsia="Calibri" w:hAnsi="Times New Roman" w:cs="Times New Roman"/>
                <w:color w:val="000000"/>
                <w:sz w:val="24"/>
                <w:szCs w:val="24"/>
              </w:rPr>
              <w:t>Решение</w:t>
            </w:r>
            <w:r w:rsidRPr="00C434A6">
              <w:rPr>
                <w:rFonts w:ascii="Times New Roman" w:eastAsia="Calibri" w:hAnsi="Times New Roman" w:cs="Times New Roman"/>
                <w:color w:val="000000"/>
                <w:sz w:val="24"/>
                <w:szCs w:val="24"/>
              </w:rPr>
              <w:t xml:space="preserve"> зада</w:t>
            </w:r>
            <w:r w:rsidR="002532EB">
              <w:rPr>
                <w:rFonts w:ascii="Times New Roman" w:eastAsia="Calibri" w:hAnsi="Times New Roman" w:cs="Times New Roman"/>
                <w:color w:val="000000"/>
                <w:sz w:val="24"/>
                <w:szCs w:val="24"/>
              </w:rPr>
              <w:t>ч на нахождение суммы и остатка</w:t>
            </w:r>
            <w:r w:rsidRPr="00C434A6">
              <w:rPr>
                <w:rFonts w:ascii="Times New Roman" w:eastAsia="Calibri"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2</w:t>
            </w:r>
            <w:r>
              <w:rPr>
                <w:rFonts w:ascii="Times New Roman" w:eastAsia="Calibri" w:hAnsi="Times New Roman" w:cs="Times New Roman"/>
                <w:sz w:val="24"/>
                <w:szCs w:val="24"/>
              </w:rPr>
              <w:t>8</w:t>
            </w:r>
            <w:r w:rsidRPr="00C434A6">
              <w:rPr>
                <w:rFonts w:ascii="Times New Roman" w:eastAsia="Calibri" w:hAnsi="Times New Roman" w:cs="Times New Roman"/>
                <w:sz w:val="24"/>
                <w:szCs w:val="24"/>
              </w:rPr>
              <w:t>.01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С.р</w:t>
            </w:r>
            <w:proofErr w:type="spellEnd"/>
            <w:r>
              <w:rPr>
                <w:rFonts w:ascii="Times New Roman" w:eastAsia="Calibri" w:hAnsi="Times New Roman" w:cs="Times New Roman"/>
                <w:sz w:val="24"/>
                <w:szCs w:val="24"/>
              </w:rPr>
              <w:t>.</w:t>
            </w: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72</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Вычитание из чисел вида: 10-</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6E3764"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r w:rsidRPr="00C434A6">
              <w:rPr>
                <w:rFonts w:ascii="Times New Roman" w:eastAsia="Calibri" w:hAnsi="Times New Roman" w:cs="Times New Roman"/>
                <w:sz w:val="24"/>
                <w:szCs w:val="24"/>
              </w:rPr>
              <w:t>.0</w:t>
            </w:r>
            <w:r>
              <w:rPr>
                <w:rFonts w:ascii="Times New Roman" w:eastAsia="Calibri" w:hAnsi="Times New Roman" w:cs="Times New Roman"/>
                <w:sz w:val="24"/>
                <w:szCs w:val="24"/>
              </w:rPr>
              <w:t>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73</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Таблица сложения чисел в пределах 10. </w:t>
            </w:r>
          </w:p>
        </w:tc>
        <w:tc>
          <w:tcPr>
            <w:tcW w:w="992" w:type="dxa"/>
            <w:tcBorders>
              <w:top w:val="single" w:sz="4" w:space="0" w:color="auto"/>
              <w:left w:val="single" w:sz="4" w:space="0" w:color="auto"/>
              <w:bottom w:val="single" w:sz="4" w:space="0" w:color="auto"/>
              <w:right w:val="single" w:sz="4" w:space="0" w:color="auto"/>
            </w:tcBorders>
          </w:tcPr>
          <w:p w:rsidR="00A81FFD" w:rsidRPr="007B02FB"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r w:rsidRPr="00C434A6">
              <w:rPr>
                <w:rFonts w:ascii="Times New Roman" w:eastAsia="Calibri" w:hAnsi="Times New Roman" w:cs="Times New Roman"/>
                <w:sz w:val="24"/>
                <w:szCs w:val="24"/>
              </w:rPr>
              <w:t>.0</w:t>
            </w:r>
            <w:r>
              <w:rPr>
                <w:rFonts w:ascii="Times New Roman" w:eastAsia="Calibri" w:hAnsi="Times New Roman" w:cs="Times New Roman"/>
                <w:sz w:val="24"/>
                <w:szCs w:val="24"/>
              </w:rPr>
              <w:t>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lastRenderedPageBreak/>
              <w:t>74</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Понятие «масса». К</w:t>
            </w:r>
            <w:r w:rsidRPr="00C434A6">
              <w:rPr>
                <w:rFonts w:ascii="Times New Roman" w:eastAsia="Calibri" w:hAnsi="Times New Roman" w:cs="Times New Roman"/>
                <w:sz w:val="24"/>
                <w:szCs w:val="24"/>
              </w:rPr>
              <w:t>илограмм</w:t>
            </w:r>
            <w:r>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245C1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r w:rsidRPr="00C434A6">
              <w:rPr>
                <w:rFonts w:ascii="Times New Roman" w:eastAsia="Calibri" w:hAnsi="Times New Roman" w:cs="Times New Roman"/>
                <w:sz w:val="24"/>
                <w:szCs w:val="24"/>
              </w:rPr>
              <w:t>.0</w:t>
            </w:r>
            <w:r>
              <w:rPr>
                <w:rFonts w:ascii="Times New Roman" w:eastAsia="Calibri" w:hAnsi="Times New Roman" w:cs="Times New Roman"/>
                <w:sz w:val="24"/>
                <w:szCs w:val="24"/>
              </w:rPr>
              <w:t>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75</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Емкость предметов. Литр.</w:t>
            </w:r>
          </w:p>
        </w:tc>
        <w:tc>
          <w:tcPr>
            <w:tcW w:w="992" w:type="dxa"/>
            <w:tcBorders>
              <w:top w:val="single" w:sz="4" w:space="0" w:color="auto"/>
              <w:left w:val="single" w:sz="4" w:space="0" w:color="auto"/>
              <w:bottom w:val="single" w:sz="4" w:space="0" w:color="auto"/>
              <w:right w:val="single" w:sz="4" w:space="0" w:color="auto"/>
            </w:tcBorders>
          </w:tcPr>
          <w:p w:rsidR="00A81FFD" w:rsidRPr="00245C1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r w:rsidRPr="00C434A6">
              <w:rPr>
                <w:rFonts w:ascii="Times New Roman" w:eastAsia="Calibri" w:hAnsi="Times New Roman" w:cs="Times New Roman"/>
                <w:sz w:val="24"/>
                <w:szCs w:val="24"/>
              </w:rPr>
              <w:t>.0</w:t>
            </w:r>
            <w:r>
              <w:rPr>
                <w:rFonts w:ascii="Times New Roman" w:eastAsia="Calibri" w:hAnsi="Times New Roman" w:cs="Times New Roman"/>
                <w:sz w:val="24"/>
                <w:szCs w:val="24"/>
              </w:rPr>
              <w:t>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76</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Сложение и вычитание чисел в пределах 10. </w:t>
            </w:r>
          </w:p>
        </w:tc>
        <w:tc>
          <w:tcPr>
            <w:tcW w:w="992" w:type="dxa"/>
            <w:tcBorders>
              <w:top w:val="single" w:sz="4" w:space="0" w:color="auto"/>
              <w:left w:val="single" w:sz="4" w:space="0" w:color="auto"/>
              <w:bottom w:val="single" w:sz="4" w:space="0" w:color="auto"/>
              <w:right w:val="single" w:sz="4" w:space="0" w:color="auto"/>
            </w:tcBorders>
          </w:tcPr>
          <w:p w:rsidR="001F28E8" w:rsidRPr="00245C16" w:rsidRDefault="00A81FFD"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0</w:t>
            </w:r>
            <w:r>
              <w:rPr>
                <w:rFonts w:ascii="Times New Roman" w:eastAsia="Calibri" w:hAnsi="Times New Roman" w:cs="Times New Roman"/>
                <w:sz w:val="24"/>
                <w:szCs w:val="24"/>
              </w:rPr>
              <w:t>8</w:t>
            </w:r>
            <w:r w:rsidRPr="001F28E8">
              <w:rPr>
                <w:rFonts w:ascii="Times New Roman" w:eastAsia="Calibri" w:hAnsi="Times New Roman" w:cs="Times New Roman"/>
                <w:sz w:val="24"/>
                <w:szCs w:val="24"/>
                <w:lang w:val="en-US"/>
              </w:rPr>
              <w:t>.02</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575D97" w:rsidRPr="00C434A6" w:rsidTr="00871280">
        <w:trPr>
          <w:trHeight w:val="144"/>
        </w:trPr>
        <w:tc>
          <w:tcPr>
            <w:tcW w:w="10313" w:type="dxa"/>
            <w:gridSpan w:val="5"/>
            <w:tcBorders>
              <w:top w:val="single" w:sz="4" w:space="0" w:color="auto"/>
              <w:left w:val="single" w:sz="4" w:space="0" w:color="auto"/>
              <w:bottom w:val="single" w:sz="4" w:space="0" w:color="auto"/>
              <w:right w:val="single" w:sz="4" w:space="0" w:color="auto"/>
            </w:tcBorders>
          </w:tcPr>
          <w:p w:rsidR="00575D97" w:rsidRPr="00C434A6" w:rsidRDefault="009E75C5" w:rsidP="00AD528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t>Числа от 1 д</w:t>
            </w:r>
            <w:r w:rsidRPr="00C434A6">
              <w:rPr>
                <w:rFonts w:ascii="Times New Roman" w:eastAsia="Calibri" w:hAnsi="Times New Roman" w:cs="Times New Roman"/>
                <w:b/>
                <w:sz w:val="24"/>
                <w:szCs w:val="24"/>
              </w:rPr>
              <w:t>о 20. Нумерация</w:t>
            </w:r>
            <w:r>
              <w:rPr>
                <w:rFonts w:ascii="Times New Roman" w:eastAsia="Calibri" w:hAnsi="Times New Roman" w:cs="Times New Roman"/>
                <w:b/>
                <w:sz w:val="24"/>
                <w:szCs w:val="24"/>
              </w:rPr>
              <w:t>.</w:t>
            </w:r>
            <w:r w:rsidR="00ED4D99">
              <w:rPr>
                <w:rFonts w:ascii="Times New Roman" w:eastAsia="Calibri" w:hAnsi="Times New Roman" w:cs="Times New Roman"/>
                <w:b/>
                <w:sz w:val="24"/>
                <w:szCs w:val="24"/>
              </w:rPr>
              <w:t xml:space="preserve"> (10 ч)</w:t>
            </w: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77</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Названия и последовательность чисел от 10 до  20.</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0</w:t>
            </w:r>
            <w:r>
              <w:rPr>
                <w:rFonts w:ascii="Times New Roman" w:eastAsia="Calibri" w:hAnsi="Times New Roman" w:cs="Times New Roman"/>
                <w:sz w:val="24"/>
                <w:szCs w:val="24"/>
              </w:rPr>
              <w:t>9</w:t>
            </w:r>
            <w:r w:rsidRPr="00C434A6">
              <w:rPr>
                <w:rFonts w:ascii="Times New Roman" w:eastAsia="Calibri" w:hAnsi="Times New Roman" w:cs="Times New Roman"/>
                <w:sz w:val="24"/>
                <w:szCs w:val="24"/>
                <w:lang w:val="en-US"/>
              </w:rPr>
              <w:t>.02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78</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Об</w:t>
            </w:r>
            <w:r>
              <w:rPr>
                <w:rFonts w:ascii="Times New Roman" w:eastAsia="Calibri" w:hAnsi="Times New Roman" w:cs="Times New Roman"/>
                <w:sz w:val="24"/>
                <w:szCs w:val="24"/>
              </w:rPr>
              <w:t>разование чисел второго десятка.</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10</w:t>
            </w:r>
            <w:r w:rsidRPr="00C434A6">
              <w:rPr>
                <w:rFonts w:ascii="Times New Roman" w:eastAsia="Calibri" w:hAnsi="Times New Roman" w:cs="Times New Roman"/>
                <w:sz w:val="24"/>
                <w:szCs w:val="24"/>
                <w:lang w:val="en-US"/>
              </w:rPr>
              <w:t>.02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79</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Чтение и запись чисел второго десятка от 11 до 20.</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r w:rsidRPr="00C434A6">
              <w:rPr>
                <w:rFonts w:ascii="Times New Roman" w:eastAsia="Calibri" w:hAnsi="Times New Roman" w:cs="Times New Roman"/>
                <w:sz w:val="24"/>
                <w:szCs w:val="24"/>
              </w:rPr>
              <w:t>.02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80</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Единицы длины. Дециметр.</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22</w:t>
            </w:r>
            <w:r w:rsidRPr="00C434A6">
              <w:rPr>
                <w:rFonts w:ascii="Times New Roman" w:eastAsia="Calibri" w:hAnsi="Times New Roman" w:cs="Times New Roman"/>
                <w:sz w:val="24"/>
                <w:szCs w:val="24"/>
              </w:rPr>
              <w:t>.02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81</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Случаи сложения и вычитания, основанные на знаниях нумерации</w:t>
            </w:r>
            <w:r>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w:t>
            </w:r>
            <w:r w:rsidRPr="00C434A6">
              <w:rPr>
                <w:rFonts w:ascii="Times New Roman" w:eastAsia="Calibri" w:hAnsi="Times New Roman" w:cs="Times New Roman"/>
                <w:sz w:val="24"/>
                <w:szCs w:val="24"/>
              </w:rPr>
              <w:t>.02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82</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sz w:val="24"/>
                <w:szCs w:val="24"/>
              </w:rPr>
              <w:t>Сложение и вычитание чисел без перехода через десяток с использованием графических схем.</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w:t>
            </w:r>
            <w:r w:rsidRPr="00C434A6">
              <w:rPr>
                <w:rFonts w:ascii="Times New Roman" w:eastAsia="Calibri" w:hAnsi="Times New Roman" w:cs="Times New Roman"/>
                <w:sz w:val="24"/>
                <w:szCs w:val="24"/>
              </w:rPr>
              <w:t>.02</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83</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Подготовка к решению задач в два действия</w:t>
            </w:r>
            <w:r w:rsidRPr="00C434A6">
              <w:rPr>
                <w:rFonts w:ascii="Times New Roman" w:eastAsia="Calibri" w:hAnsi="Times New Roman" w:cs="Times New Roman"/>
                <w:color w:val="000000"/>
                <w:sz w:val="24"/>
                <w:szCs w:val="24"/>
              </w:rPr>
              <w:t xml:space="preserve">. Задачи с несколькими вопросами. </w:t>
            </w:r>
          </w:p>
        </w:tc>
        <w:tc>
          <w:tcPr>
            <w:tcW w:w="992" w:type="dxa"/>
            <w:tcBorders>
              <w:top w:val="single" w:sz="4" w:space="0" w:color="auto"/>
              <w:left w:val="single" w:sz="4" w:space="0" w:color="auto"/>
              <w:bottom w:val="single" w:sz="4" w:space="0" w:color="auto"/>
              <w:right w:val="single" w:sz="4" w:space="0" w:color="auto"/>
            </w:tcBorders>
          </w:tcPr>
          <w:p w:rsidR="00A81FFD" w:rsidRPr="006E3764"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r w:rsidRPr="00C434A6">
              <w:rPr>
                <w:rFonts w:ascii="Times New Roman" w:eastAsia="Calibri" w:hAnsi="Times New Roman" w:cs="Times New Roman"/>
                <w:sz w:val="24"/>
                <w:szCs w:val="24"/>
              </w:rPr>
              <w:t>.0</w:t>
            </w:r>
            <w:r>
              <w:rPr>
                <w:rFonts w:ascii="Times New Roman" w:eastAsia="Calibri" w:hAnsi="Times New Roman" w:cs="Times New Roman"/>
                <w:sz w:val="24"/>
                <w:szCs w:val="24"/>
              </w:rPr>
              <w:t>1</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84</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Сложение и вычитание чисел без перехода через десяток. </w:t>
            </w:r>
          </w:p>
        </w:tc>
        <w:tc>
          <w:tcPr>
            <w:tcW w:w="992" w:type="dxa"/>
            <w:tcBorders>
              <w:top w:val="single" w:sz="4" w:space="0" w:color="auto"/>
              <w:left w:val="single" w:sz="4" w:space="0" w:color="auto"/>
              <w:bottom w:val="single" w:sz="4" w:space="0" w:color="auto"/>
              <w:right w:val="single" w:sz="4" w:space="0" w:color="auto"/>
            </w:tcBorders>
          </w:tcPr>
          <w:p w:rsidR="00A81FFD" w:rsidRPr="007B02FB"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r w:rsidRPr="00C434A6">
              <w:rPr>
                <w:rFonts w:ascii="Times New Roman" w:eastAsia="Calibri" w:hAnsi="Times New Roman" w:cs="Times New Roman"/>
                <w:sz w:val="24"/>
                <w:szCs w:val="24"/>
              </w:rPr>
              <w:t>.0</w:t>
            </w:r>
            <w:r>
              <w:rPr>
                <w:rFonts w:ascii="Times New Roman" w:eastAsia="Calibri" w:hAnsi="Times New Roman" w:cs="Times New Roman"/>
                <w:sz w:val="24"/>
                <w:szCs w:val="24"/>
              </w:rPr>
              <w:t>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85</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Составление и р</w:t>
            </w:r>
            <w:r w:rsidRPr="00C434A6">
              <w:rPr>
                <w:rFonts w:ascii="Times New Roman" w:eastAsia="Calibri" w:hAnsi="Times New Roman" w:cs="Times New Roman"/>
                <w:sz w:val="24"/>
                <w:szCs w:val="24"/>
              </w:rPr>
              <w:t>ешение задач в два действия.</w:t>
            </w:r>
          </w:p>
        </w:tc>
        <w:tc>
          <w:tcPr>
            <w:tcW w:w="992" w:type="dxa"/>
            <w:tcBorders>
              <w:top w:val="single" w:sz="4" w:space="0" w:color="auto"/>
              <w:left w:val="single" w:sz="4" w:space="0" w:color="auto"/>
              <w:bottom w:val="single" w:sz="4" w:space="0" w:color="auto"/>
              <w:right w:val="single" w:sz="4" w:space="0" w:color="auto"/>
            </w:tcBorders>
          </w:tcPr>
          <w:p w:rsidR="00A81FFD" w:rsidRPr="007B02FB"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r w:rsidRPr="00C434A6">
              <w:rPr>
                <w:rFonts w:ascii="Times New Roman" w:eastAsia="Calibri" w:hAnsi="Times New Roman" w:cs="Times New Roman"/>
                <w:sz w:val="24"/>
                <w:szCs w:val="24"/>
              </w:rPr>
              <w:t>.0</w:t>
            </w:r>
            <w:r>
              <w:rPr>
                <w:rFonts w:ascii="Times New Roman" w:eastAsia="Calibri" w:hAnsi="Times New Roman" w:cs="Times New Roman"/>
                <w:sz w:val="24"/>
                <w:szCs w:val="24"/>
              </w:rPr>
              <w:t>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86</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Решение простых и составных текстовых задач.</w:t>
            </w:r>
          </w:p>
        </w:tc>
        <w:tc>
          <w:tcPr>
            <w:tcW w:w="992" w:type="dxa"/>
            <w:tcBorders>
              <w:top w:val="single" w:sz="4" w:space="0" w:color="auto"/>
              <w:left w:val="single" w:sz="4" w:space="0" w:color="auto"/>
              <w:bottom w:val="single" w:sz="4" w:space="0" w:color="auto"/>
              <w:right w:val="single" w:sz="4" w:space="0" w:color="auto"/>
            </w:tcBorders>
          </w:tcPr>
          <w:p w:rsidR="001F28E8" w:rsidRPr="007B02FB" w:rsidRDefault="00A81FFD"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r w:rsidRPr="001F28E8">
              <w:rPr>
                <w:rFonts w:ascii="Times New Roman" w:eastAsia="Calibri" w:hAnsi="Times New Roman" w:cs="Times New Roman"/>
                <w:sz w:val="24"/>
                <w:szCs w:val="24"/>
              </w:rPr>
              <w:t>.03</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p>
        </w:tc>
      </w:tr>
      <w:tr w:rsidR="00EC14FD" w:rsidRPr="00C434A6" w:rsidTr="00871280">
        <w:trPr>
          <w:trHeight w:val="273"/>
        </w:trPr>
        <w:tc>
          <w:tcPr>
            <w:tcW w:w="10313" w:type="dxa"/>
            <w:gridSpan w:val="5"/>
            <w:tcBorders>
              <w:top w:val="single" w:sz="4" w:space="0" w:color="auto"/>
              <w:left w:val="single" w:sz="4" w:space="0" w:color="auto"/>
              <w:bottom w:val="single" w:sz="4" w:space="0" w:color="auto"/>
              <w:right w:val="single" w:sz="4" w:space="0" w:color="auto"/>
            </w:tcBorders>
          </w:tcPr>
          <w:p w:rsidR="00EC14FD" w:rsidRPr="00C434A6" w:rsidRDefault="009E75C5" w:rsidP="00ED4D99">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Ч</w:t>
            </w:r>
            <w:r w:rsidRPr="00C434A6">
              <w:rPr>
                <w:rFonts w:ascii="Times New Roman" w:eastAsia="Calibri" w:hAnsi="Times New Roman" w:cs="Times New Roman"/>
                <w:b/>
                <w:sz w:val="24"/>
                <w:szCs w:val="24"/>
              </w:rPr>
              <w:t>исла от 1 до 20</w:t>
            </w:r>
            <w:r>
              <w:rPr>
                <w:rFonts w:ascii="Times New Roman" w:eastAsia="Calibri" w:hAnsi="Times New Roman" w:cs="Times New Roman"/>
                <w:b/>
                <w:sz w:val="24"/>
                <w:szCs w:val="24"/>
              </w:rPr>
              <w:t>.</w:t>
            </w:r>
          </w:p>
          <w:p w:rsidR="00EC14FD" w:rsidRPr="00C434A6" w:rsidRDefault="009E75C5" w:rsidP="00ED4D99">
            <w:pPr>
              <w:spacing w:after="0" w:line="240" w:lineRule="auto"/>
              <w:jc w:val="center"/>
              <w:rPr>
                <w:rFonts w:ascii="Times New Roman" w:eastAsia="Calibri" w:hAnsi="Times New Roman" w:cs="Times New Roman"/>
                <w:color w:val="FF0000"/>
                <w:sz w:val="24"/>
                <w:szCs w:val="24"/>
              </w:rPr>
            </w:pPr>
            <w:r>
              <w:rPr>
                <w:rFonts w:ascii="Times New Roman" w:eastAsia="Calibri" w:hAnsi="Times New Roman" w:cs="Times New Roman"/>
                <w:b/>
                <w:sz w:val="24"/>
                <w:szCs w:val="24"/>
              </w:rPr>
              <w:t>С</w:t>
            </w:r>
            <w:r w:rsidRPr="00C434A6">
              <w:rPr>
                <w:rFonts w:ascii="Times New Roman" w:eastAsia="Calibri" w:hAnsi="Times New Roman" w:cs="Times New Roman"/>
                <w:b/>
                <w:sz w:val="24"/>
                <w:szCs w:val="24"/>
              </w:rPr>
              <w:t>ложение и вычитание</w:t>
            </w:r>
            <w:r>
              <w:rPr>
                <w:rFonts w:ascii="Times New Roman" w:eastAsia="Calibri" w:hAnsi="Times New Roman" w:cs="Times New Roman"/>
                <w:b/>
                <w:sz w:val="24"/>
                <w:szCs w:val="24"/>
              </w:rPr>
              <w:t>.</w:t>
            </w:r>
            <w:r w:rsidR="00ED4D99">
              <w:rPr>
                <w:rFonts w:ascii="Times New Roman" w:eastAsia="Calibri" w:hAnsi="Times New Roman" w:cs="Times New Roman"/>
                <w:b/>
                <w:sz w:val="24"/>
                <w:szCs w:val="24"/>
              </w:rPr>
              <w:t xml:space="preserve"> (19 ч)</w:t>
            </w: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87</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Общий прием сложения однозначных чисел с переходом через десяток. </w:t>
            </w:r>
          </w:p>
        </w:tc>
        <w:tc>
          <w:tcPr>
            <w:tcW w:w="992" w:type="dxa"/>
            <w:tcBorders>
              <w:top w:val="single" w:sz="4" w:space="0" w:color="auto"/>
              <w:left w:val="single" w:sz="4" w:space="0" w:color="auto"/>
              <w:bottom w:val="single" w:sz="4" w:space="0" w:color="auto"/>
              <w:right w:val="single" w:sz="4" w:space="0" w:color="auto"/>
            </w:tcBorders>
          </w:tcPr>
          <w:p w:rsidR="00A81FFD" w:rsidRPr="007B02FB"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lang w:val="en-US"/>
              </w:rPr>
              <w:t>.0</w:t>
            </w:r>
            <w:r>
              <w:rPr>
                <w:rFonts w:ascii="Times New Roman" w:eastAsia="Calibri" w:hAnsi="Times New Roman" w:cs="Times New Roman"/>
                <w:sz w:val="24"/>
                <w:szCs w:val="24"/>
              </w:rPr>
              <w:t>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88</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b/>
                <w:color w:val="000000"/>
                <w:sz w:val="24"/>
                <w:szCs w:val="24"/>
              </w:rPr>
            </w:pPr>
            <w:r w:rsidRPr="00C434A6">
              <w:rPr>
                <w:rFonts w:ascii="Times New Roman" w:eastAsia="Calibri" w:hAnsi="Times New Roman" w:cs="Times New Roman"/>
                <w:color w:val="000000"/>
                <w:sz w:val="24"/>
                <w:szCs w:val="24"/>
              </w:rPr>
              <w:t>Сложение однозначных чисел с переходом через десяток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 xml:space="preserve">+2, </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10</w:t>
            </w:r>
            <w:r w:rsidRPr="00C434A6">
              <w:rPr>
                <w:rFonts w:ascii="Times New Roman" w:eastAsia="Calibri" w:hAnsi="Times New Roman" w:cs="Times New Roman"/>
                <w:sz w:val="24"/>
                <w:szCs w:val="24"/>
              </w:rPr>
              <w:t>.0</w:t>
            </w:r>
            <w:r w:rsidRPr="00C434A6">
              <w:rPr>
                <w:rFonts w:ascii="Times New Roman" w:eastAsia="Calibri" w:hAnsi="Times New Roman" w:cs="Times New Roman"/>
                <w:sz w:val="24"/>
                <w:szCs w:val="24"/>
                <w:lang w:val="en-US"/>
              </w:rPr>
              <w:t>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89</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b/>
                <w:color w:val="000000"/>
                <w:sz w:val="24"/>
                <w:szCs w:val="24"/>
              </w:rPr>
            </w:pPr>
            <w:r w:rsidRPr="00C434A6">
              <w:rPr>
                <w:rFonts w:ascii="Times New Roman" w:eastAsia="Calibri" w:hAnsi="Times New Roman" w:cs="Times New Roman"/>
                <w:color w:val="000000"/>
                <w:sz w:val="24"/>
                <w:szCs w:val="24"/>
              </w:rPr>
              <w:t>Сложение однозначных чисел с переходом через десяток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r w:rsidRPr="00C434A6">
              <w:rPr>
                <w:rFonts w:ascii="Times New Roman" w:eastAsia="Calibri" w:hAnsi="Times New Roman" w:cs="Times New Roman"/>
                <w:sz w:val="24"/>
                <w:szCs w:val="24"/>
              </w:rPr>
              <w:t>03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90</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b/>
                <w:color w:val="000000"/>
                <w:sz w:val="24"/>
                <w:szCs w:val="24"/>
              </w:rPr>
            </w:pPr>
            <w:r w:rsidRPr="00C434A6">
              <w:rPr>
                <w:rFonts w:ascii="Times New Roman" w:eastAsia="Calibri" w:hAnsi="Times New Roman" w:cs="Times New Roman"/>
                <w:color w:val="000000"/>
                <w:sz w:val="24"/>
                <w:szCs w:val="24"/>
              </w:rPr>
              <w:t>Сложение однозначных чисел с переходом через десяток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w:t>
            </w:r>
            <w:r w:rsidRPr="00C434A6">
              <w:rPr>
                <w:rFonts w:ascii="Times New Roman" w:eastAsia="Calibri" w:hAnsi="Times New Roman" w:cs="Times New Roman"/>
                <w:sz w:val="24"/>
                <w:szCs w:val="24"/>
              </w:rPr>
              <w:t>.03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91</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b/>
                <w:color w:val="000000"/>
                <w:sz w:val="24"/>
                <w:szCs w:val="24"/>
              </w:rPr>
            </w:pPr>
            <w:r w:rsidRPr="00C434A6">
              <w:rPr>
                <w:rFonts w:ascii="Times New Roman" w:eastAsia="Calibri" w:hAnsi="Times New Roman" w:cs="Times New Roman"/>
                <w:color w:val="000000"/>
                <w:sz w:val="24"/>
                <w:szCs w:val="24"/>
              </w:rPr>
              <w:t>Сложение однозначных чисел с переходом через десяток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w:t>
            </w:r>
            <w:r w:rsidRPr="00C434A6">
              <w:rPr>
                <w:rFonts w:ascii="Times New Roman" w:eastAsia="Calibri" w:hAnsi="Times New Roman" w:cs="Times New Roman"/>
                <w:sz w:val="24"/>
                <w:szCs w:val="24"/>
              </w:rPr>
              <w:t>.0</w:t>
            </w:r>
            <w:r w:rsidRPr="00C434A6">
              <w:rPr>
                <w:rFonts w:ascii="Times New Roman" w:eastAsia="Calibri" w:hAnsi="Times New Roman" w:cs="Times New Roman"/>
                <w:sz w:val="24"/>
                <w:szCs w:val="24"/>
                <w:lang w:val="en-US"/>
              </w:rPr>
              <w:t>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92</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b/>
                <w:color w:val="000000"/>
                <w:sz w:val="24"/>
                <w:szCs w:val="24"/>
              </w:rPr>
            </w:pPr>
            <w:r w:rsidRPr="00C434A6">
              <w:rPr>
                <w:rFonts w:ascii="Times New Roman" w:eastAsia="Calibri" w:hAnsi="Times New Roman" w:cs="Times New Roman"/>
                <w:color w:val="000000"/>
                <w:sz w:val="24"/>
                <w:szCs w:val="24"/>
              </w:rPr>
              <w:t xml:space="preserve">Состав чисел от 11 до 20.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17</w:t>
            </w:r>
            <w:r w:rsidRPr="00C434A6">
              <w:rPr>
                <w:rFonts w:ascii="Times New Roman" w:eastAsia="Calibri" w:hAnsi="Times New Roman" w:cs="Times New Roman"/>
                <w:sz w:val="24"/>
                <w:szCs w:val="24"/>
              </w:rPr>
              <w:t>.0</w:t>
            </w:r>
            <w:r w:rsidRPr="00C434A6">
              <w:rPr>
                <w:rFonts w:ascii="Times New Roman" w:eastAsia="Calibri" w:hAnsi="Times New Roman" w:cs="Times New Roman"/>
                <w:sz w:val="24"/>
                <w:szCs w:val="24"/>
                <w:lang w:val="en-US"/>
              </w:rPr>
              <w:t>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93</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b/>
                <w:color w:val="000000"/>
                <w:sz w:val="24"/>
                <w:szCs w:val="24"/>
              </w:rPr>
            </w:pPr>
            <w:r w:rsidRPr="00C434A6">
              <w:rPr>
                <w:rFonts w:ascii="Times New Roman" w:eastAsia="Calibri" w:hAnsi="Times New Roman" w:cs="Times New Roman"/>
                <w:color w:val="000000"/>
                <w:sz w:val="24"/>
                <w:szCs w:val="24"/>
              </w:rPr>
              <w:t>Сложение однозначных чисел с переходом через десяток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 xml:space="preserve">+8, </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rPr>
              <w:t>8</w:t>
            </w:r>
            <w:r w:rsidRPr="00C434A6">
              <w:rPr>
                <w:rFonts w:ascii="Times New Roman" w:eastAsia="Calibri" w:hAnsi="Times New Roman" w:cs="Times New Roman"/>
                <w:sz w:val="24"/>
                <w:szCs w:val="24"/>
              </w:rPr>
              <w:t>.0</w:t>
            </w:r>
            <w:r w:rsidRPr="00C434A6">
              <w:rPr>
                <w:rFonts w:ascii="Times New Roman" w:eastAsia="Calibri" w:hAnsi="Times New Roman" w:cs="Times New Roman"/>
                <w:sz w:val="24"/>
                <w:szCs w:val="24"/>
                <w:lang w:val="en-US"/>
              </w:rPr>
              <w:t>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94</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color w:val="000000"/>
                <w:sz w:val="24"/>
                <w:szCs w:val="24"/>
              </w:rPr>
            </w:pPr>
            <w:r w:rsidRPr="00C434A6">
              <w:rPr>
                <w:rFonts w:ascii="Times New Roman" w:eastAsia="Calibri" w:hAnsi="Times New Roman" w:cs="Times New Roman"/>
                <w:color w:val="000000"/>
                <w:sz w:val="24"/>
                <w:szCs w:val="24"/>
              </w:rPr>
              <w:t xml:space="preserve">Таблица сложения в пределах 20.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22</w:t>
            </w:r>
            <w:r w:rsidRPr="00C434A6">
              <w:rPr>
                <w:rFonts w:ascii="Times New Roman" w:eastAsia="Calibri" w:hAnsi="Times New Roman" w:cs="Times New Roman"/>
                <w:sz w:val="24"/>
                <w:szCs w:val="24"/>
              </w:rPr>
              <w:t>.0</w:t>
            </w:r>
            <w:r w:rsidRPr="00C434A6">
              <w:rPr>
                <w:rFonts w:ascii="Times New Roman" w:eastAsia="Calibri" w:hAnsi="Times New Roman" w:cs="Times New Roman"/>
                <w:sz w:val="24"/>
                <w:szCs w:val="24"/>
                <w:lang w:val="en-US"/>
              </w:rPr>
              <w:t>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95</w:t>
            </w:r>
          </w:p>
        </w:tc>
        <w:tc>
          <w:tcPr>
            <w:tcW w:w="6035" w:type="dxa"/>
            <w:tcBorders>
              <w:top w:val="single" w:sz="4" w:space="0" w:color="auto"/>
              <w:left w:val="single" w:sz="4" w:space="0" w:color="auto"/>
              <w:bottom w:val="single" w:sz="4" w:space="0" w:color="auto"/>
              <w:right w:val="single" w:sz="4" w:space="0" w:color="auto"/>
            </w:tcBorders>
          </w:tcPr>
          <w:p w:rsidR="00A81FFD" w:rsidRPr="00C434A6" w:rsidRDefault="00A81FFD" w:rsidP="00AD5288">
            <w:pPr>
              <w:spacing w:after="0" w:line="240" w:lineRule="auto"/>
              <w:jc w:val="both"/>
              <w:rPr>
                <w:rFonts w:ascii="Times New Roman" w:eastAsia="Calibri" w:hAnsi="Times New Roman" w:cs="Times New Roman"/>
                <w:b/>
                <w:sz w:val="24"/>
                <w:szCs w:val="24"/>
              </w:rPr>
            </w:pPr>
            <w:r w:rsidRPr="00C434A6">
              <w:rPr>
                <w:rFonts w:ascii="Times New Roman" w:eastAsia="Calibri" w:hAnsi="Times New Roman" w:cs="Times New Roman"/>
                <w:sz w:val="24"/>
                <w:szCs w:val="24"/>
              </w:rPr>
              <w:t xml:space="preserve">Решение задач с помощью графических схем.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23</w:t>
            </w:r>
            <w:r w:rsidRPr="00C434A6">
              <w:rPr>
                <w:rFonts w:ascii="Times New Roman" w:eastAsia="Calibri" w:hAnsi="Times New Roman" w:cs="Times New Roman"/>
                <w:sz w:val="24"/>
                <w:szCs w:val="24"/>
              </w:rPr>
              <w:t>.0</w:t>
            </w:r>
            <w:r w:rsidRPr="00C434A6">
              <w:rPr>
                <w:rFonts w:ascii="Times New Roman" w:eastAsia="Calibri" w:hAnsi="Times New Roman" w:cs="Times New Roman"/>
                <w:sz w:val="24"/>
                <w:szCs w:val="24"/>
                <w:lang w:val="en-US"/>
              </w:rPr>
              <w:t>3</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96</w:t>
            </w:r>
          </w:p>
        </w:tc>
        <w:tc>
          <w:tcPr>
            <w:tcW w:w="6035" w:type="dxa"/>
            <w:tcBorders>
              <w:top w:val="single" w:sz="4" w:space="0" w:color="auto"/>
              <w:left w:val="single" w:sz="4" w:space="0" w:color="auto"/>
              <w:bottom w:val="single" w:sz="4" w:space="0" w:color="auto"/>
              <w:right w:val="single" w:sz="4" w:space="0" w:color="auto"/>
            </w:tcBorders>
            <w:hideMark/>
          </w:tcPr>
          <w:p w:rsidR="00A81FFD" w:rsidRPr="00A306E1" w:rsidRDefault="00A81FFD" w:rsidP="00AD5288">
            <w:pPr>
              <w:spacing w:after="0" w:line="240" w:lineRule="auto"/>
              <w:jc w:val="both"/>
              <w:rPr>
                <w:rFonts w:ascii="Times New Roman" w:eastAsia="Calibri" w:hAnsi="Times New Roman" w:cs="Times New Roman"/>
                <w:b/>
                <w:i/>
                <w:sz w:val="24"/>
                <w:szCs w:val="24"/>
              </w:rPr>
            </w:pPr>
            <w:proofErr w:type="spellStart"/>
            <w:r w:rsidRPr="00FD290B">
              <w:rPr>
                <w:rFonts w:ascii="Times New Roman" w:eastAsia="Calibri" w:hAnsi="Times New Roman" w:cs="Times New Roman"/>
                <w:b/>
                <w:i/>
                <w:sz w:val="24"/>
                <w:szCs w:val="24"/>
              </w:rPr>
              <w:t>Повт</w:t>
            </w:r>
            <w:proofErr w:type="spellEnd"/>
            <w:r w:rsidRPr="00FD290B">
              <w:rPr>
                <w:rFonts w:ascii="Times New Roman" w:eastAsia="Calibri" w:hAnsi="Times New Roman" w:cs="Times New Roman"/>
                <w:b/>
                <w:i/>
                <w:sz w:val="24"/>
                <w:szCs w:val="24"/>
              </w:rPr>
              <w:t>.</w:t>
            </w:r>
            <w:r w:rsidRPr="00FD290B">
              <w:rPr>
                <w:rFonts w:ascii="Times New Roman" w:eastAsia="Calibri" w:hAnsi="Times New Roman" w:cs="Times New Roman"/>
                <w:i/>
                <w:sz w:val="24"/>
                <w:szCs w:val="24"/>
              </w:rPr>
              <w:t xml:space="preserve"> Нумерация чисел в пределах 10.</w:t>
            </w:r>
            <w:r>
              <w:rPr>
                <w:rFonts w:ascii="Times New Roman" w:eastAsia="Calibri" w:hAnsi="Times New Roman" w:cs="Times New Roman"/>
                <w:b/>
                <w:i/>
                <w:sz w:val="24"/>
                <w:szCs w:val="24"/>
              </w:rPr>
              <w:t xml:space="preserve"> </w:t>
            </w:r>
            <w:r w:rsidRPr="00C434A6">
              <w:rPr>
                <w:rFonts w:ascii="Times New Roman" w:eastAsia="Calibri" w:hAnsi="Times New Roman" w:cs="Times New Roman"/>
                <w:sz w:val="24"/>
                <w:szCs w:val="24"/>
              </w:rPr>
              <w:t xml:space="preserve">Приемы вычитания с переходом через десяток.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01.04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97</w:t>
            </w:r>
          </w:p>
        </w:tc>
        <w:tc>
          <w:tcPr>
            <w:tcW w:w="6035" w:type="dxa"/>
            <w:tcBorders>
              <w:top w:val="single" w:sz="4" w:space="0" w:color="auto"/>
              <w:left w:val="single" w:sz="4" w:space="0" w:color="auto"/>
              <w:bottom w:val="single" w:sz="4" w:space="0" w:color="auto"/>
              <w:right w:val="single" w:sz="4" w:space="0" w:color="auto"/>
            </w:tcBorders>
            <w:hideMark/>
          </w:tcPr>
          <w:p w:rsidR="00A81FFD" w:rsidRPr="00A306E1" w:rsidRDefault="00A81FFD" w:rsidP="00AD5288">
            <w:pPr>
              <w:spacing w:after="0" w:line="240" w:lineRule="auto"/>
              <w:jc w:val="both"/>
              <w:rPr>
                <w:rFonts w:ascii="Times New Roman" w:eastAsia="Calibri" w:hAnsi="Times New Roman" w:cs="Times New Roman"/>
                <w:b/>
                <w:i/>
                <w:sz w:val="24"/>
                <w:szCs w:val="24"/>
              </w:rPr>
            </w:pPr>
            <w:proofErr w:type="spellStart"/>
            <w:r>
              <w:rPr>
                <w:rFonts w:ascii="Times New Roman" w:eastAsia="Calibri" w:hAnsi="Times New Roman" w:cs="Times New Roman"/>
                <w:b/>
                <w:i/>
                <w:color w:val="000000"/>
                <w:sz w:val="24"/>
                <w:szCs w:val="24"/>
              </w:rPr>
              <w:t>Повт</w:t>
            </w:r>
            <w:proofErr w:type="spellEnd"/>
            <w:r>
              <w:rPr>
                <w:rFonts w:ascii="Times New Roman" w:eastAsia="Calibri" w:hAnsi="Times New Roman" w:cs="Times New Roman"/>
                <w:b/>
                <w:i/>
                <w:color w:val="000000"/>
                <w:sz w:val="24"/>
                <w:szCs w:val="24"/>
              </w:rPr>
              <w:t xml:space="preserve">. </w:t>
            </w:r>
            <w:r w:rsidRPr="00FD290B">
              <w:rPr>
                <w:rFonts w:ascii="Times New Roman" w:eastAsia="Calibri" w:hAnsi="Times New Roman" w:cs="Times New Roman"/>
                <w:i/>
                <w:sz w:val="24"/>
                <w:szCs w:val="24"/>
              </w:rPr>
              <w:t>Нумерация чисел в пределах 20.</w:t>
            </w:r>
            <w:r>
              <w:rPr>
                <w:rFonts w:ascii="Times New Roman" w:eastAsia="Calibri" w:hAnsi="Times New Roman" w:cs="Times New Roman"/>
                <w:b/>
                <w:i/>
                <w:sz w:val="24"/>
                <w:szCs w:val="24"/>
              </w:rPr>
              <w:t xml:space="preserve"> </w:t>
            </w:r>
            <w:r w:rsidRPr="00C434A6">
              <w:rPr>
                <w:rFonts w:ascii="Times New Roman" w:eastAsia="Calibri" w:hAnsi="Times New Roman" w:cs="Times New Roman"/>
                <w:color w:val="000000"/>
                <w:sz w:val="24"/>
                <w:szCs w:val="24"/>
              </w:rPr>
              <w:t>Вычитание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color w:val="000000"/>
                <w:sz w:val="24"/>
                <w:szCs w:val="24"/>
              </w:rPr>
              <w:t>11-</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0</w:t>
            </w:r>
            <w:r>
              <w:rPr>
                <w:rFonts w:ascii="Times New Roman" w:eastAsia="Calibri" w:hAnsi="Times New Roman" w:cs="Times New Roman"/>
                <w:sz w:val="24"/>
                <w:szCs w:val="24"/>
              </w:rPr>
              <w:t>5</w:t>
            </w:r>
            <w:r w:rsidRPr="00C434A6">
              <w:rPr>
                <w:rFonts w:ascii="Times New Roman" w:eastAsia="Calibri" w:hAnsi="Times New Roman" w:cs="Times New Roman"/>
                <w:sz w:val="24"/>
                <w:szCs w:val="24"/>
              </w:rPr>
              <w:t>.04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14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98</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b/>
                <w:color w:val="000000"/>
                <w:sz w:val="24"/>
                <w:szCs w:val="24"/>
              </w:rPr>
            </w:pPr>
            <w:proofErr w:type="spellStart"/>
            <w:r>
              <w:rPr>
                <w:rFonts w:ascii="Times New Roman" w:eastAsia="Calibri" w:hAnsi="Times New Roman" w:cs="Times New Roman"/>
                <w:b/>
                <w:i/>
                <w:color w:val="000000"/>
                <w:sz w:val="24"/>
                <w:szCs w:val="24"/>
              </w:rPr>
              <w:t>Повт</w:t>
            </w:r>
            <w:proofErr w:type="spellEnd"/>
            <w:r>
              <w:rPr>
                <w:rFonts w:ascii="Times New Roman" w:eastAsia="Calibri" w:hAnsi="Times New Roman" w:cs="Times New Roman"/>
                <w:b/>
                <w:i/>
                <w:color w:val="000000"/>
                <w:sz w:val="24"/>
                <w:szCs w:val="24"/>
              </w:rPr>
              <w:t xml:space="preserve">. </w:t>
            </w:r>
            <w:r w:rsidRPr="00FD290B">
              <w:rPr>
                <w:rFonts w:ascii="Times New Roman" w:eastAsia="Calibri" w:hAnsi="Times New Roman" w:cs="Times New Roman"/>
                <w:i/>
                <w:sz w:val="24"/>
                <w:szCs w:val="24"/>
              </w:rPr>
              <w:t>Сложение в пределах 10.</w:t>
            </w:r>
            <w:r>
              <w:rPr>
                <w:rFonts w:ascii="Times New Roman" w:eastAsia="Calibri" w:hAnsi="Times New Roman" w:cs="Times New Roman"/>
                <w:b/>
                <w:i/>
                <w:sz w:val="24"/>
                <w:szCs w:val="24"/>
              </w:rPr>
              <w:t xml:space="preserve"> </w:t>
            </w:r>
            <w:r w:rsidRPr="00C434A6">
              <w:rPr>
                <w:rFonts w:ascii="Times New Roman" w:eastAsia="Calibri" w:hAnsi="Times New Roman" w:cs="Times New Roman"/>
                <w:color w:val="000000"/>
                <w:sz w:val="24"/>
                <w:szCs w:val="24"/>
              </w:rPr>
              <w:t>Вычитание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color w:val="000000"/>
                <w:sz w:val="24"/>
                <w:szCs w:val="24"/>
              </w:rPr>
              <w:t>12-</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r w:rsidRPr="00C434A6">
              <w:rPr>
                <w:rFonts w:ascii="Times New Roman" w:eastAsia="Calibri" w:hAnsi="Times New Roman" w:cs="Times New Roman"/>
                <w:sz w:val="24"/>
                <w:szCs w:val="24"/>
              </w:rPr>
              <w:t>.04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323"/>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99</w:t>
            </w:r>
          </w:p>
        </w:tc>
        <w:tc>
          <w:tcPr>
            <w:tcW w:w="6035" w:type="dxa"/>
            <w:tcBorders>
              <w:top w:val="single" w:sz="4" w:space="0" w:color="auto"/>
              <w:left w:val="single" w:sz="4" w:space="0" w:color="auto"/>
              <w:bottom w:val="single" w:sz="4" w:space="0" w:color="auto"/>
              <w:right w:val="single" w:sz="4" w:space="0" w:color="auto"/>
            </w:tcBorders>
            <w:hideMark/>
          </w:tcPr>
          <w:p w:rsidR="00A81FFD" w:rsidRPr="00AD5288" w:rsidRDefault="00A81FFD" w:rsidP="00AD5288">
            <w:pPr>
              <w:spacing w:after="0" w:line="240" w:lineRule="auto"/>
              <w:ind w:left="-25"/>
              <w:jc w:val="both"/>
              <w:rPr>
                <w:rFonts w:ascii="Times New Roman" w:eastAsia="Calibri" w:hAnsi="Times New Roman" w:cs="Times New Roman"/>
                <w:color w:val="000000"/>
                <w:sz w:val="24"/>
                <w:szCs w:val="24"/>
              </w:rPr>
            </w:pPr>
            <w:proofErr w:type="spellStart"/>
            <w:r>
              <w:rPr>
                <w:rFonts w:ascii="Times New Roman" w:eastAsia="Calibri" w:hAnsi="Times New Roman" w:cs="Times New Roman"/>
                <w:b/>
                <w:i/>
                <w:color w:val="000000"/>
                <w:sz w:val="24"/>
                <w:szCs w:val="24"/>
              </w:rPr>
              <w:t>Повт</w:t>
            </w:r>
            <w:proofErr w:type="spellEnd"/>
            <w:r>
              <w:rPr>
                <w:rFonts w:ascii="Times New Roman" w:eastAsia="Calibri" w:hAnsi="Times New Roman" w:cs="Times New Roman"/>
                <w:b/>
                <w:i/>
                <w:color w:val="000000"/>
                <w:sz w:val="24"/>
                <w:szCs w:val="24"/>
              </w:rPr>
              <w:t xml:space="preserve">. </w:t>
            </w:r>
            <w:r w:rsidRPr="00FD290B">
              <w:rPr>
                <w:rFonts w:ascii="Times New Roman" w:eastAsia="Calibri" w:hAnsi="Times New Roman" w:cs="Times New Roman"/>
                <w:i/>
                <w:color w:val="000000"/>
                <w:sz w:val="24"/>
                <w:szCs w:val="24"/>
              </w:rPr>
              <w:t>Вычитание в пределах 10</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color w:val="000000"/>
                <w:sz w:val="24"/>
                <w:szCs w:val="24"/>
              </w:rPr>
              <w:t>Вычитание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color w:val="000000"/>
                <w:sz w:val="24"/>
                <w:szCs w:val="24"/>
              </w:rPr>
              <w:t>13-</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07</w:t>
            </w:r>
            <w:r w:rsidRPr="00C434A6">
              <w:rPr>
                <w:rFonts w:ascii="Times New Roman" w:eastAsia="Calibri" w:hAnsi="Times New Roman" w:cs="Times New Roman"/>
                <w:sz w:val="24"/>
                <w:szCs w:val="24"/>
              </w:rPr>
              <w:t>.04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27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100</w:t>
            </w:r>
          </w:p>
        </w:tc>
        <w:tc>
          <w:tcPr>
            <w:tcW w:w="6035" w:type="dxa"/>
            <w:tcBorders>
              <w:top w:val="single" w:sz="4" w:space="0" w:color="auto"/>
              <w:left w:val="single" w:sz="4" w:space="0" w:color="auto"/>
              <w:bottom w:val="single" w:sz="4" w:space="0" w:color="auto"/>
              <w:right w:val="single" w:sz="4" w:space="0" w:color="auto"/>
            </w:tcBorders>
            <w:hideMark/>
          </w:tcPr>
          <w:p w:rsidR="00A81FFD" w:rsidRPr="00F60725" w:rsidRDefault="00A81FFD" w:rsidP="00AD5288">
            <w:pPr>
              <w:spacing w:after="0" w:line="240" w:lineRule="auto"/>
              <w:jc w:val="both"/>
              <w:rPr>
                <w:rFonts w:ascii="Times New Roman" w:eastAsia="Calibri" w:hAnsi="Times New Roman" w:cs="Times New Roman"/>
                <w:color w:val="000000"/>
                <w:sz w:val="24"/>
                <w:szCs w:val="24"/>
              </w:rPr>
            </w:pPr>
            <w:proofErr w:type="spellStart"/>
            <w:r w:rsidRPr="00F60725">
              <w:rPr>
                <w:rFonts w:ascii="Times New Roman" w:eastAsia="Calibri" w:hAnsi="Times New Roman" w:cs="Times New Roman"/>
                <w:b/>
                <w:i/>
                <w:color w:val="000000"/>
                <w:sz w:val="24"/>
                <w:szCs w:val="24"/>
              </w:rPr>
              <w:t>Повт</w:t>
            </w:r>
            <w:proofErr w:type="spellEnd"/>
            <w:r w:rsidRPr="00FD290B">
              <w:rPr>
                <w:rFonts w:ascii="Times New Roman" w:eastAsia="Calibri" w:hAnsi="Times New Roman" w:cs="Times New Roman"/>
                <w:i/>
                <w:color w:val="000000"/>
                <w:sz w:val="24"/>
                <w:szCs w:val="24"/>
              </w:rPr>
              <w:t>. Единицы емкости. Литр</w:t>
            </w:r>
            <w:r w:rsidRPr="00F60725">
              <w:rPr>
                <w:rFonts w:ascii="Times New Roman" w:eastAsia="Calibri" w:hAnsi="Times New Roman" w:cs="Times New Roman"/>
                <w:b/>
                <w:i/>
                <w:color w:val="000000"/>
                <w:sz w:val="24"/>
                <w:szCs w:val="24"/>
              </w:rPr>
              <w:t>.</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color w:val="000000"/>
                <w:sz w:val="24"/>
                <w:szCs w:val="24"/>
              </w:rPr>
              <w:t>Вычитание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color w:val="000000"/>
                <w:sz w:val="24"/>
                <w:szCs w:val="24"/>
              </w:rPr>
              <w:t>14-</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r w:rsidRPr="00C434A6">
              <w:rPr>
                <w:rFonts w:ascii="Times New Roman" w:eastAsia="Calibri" w:hAnsi="Times New Roman" w:cs="Times New Roman"/>
                <w:sz w:val="24"/>
                <w:szCs w:val="24"/>
              </w:rPr>
              <w:t>.04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539"/>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101</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b/>
                <w:color w:val="000000"/>
                <w:sz w:val="24"/>
                <w:szCs w:val="24"/>
              </w:rPr>
            </w:pPr>
            <w:proofErr w:type="spellStart"/>
            <w:r w:rsidRPr="00F60725">
              <w:rPr>
                <w:rFonts w:ascii="Times New Roman" w:eastAsia="Calibri" w:hAnsi="Times New Roman" w:cs="Times New Roman"/>
                <w:b/>
                <w:i/>
                <w:color w:val="000000"/>
                <w:sz w:val="24"/>
                <w:szCs w:val="24"/>
              </w:rPr>
              <w:t>Повт</w:t>
            </w:r>
            <w:proofErr w:type="spellEnd"/>
            <w:r w:rsidRPr="00F60725">
              <w:rPr>
                <w:rFonts w:ascii="Times New Roman" w:eastAsia="Calibri" w:hAnsi="Times New Roman" w:cs="Times New Roman"/>
                <w:b/>
                <w:i/>
                <w:color w:val="000000"/>
                <w:sz w:val="24"/>
                <w:szCs w:val="24"/>
              </w:rPr>
              <w:t xml:space="preserve">. </w:t>
            </w:r>
            <w:r w:rsidRPr="00FD290B">
              <w:rPr>
                <w:rFonts w:ascii="Times New Roman" w:eastAsia="Calibri" w:hAnsi="Times New Roman" w:cs="Times New Roman"/>
                <w:i/>
                <w:color w:val="000000"/>
                <w:sz w:val="24"/>
                <w:szCs w:val="24"/>
              </w:rPr>
              <w:t>Название чисел при сложении и вычитании</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color w:val="000000"/>
                <w:sz w:val="24"/>
                <w:szCs w:val="24"/>
              </w:rPr>
              <w:t>Вычитание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color w:val="000000"/>
                <w:sz w:val="24"/>
                <w:szCs w:val="24"/>
              </w:rPr>
              <w:t>15-</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r w:rsidRPr="00C434A6">
              <w:rPr>
                <w:rFonts w:ascii="Times New Roman" w:eastAsia="Calibri" w:hAnsi="Times New Roman" w:cs="Times New Roman"/>
                <w:sz w:val="24"/>
                <w:szCs w:val="24"/>
              </w:rPr>
              <w:t>.04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274"/>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102</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b/>
                <w:color w:val="000000"/>
                <w:sz w:val="24"/>
                <w:szCs w:val="24"/>
              </w:rPr>
            </w:pPr>
            <w:proofErr w:type="spellStart"/>
            <w:r w:rsidRPr="00F60725">
              <w:rPr>
                <w:rFonts w:ascii="Times New Roman" w:eastAsia="Calibri" w:hAnsi="Times New Roman" w:cs="Times New Roman"/>
                <w:b/>
                <w:i/>
                <w:color w:val="000000"/>
                <w:sz w:val="24"/>
                <w:szCs w:val="24"/>
              </w:rPr>
              <w:t>Повт</w:t>
            </w:r>
            <w:proofErr w:type="spellEnd"/>
            <w:r w:rsidRPr="00F60725">
              <w:rPr>
                <w:rFonts w:ascii="Times New Roman" w:eastAsia="Calibri" w:hAnsi="Times New Roman" w:cs="Times New Roman"/>
                <w:b/>
                <w:i/>
                <w:color w:val="000000"/>
                <w:sz w:val="24"/>
                <w:szCs w:val="24"/>
              </w:rPr>
              <w:t xml:space="preserve">. </w:t>
            </w:r>
            <w:r w:rsidRPr="00FD290B">
              <w:rPr>
                <w:rFonts w:ascii="Times New Roman" w:eastAsia="Calibri" w:hAnsi="Times New Roman" w:cs="Times New Roman"/>
                <w:i/>
                <w:color w:val="000000"/>
                <w:sz w:val="24"/>
                <w:szCs w:val="24"/>
              </w:rPr>
              <w:t>Отрезок.</w:t>
            </w:r>
            <w:r w:rsidRPr="00C434A6">
              <w:rPr>
                <w:rFonts w:ascii="Times New Roman" w:eastAsia="Calibri" w:hAnsi="Times New Roman" w:cs="Times New Roman"/>
                <w:color w:val="000000"/>
                <w:sz w:val="24"/>
                <w:szCs w:val="24"/>
              </w:rPr>
              <w:t xml:space="preserve"> Вычитание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color w:val="000000"/>
                <w:sz w:val="24"/>
                <w:szCs w:val="24"/>
              </w:rPr>
              <w:t>16-</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rPr>
              <w:t>3</w:t>
            </w:r>
            <w:r w:rsidRPr="00C434A6">
              <w:rPr>
                <w:rFonts w:ascii="Times New Roman" w:eastAsia="Calibri" w:hAnsi="Times New Roman" w:cs="Times New Roman"/>
                <w:sz w:val="24"/>
                <w:szCs w:val="24"/>
              </w:rPr>
              <w:t>.04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263"/>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103</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AD5288">
            <w:pPr>
              <w:spacing w:after="0" w:line="240" w:lineRule="auto"/>
              <w:jc w:val="both"/>
              <w:rPr>
                <w:rFonts w:ascii="Times New Roman" w:eastAsia="Calibri" w:hAnsi="Times New Roman" w:cs="Times New Roman"/>
                <w:b/>
                <w:color w:val="000000"/>
                <w:sz w:val="24"/>
                <w:szCs w:val="24"/>
              </w:rPr>
            </w:pPr>
            <w:proofErr w:type="spellStart"/>
            <w:r w:rsidRPr="00F60725">
              <w:rPr>
                <w:rFonts w:ascii="Times New Roman" w:eastAsia="Calibri" w:hAnsi="Times New Roman" w:cs="Times New Roman"/>
                <w:b/>
                <w:i/>
                <w:color w:val="000000"/>
                <w:sz w:val="24"/>
                <w:szCs w:val="24"/>
              </w:rPr>
              <w:t>Повт</w:t>
            </w:r>
            <w:proofErr w:type="spellEnd"/>
            <w:r w:rsidRPr="00F60725">
              <w:rPr>
                <w:rFonts w:ascii="Times New Roman" w:eastAsia="Calibri" w:hAnsi="Times New Roman" w:cs="Times New Roman"/>
                <w:b/>
                <w:i/>
                <w:color w:val="000000"/>
                <w:sz w:val="24"/>
                <w:szCs w:val="24"/>
              </w:rPr>
              <w:t xml:space="preserve">. </w:t>
            </w:r>
            <w:r w:rsidRPr="00FD290B">
              <w:rPr>
                <w:rFonts w:ascii="Times New Roman" w:eastAsia="Calibri" w:hAnsi="Times New Roman" w:cs="Times New Roman"/>
                <w:i/>
                <w:color w:val="000000"/>
                <w:sz w:val="24"/>
                <w:szCs w:val="24"/>
              </w:rPr>
              <w:t>Прямая линия</w:t>
            </w:r>
            <w:r w:rsidRPr="00F60725">
              <w:rPr>
                <w:rFonts w:ascii="Times New Roman" w:eastAsia="Calibri" w:hAnsi="Times New Roman" w:cs="Times New Roman"/>
                <w:b/>
                <w:i/>
                <w:color w:val="000000"/>
                <w:sz w:val="24"/>
                <w:szCs w:val="24"/>
              </w:rPr>
              <w:t xml:space="preserve">. </w:t>
            </w:r>
            <w:r w:rsidRPr="00FF0867">
              <w:rPr>
                <w:rFonts w:ascii="Times New Roman" w:eastAsia="Calibri" w:hAnsi="Times New Roman" w:cs="Times New Roman"/>
                <w:i/>
                <w:color w:val="000000"/>
                <w:sz w:val="24"/>
                <w:szCs w:val="24"/>
              </w:rPr>
              <w:t>Луч.</w:t>
            </w:r>
            <w:r>
              <w:rPr>
                <w:rFonts w:ascii="Times New Roman" w:eastAsia="Calibri" w:hAnsi="Times New Roman" w:cs="Times New Roman"/>
                <w:b/>
                <w:i/>
                <w:color w:val="000000"/>
                <w:sz w:val="24"/>
                <w:szCs w:val="24"/>
              </w:rPr>
              <w:t xml:space="preserve"> </w:t>
            </w:r>
            <w:r w:rsidRPr="00C434A6">
              <w:rPr>
                <w:rFonts w:ascii="Times New Roman" w:eastAsia="Calibri" w:hAnsi="Times New Roman" w:cs="Times New Roman"/>
                <w:color w:val="000000"/>
                <w:sz w:val="24"/>
                <w:szCs w:val="24"/>
              </w:rPr>
              <w:t>Вычитание вида:</w:t>
            </w:r>
            <w:r>
              <w:rPr>
                <w:rFonts w:ascii="Times New Roman" w:eastAsia="Calibri" w:hAnsi="Times New Roman" w:cs="Times New Roman"/>
                <w:color w:val="000000"/>
                <w:sz w:val="24"/>
                <w:szCs w:val="24"/>
              </w:rPr>
              <w:t xml:space="preserve"> </w:t>
            </w:r>
            <w:r w:rsidRPr="00C434A6">
              <w:rPr>
                <w:rFonts w:ascii="Times New Roman" w:eastAsia="Calibri" w:hAnsi="Times New Roman" w:cs="Times New Roman"/>
                <w:color w:val="000000"/>
                <w:sz w:val="24"/>
                <w:szCs w:val="24"/>
              </w:rPr>
              <w:t>17-</w:t>
            </w:r>
            <w:r w:rsidRPr="00C434A6">
              <w:rPr>
                <w:rFonts w:ascii="Times New Roman" w:eastAsia="Calibri" w:hAnsi="Times New Roman" w:cs="Times New Roman"/>
                <w:b/>
                <w:color w:val="000000"/>
                <w:sz w:val="24"/>
                <w:szCs w:val="24"/>
              </w:rPr>
              <w:t>□</w:t>
            </w:r>
            <w:r w:rsidRPr="00C434A6">
              <w:rPr>
                <w:rFonts w:ascii="Times New Roman" w:eastAsia="Calibri" w:hAnsi="Times New Roman" w:cs="Times New Roman"/>
                <w:sz w:val="24"/>
                <w:szCs w:val="24"/>
              </w:rPr>
              <w:t xml:space="preserve">, </w:t>
            </w:r>
            <w:r w:rsidRPr="00C434A6">
              <w:rPr>
                <w:rFonts w:ascii="Times New Roman" w:eastAsia="Calibri" w:hAnsi="Times New Roman" w:cs="Times New Roman"/>
                <w:color w:val="000000"/>
                <w:sz w:val="24"/>
                <w:szCs w:val="24"/>
              </w:rPr>
              <w:t>18-</w:t>
            </w:r>
            <w:r w:rsidRPr="00C434A6">
              <w:rPr>
                <w:rFonts w:ascii="Times New Roman" w:eastAsia="Calibri" w:hAnsi="Times New Roman" w:cs="Times New Roman"/>
                <w:b/>
                <w:color w:val="000000"/>
                <w:sz w:val="24"/>
                <w:szCs w:val="24"/>
              </w:rPr>
              <w:t>□</w:t>
            </w:r>
            <w:r>
              <w:rPr>
                <w:rFonts w:ascii="Times New Roman" w:eastAsia="Calibri" w:hAnsi="Times New Roman" w:cs="Times New Roman"/>
                <w:b/>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rPr>
              <w:t>4</w:t>
            </w:r>
            <w:r w:rsidRPr="00C434A6">
              <w:rPr>
                <w:rFonts w:ascii="Times New Roman" w:eastAsia="Calibri" w:hAnsi="Times New Roman" w:cs="Times New Roman"/>
                <w:sz w:val="24"/>
                <w:szCs w:val="24"/>
              </w:rPr>
              <w:t>.04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268"/>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104</w:t>
            </w:r>
          </w:p>
        </w:tc>
        <w:tc>
          <w:tcPr>
            <w:tcW w:w="6035" w:type="dxa"/>
            <w:tcBorders>
              <w:top w:val="single" w:sz="4" w:space="0" w:color="auto"/>
              <w:left w:val="single" w:sz="4" w:space="0" w:color="auto"/>
              <w:bottom w:val="single" w:sz="4" w:space="0" w:color="auto"/>
              <w:right w:val="single" w:sz="4" w:space="0" w:color="auto"/>
            </w:tcBorders>
            <w:hideMark/>
          </w:tcPr>
          <w:p w:rsidR="00A81FFD" w:rsidRPr="00F60725" w:rsidRDefault="00A81FFD" w:rsidP="00AD5288">
            <w:pPr>
              <w:spacing w:after="0" w:line="240" w:lineRule="auto"/>
              <w:jc w:val="both"/>
              <w:rPr>
                <w:rFonts w:ascii="Times New Roman" w:eastAsia="Calibri" w:hAnsi="Times New Roman" w:cs="Times New Roman"/>
                <w:sz w:val="24"/>
                <w:szCs w:val="24"/>
              </w:rPr>
            </w:pPr>
            <w:proofErr w:type="spellStart"/>
            <w:r w:rsidRPr="00F60725">
              <w:rPr>
                <w:rFonts w:ascii="Times New Roman" w:eastAsia="Calibri" w:hAnsi="Times New Roman" w:cs="Times New Roman"/>
                <w:b/>
                <w:i/>
                <w:sz w:val="24"/>
                <w:szCs w:val="24"/>
              </w:rPr>
              <w:t>Повт</w:t>
            </w:r>
            <w:proofErr w:type="spellEnd"/>
            <w:r w:rsidRPr="00F60725">
              <w:rPr>
                <w:rFonts w:ascii="Times New Roman" w:eastAsia="Calibri" w:hAnsi="Times New Roman" w:cs="Times New Roman"/>
                <w:b/>
                <w:i/>
                <w:sz w:val="24"/>
                <w:szCs w:val="24"/>
              </w:rPr>
              <w:t xml:space="preserve">. </w:t>
            </w:r>
            <w:r w:rsidRPr="00FD290B">
              <w:rPr>
                <w:rFonts w:ascii="Times New Roman" w:eastAsia="Calibri" w:hAnsi="Times New Roman" w:cs="Times New Roman"/>
                <w:i/>
                <w:sz w:val="24"/>
                <w:szCs w:val="24"/>
              </w:rPr>
              <w:t>Единицы длины</w:t>
            </w:r>
            <w:r w:rsidRPr="00F60725">
              <w:rPr>
                <w:rFonts w:ascii="Times New Roman" w:eastAsia="Calibri" w:hAnsi="Times New Roman" w:cs="Times New Roman"/>
                <w:b/>
                <w:i/>
                <w:sz w:val="24"/>
                <w:szCs w:val="24"/>
              </w:rPr>
              <w:t>.</w:t>
            </w:r>
            <w:r>
              <w:rPr>
                <w:rFonts w:ascii="Times New Roman" w:eastAsia="Calibri" w:hAnsi="Times New Roman" w:cs="Times New Roman"/>
                <w:sz w:val="24"/>
                <w:szCs w:val="24"/>
              </w:rPr>
              <w:t xml:space="preserve"> Таблица сложения чисел в пределах 20.</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w:t>
            </w:r>
            <w:r w:rsidRPr="00C434A6">
              <w:rPr>
                <w:rFonts w:ascii="Times New Roman" w:eastAsia="Calibri" w:hAnsi="Times New Roman" w:cs="Times New Roman"/>
                <w:sz w:val="24"/>
                <w:szCs w:val="24"/>
              </w:rPr>
              <w:t>.04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1F28E8" w:rsidRPr="00C434A6" w:rsidTr="00871280">
        <w:trPr>
          <w:trHeight w:val="539"/>
        </w:trPr>
        <w:tc>
          <w:tcPr>
            <w:tcW w:w="619" w:type="dxa"/>
            <w:tcBorders>
              <w:top w:val="single" w:sz="4" w:space="0" w:color="auto"/>
              <w:left w:val="single" w:sz="4" w:space="0" w:color="auto"/>
              <w:bottom w:val="single" w:sz="4" w:space="0" w:color="auto"/>
              <w:right w:val="single" w:sz="4" w:space="0" w:color="auto"/>
            </w:tcBorders>
            <w:hideMark/>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105</w:t>
            </w:r>
          </w:p>
        </w:tc>
        <w:tc>
          <w:tcPr>
            <w:tcW w:w="6035" w:type="dxa"/>
            <w:tcBorders>
              <w:top w:val="single" w:sz="4" w:space="0" w:color="auto"/>
              <w:left w:val="single" w:sz="4" w:space="0" w:color="auto"/>
              <w:bottom w:val="single" w:sz="4" w:space="0" w:color="auto"/>
              <w:right w:val="single" w:sz="4" w:space="0" w:color="auto"/>
            </w:tcBorders>
            <w:hideMark/>
          </w:tcPr>
          <w:p w:rsidR="001F28E8" w:rsidRPr="00C434A6" w:rsidRDefault="001F28E8" w:rsidP="004B4C18">
            <w:pPr>
              <w:spacing w:after="0" w:line="240" w:lineRule="auto"/>
              <w:jc w:val="both"/>
              <w:rPr>
                <w:rFonts w:ascii="Times New Roman" w:eastAsia="Calibri" w:hAnsi="Times New Roman" w:cs="Times New Roman"/>
                <w:sz w:val="24"/>
                <w:szCs w:val="24"/>
              </w:rPr>
            </w:pPr>
            <w:proofErr w:type="spellStart"/>
            <w:r w:rsidRPr="00F60725">
              <w:rPr>
                <w:rFonts w:ascii="Times New Roman" w:eastAsia="Calibri" w:hAnsi="Times New Roman" w:cs="Times New Roman"/>
                <w:b/>
                <w:i/>
                <w:sz w:val="24"/>
                <w:szCs w:val="24"/>
              </w:rPr>
              <w:t>Повт</w:t>
            </w:r>
            <w:proofErr w:type="spellEnd"/>
            <w:r w:rsidRPr="00F60725">
              <w:rPr>
                <w:rFonts w:ascii="Times New Roman" w:eastAsia="Calibri" w:hAnsi="Times New Roman" w:cs="Times New Roman"/>
                <w:b/>
                <w:i/>
                <w:sz w:val="24"/>
                <w:szCs w:val="24"/>
              </w:rPr>
              <w:t xml:space="preserve">. </w:t>
            </w:r>
            <w:r w:rsidRPr="00FD290B">
              <w:rPr>
                <w:rFonts w:ascii="Times New Roman" w:eastAsia="Calibri" w:hAnsi="Times New Roman" w:cs="Times New Roman"/>
                <w:i/>
                <w:sz w:val="24"/>
                <w:szCs w:val="24"/>
              </w:rPr>
              <w:t>Геометрические фигуры</w:t>
            </w:r>
            <w:r w:rsidRPr="00F60725">
              <w:rPr>
                <w:rFonts w:ascii="Times New Roman" w:eastAsia="Calibri" w:hAnsi="Times New Roman" w:cs="Times New Roman"/>
                <w:b/>
                <w:i/>
                <w:sz w:val="24"/>
                <w:szCs w:val="24"/>
              </w:rPr>
              <w:t xml:space="preserve">. </w:t>
            </w:r>
            <w:r>
              <w:rPr>
                <w:rFonts w:ascii="Times New Roman" w:eastAsia="Calibri" w:hAnsi="Times New Roman" w:cs="Times New Roman"/>
                <w:sz w:val="24"/>
                <w:szCs w:val="24"/>
              </w:rPr>
              <w:t xml:space="preserve">Сложение и вычитание чисел в пределах 20. </w:t>
            </w:r>
            <w:r w:rsidR="00FF0867" w:rsidRPr="004B4C18">
              <w:rPr>
                <w:rFonts w:ascii="Times New Roman" w:eastAsia="Calibri" w:hAnsi="Times New Roman" w:cs="Times New Roman"/>
                <w:b/>
                <w:sz w:val="24"/>
                <w:szCs w:val="24"/>
              </w:rPr>
              <w:t>Самостоятельная  работа</w:t>
            </w:r>
            <w:r w:rsidR="004B4C18">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F28E8" w:rsidRPr="00C434A6" w:rsidRDefault="00A81FFD" w:rsidP="00616E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rPr>
              <w:t>9</w:t>
            </w:r>
            <w:r w:rsidRPr="001F28E8">
              <w:rPr>
                <w:rFonts w:ascii="Times New Roman" w:eastAsia="Calibri" w:hAnsi="Times New Roman" w:cs="Times New Roman"/>
                <w:sz w:val="24"/>
                <w:szCs w:val="24"/>
                <w:lang w:val="en-US"/>
              </w:rPr>
              <w:t>.04</w:t>
            </w:r>
          </w:p>
        </w:tc>
        <w:tc>
          <w:tcPr>
            <w:tcW w:w="991" w:type="dxa"/>
            <w:tcBorders>
              <w:top w:val="single" w:sz="4" w:space="0" w:color="auto"/>
              <w:left w:val="single" w:sz="4" w:space="0" w:color="auto"/>
              <w:bottom w:val="single" w:sz="4" w:space="0" w:color="auto"/>
              <w:right w:val="single" w:sz="4" w:space="0" w:color="auto"/>
            </w:tcBorders>
          </w:tcPr>
          <w:p w:rsidR="001F28E8" w:rsidRPr="00C434A6" w:rsidRDefault="001F28E8"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1F28E8" w:rsidRPr="00C434A6" w:rsidRDefault="001F28E8"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С.р.</w:t>
            </w:r>
          </w:p>
        </w:tc>
      </w:tr>
      <w:tr w:rsidR="007D63B4" w:rsidRPr="00C434A6" w:rsidTr="00871280">
        <w:trPr>
          <w:trHeight w:val="276"/>
        </w:trPr>
        <w:tc>
          <w:tcPr>
            <w:tcW w:w="10313" w:type="dxa"/>
            <w:gridSpan w:val="5"/>
            <w:tcBorders>
              <w:top w:val="single" w:sz="4" w:space="0" w:color="auto"/>
              <w:left w:val="single" w:sz="4" w:space="0" w:color="auto"/>
              <w:bottom w:val="single" w:sz="4" w:space="0" w:color="auto"/>
              <w:right w:val="single" w:sz="4" w:space="0" w:color="auto"/>
            </w:tcBorders>
          </w:tcPr>
          <w:p w:rsidR="007D63B4" w:rsidRPr="00C434A6" w:rsidRDefault="007D63B4" w:rsidP="00AD5288">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b/>
                <w:sz w:val="24"/>
                <w:szCs w:val="24"/>
              </w:rPr>
              <w:t>Итоговое повторение</w:t>
            </w:r>
            <w:r w:rsidR="00ED4D99">
              <w:rPr>
                <w:rFonts w:ascii="Times New Roman" w:eastAsia="Calibri" w:hAnsi="Times New Roman" w:cs="Times New Roman"/>
                <w:b/>
                <w:sz w:val="24"/>
                <w:szCs w:val="24"/>
              </w:rPr>
              <w:t xml:space="preserve"> (8 ч)</w:t>
            </w:r>
          </w:p>
        </w:tc>
      </w:tr>
      <w:tr w:rsidR="00A81FFD" w:rsidRPr="00C434A6" w:rsidTr="00871280">
        <w:trPr>
          <w:trHeight w:val="269"/>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106</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sz w:val="24"/>
                <w:szCs w:val="24"/>
              </w:rPr>
              <w:t>Нумерация чисел 1-2</w:t>
            </w:r>
            <w:r w:rsidRPr="00C434A6">
              <w:rPr>
                <w:rFonts w:ascii="Times New Roman" w:eastAsia="Calibri"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20</w:t>
            </w:r>
            <w:r w:rsidRPr="00C434A6">
              <w:rPr>
                <w:rFonts w:ascii="Times New Roman" w:eastAsia="Calibri" w:hAnsi="Times New Roman" w:cs="Times New Roman"/>
                <w:sz w:val="24"/>
                <w:szCs w:val="24"/>
                <w:lang w:val="en-US"/>
              </w:rPr>
              <w:t>.04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A81FFD" w:rsidRPr="00C434A6" w:rsidTr="00871280">
        <w:trPr>
          <w:trHeight w:val="280"/>
        </w:trPr>
        <w:tc>
          <w:tcPr>
            <w:tcW w:w="619" w:type="dxa"/>
            <w:tcBorders>
              <w:top w:val="single" w:sz="4" w:space="0" w:color="auto"/>
              <w:left w:val="single" w:sz="4" w:space="0" w:color="auto"/>
              <w:bottom w:val="single" w:sz="4" w:space="0" w:color="auto"/>
              <w:right w:val="single" w:sz="4" w:space="0" w:color="auto"/>
            </w:tcBorders>
            <w:hideMark/>
          </w:tcPr>
          <w:p w:rsidR="00A81FFD" w:rsidRPr="00C434A6" w:rsidRDefault="00A81FFD"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107</w:t>
            </w:r>
          </w:p>
        </w:tc>
        <w:tc>
          <w:tcPr>
            <w:tcW w:w="6035" w:type="dxa"/>
            <w:tcBorders>
              <w:top w:val="single" w:sz="4" w:space="0" w:color="auto"/>
              <w:left w:val="single" w:sz="4" w:space="0" w:color="auto"/>
              <w:bottom w:val="single" w:sz="4" w:space="0" w:color="auto"/>
              <w:right w:val="single" w:sz="4" w:space="0" w:color="auto"/>
            </w:tcBorders>
            <w:hideMark/>
          </w:tcPr>
          <w:p w:rsidR="00A81FFD" w:rsidRPr="00C434A6" w:rsidRDefault="00A81FFD"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Сложение и вычитание в пределах 10. </w:t>
            </w:r>
          </w:p>
        </w:tc>
        <w:tc>
          <w:tcPr>
            <w:tcW w:w="992" w:type="dxa"/>
            <w:tcBorders>
              <w:top w:val="single" w:sz="4" w:space="0" w:color="auto"/>
              <w:left w:val="single" w:sz="4" w:space="0" w:color="auto"/>
              <w:bottom w:val="single" w:sz="4" w:space="0" w:color="auto"/>
              <w:right w:val="single" w:sz="4" w:space="0" w:color="auto"/>
            </w:tcBorders>
          </w:tcPr>
          <w:p w:rsidR="00A81FFD" w:rsidRPr="00C434A6" w:rsidRDefault="00A81FFD" w:rsidP="000717C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w:t>
            </w:r>
            <w:r>
              <w:rPr>
                <w:rFonts w:ascii="Times New Roman" w:eastAsia="Calibri" w:hAnsi="Times New Roman" w:cs="Times New Roman"/>
                <w:sz w:val="24"/>
                <w:szCs w:val="24"/>
              </w:rPr>
              <w:t>1</w:t>
            </w:r>
            <w:r w:rsidRPr="00C434A6">
              <w:rPr>
                <w:rFonts w:ascii="Times New Roman" w:eastAsia="Calibri" w:hAnsi="Times New Roman" w:cs="Times New Roman"/>
                <w:sz w:val="24"/>
                <w:szCs w:val="24"/>
              </w:rPr>
              <w:t>.0</w:t>
            </w:r>
            <w:r w:rsidRPr="00C434A6">
              <w:rPr>
                <w:rFonts w:ascii="Times New Roman" w:eastAsia="Calibri" w:hAnsi="Times New Roman" w:cs="Times New Roman"/>
                <w:sz w:val="24"/>
                <w:szCs w:val="24"/>
                <w:lang w:val="en-US"/>
              </w:rPr>
              <w:t>4</w:t>
            </w:r>
          </w:p>
        </w:tc>
        <w:tc>
          <w:tcPr>
            <w:tcW w:w="991" w:type="dxa"/>
            <w:tcBorders>
              <w:top w:val="single" w:sz="4" w:space="0" w:color="auto"/>
              <w:left w:val="single" w:sz="4" w:space="0" w:color="auto"/>
              <w:bottom w:val="single" w:sz="4" w:space="0" w:color="auto"/>
              <w:right w:val="single" w:sz="4" w:space="0" w:color="auto"/>
            </w:tcBorders>
          </w:tcPr>
          <w:p w:rsidR="00A81FFD" w:rsidRPr="00C434A6" w:rsidRDefault="00A81FFD"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A81FFD" w:rsidRPr="00C434A6" w:rsidRDefault="00A81FFD" w:rsidP="00ED4D99">
            <w:pPr>
              <w:spacing w:after="0" w:line="240" w:lineRule="auto"/>
              <w:jc w:val="center"/>
              <w:rPr>
                <w:rFonts w:ascii="Times New Roman" w:eastAsia="Calibri" w:hAnsi="Times New Roman" w:cs="Times New Roman"/>
                <w:sz w:val="24"/>
                <w:szCs w:val="24"/>
              </w:rPr>
            </w:pPr>
          </w:p>
        </w:tc>
      </w:tr>
      <w:tr w:rsidR="002532EB" w:rsidRPr="00C434A6" w:rsidTr="00871280">
        <w:trPr>
          <w:trHeight w:val="256"/>
        </w:trPr>
        <w:tc>
          <w:tcPr>
            <w:tcW w:w="619" w:type="dxa"/>
            <w:tcBorders>
              <w:top w:val="single" w:sz="4" w:space="0" w:color="auto"/>
              <w:left w:val="single" w:sz="4" w:space="0" w:color="auto"/>
              <w:bottom w:val="single" w:sz="4" w:space="0" w:color="auto"/>
              <w:right w:val="single" w:sz="4" w:space="0" w:color="auto"/>
            </w:tcBorders>
          </w:tcPr>
          <w:p w:rsidR="002532EB" w:rsidRPr="00C434A6" w:rsidRDefault="002532EB" w:rsidP="00B3720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lastRenderedPageBreak/>
              <w:t>108</w:t>
            </w:r>
          </w:p>
        </w:tc>
        <w:tc>
          <w:tcPr>
            <w:tcW w:w="6035" w:type="dxa"/>
            <w:tcBorders>
              <w:top w:val="single" w:sz="4" w:space="0" w:color="auto"/>
              <w:left w:val="single" w:sz="4" w:space="0" w:color="auto"/>
              <w:bottom w:val="single" w:sz="4" w:space="0" w:color="auto"/>
              <w:right w:val="single" w:sz="4" w:space="0" w:color="auto"/>
            </w:tcBorders>
            <w:hideMark/>
          </w:tcPr>
          <w:p w:rsidR="002532EB" w:rsidRPr="00C434A6" w:rsidRDefault="002532EB"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Сложение и вычитание в пределах 20. </w:t>
            </w:r>
          </w:p>
        </w:tc>
        <w:tc>
          <w:tcPr>
            <w:tcW w:w="992" w:type="dxa"/>
            <w:tcBorders>
              <w:top w:val="single" w:sz="4" w:space="0" w:color="auto"/>
              <w:left w:val="single" w:sz="4" w:space="0" w:color="auto"/>
              <w:bottom w:val="single" w:sz="4" w:space="0" w:color="auto"/>
              <w:right w:val="single" w:sz="4" w:space="0" w:color="auto"/>
            </w:tcBorders>
          </w:tcPr>
          <w:p w:rsidR="002532EB" w:rsidRPr="00AE1BEB" w:rsidRDefault="002532EB" w:rsidP="00B37209">
            <w:pPr>
              <w:spacing w:after="0" w:line="240" w:lineRule="auto"/>
              <w:jc w:val="center"/>
              <w:rPr>
                <w:rFonts w:ascii="Times New Roman" w:eastAsia="Calibri" w:hAnsi="Times New Roman" w:cs="Times New Roman"/>
                <w:sz w:val="24"/>
                <w:szCs w:val="24"/>
              </w:rPr>
            </w:pPr>
            <w:r w:rsidRPr="00AE1BEB">
              <w:rPr>
                <w:rFonts w:ascii="Times New Roman" w:eastAsia="Calibri" w:hAnsi="Times New Roman" w:cs="Times New Roman"/>
                <w:sz w:val="24"/>
                <w:szCs w:val="24"/>
              </w:rPr>
              <w:t>2</w:t>
            </w:r>
            <w:r>
              <w:rPr>
                <w:rFonts w:ascii="Times New Roman" w:eastAsia="Calibri" w:hAnsi="Times New Roman" w:cs="Times New Roman"/>
                <w:sz w:val="24"/>
                <w:szCs w:val="24"/>
              </w:rPr>
              <w:t>2</w:t>
            </w:r>
            <w:r w:rsidRPr="00C434A6">
              <w:rPr>
                <w:rFonts w:ascii="Times New Roman" w:eastAsia="Calibri" w:hAnsi="Times New Roman" w:cs="Times New Roman"/>
                <w:sz w:val="24"/>
                <w:szCs w:val="24"/>
              </w:rPr>
              <w:t>.0</w:t>
            </w:r>
            <w:r w:rsidRPr="00AE1BEB">
              <w:rPr>
                <w:rFonts w:ascii="Times New Roman" w:eastAsia="Calibri" w:hAnsi="Times New Roman" w:cs="Times New Roman"/>
                <w:sz w:val="24"/>
                <w:szCs w:val="24"/>
              </w:rPr>
              <w:t>4</w:t>
            </w:r>
          </w:p>
        </w:tc>
        <w:tc>
          <w:tcPr>
            <w:tcW w:w="991" w:type="dxa"/>
            <w:tcBorders>
              <w:top w:val="single" w:sz="4" w:space="0" w:color="auto"/>
              <w:left w:val="single" w:sz="4" w:space="0" w:color="auto"/>
              <w:bottom w:val="single" w:sz="4" w:space="0" w:color="auto"/>
              <w:right w:val="single" w:sz="4" w:space="0" w:color="auto"/>
            </w:tcBorders>
          </w:tcPr>
          <w:p w:rsidR="002532EB" w:rsidRPr="00C434A6" w:rsidRDefault="002532EB"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2532EB" w:rsidRPr="00C434A6" w:rsidRDefault="002532EB" w:rsidP="00ED4D99">
            <w:pPr>
              <w:spacing w:after="0" w:line="240" w:lineRule="auto"/>
              <w:jc w:val="center"/>
              <w:rPr>
                <w:rFonts w:ascii="Times New Roman" w:eastAsia="Calibri" w:hAnsi="Times New Roman" w:cs="Times New Roman"/>
                <w:sz w:val="24"/>
                <w:szCs w:val="24"/>
              </w:rPr>
            </w:pPr>
          </w:p>
        </w:tc>
      </w:tr>
      <w:tr w:rsidR="002532EB" w:rsidRPr="00C434A6" w:rsidTr="00871280">
        <w:trPr>
          <w:trHeight w:val="260"/>
        </w:trPr>
        <w:tc>
          <w:tcPr>
            <w:tcW w:w="619" w:type="dxa"/>
            <w:tcBorders>
              <w:top w:val="single" w:sz="4" w:space="0" w:color="auto"/>
              <w:left w:val="single" w:sz="4" w:space="0" w:color="auto"/>
              <w:bottom w:val="single" w:sz="4" w:space="0" w:color="auto"/>
              <w:right w:val="single" w:sz="4" w:space="0" w:color="auto"/>
            </w:tcBorders>
          </w:tcPr>
          <w:p w:rsidR="002532EB" w:rsidRPr="00C434A6" w:rsidRDefault="002532EB" w:rsidP="00B3720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109</w:t>
            </w:r>
          </w:p>
        </w:tc>
        <w:tc>
          <w:tcPr>
            <w:tcW w:w="6035" w:type="dxa"/>
            <w:tcBorders>
              <w:top w:val="single" w:sz="4" w:space="0" w:color="auto"/>
              <w:left w:val="single" w:sz="4" w:space="0" w:color="auto"/>
              <w:bottom w:val="single" w:sz="4" w:space="0" w:color="auto"/>
              <w:right w:val="single" w:sz="4" w:space="0" w:color="auto"/>
            </w:tcBorders>
          </w:tcPr>
          <w:p w:rsidR="002532EB" w:rsidRPr="00C434A6" w:rsidRDefault="002532EB"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Единицы длины. Отрезок. </w:t>
            </w:r>
          </w:p>
        </w:tc>
        <w:tc>
          <w:tcPr>
            <w:tcW w:w="992" w:type="dxa"/>
            <w:tcBorders>
              <w:top w:val="single" w:sz="4" w:space="0" w:color="auto"/>
              <w:left w:val="single" w:sz="4" w:space="0" w:color="auto"/>
              <w:bottom w:val="single" w:sz="4" w:space="0" w:color="auto"/>
              <w:right w:val="single" w:sz="4" w:space="0" w:color="auto"/>
            </w:tcBorders>
          </w:tcPr>
          <w:p w:rsidR="002532EB" w:rsidRPr="00AE1BEB" w:rsidRDefault="002532EB" w:rsidP="00B37209">
            <w:pPr>
              <w:spacing w:after="0" w:line="240" w:lineRule="auto"/>
              <w:jc w:val="center"/>
              <w:rPr>
                <w:rFonts w:ascii="Times New Roman" w:eastAsia="Calibri" w:hAnsi="Times New Roman" w:cs="Times New Roman"/>
                <w:sz w:val="24"/>
                <w:szCs w:val="24"/>
              </w:rPr>
            </w:pPr>
            <w:r w:rsidRPr="00AE1BEB">
              <w:rPr>
                <w:rFonts w:ascii="Times New Roman" w:eastAsia="Calibri" w:hAnsi="Times New Roman" w:cs="Times New Roman"/>
                <w:sz w:val="24"/>
                <w:szCs w:val="24"/>
              </w:rPr>
              <w:t>2</w:t>
            </w:r>
            <w:r>
              <w:rPr>
                <w:rFonts w:ascii="Times New Roman" w:eastAsia="Calibri" w:hAnsi="Times New Roman" w:cs="Times New Roman"/>
                <w:sz w:val="24"/>
                <w:szCs w:val="24"/>
              </w:rPr>
              <w:t>6</w:t>
            </w:r>
            <w:r w:rsidRPr="00C434A6">
              <w:rPr>
                <w:rFonts w:ascii="Times New Roman" w:eastAsia="Calibri" w:hAnsi="Times New Roman" w:cs="Times New Roman"/>
                <w:sz w:val="24"/>
                <w:szCs w:val="24"/>
              </w:rPr>
              <w:t>.0</w:t>
            </w:r>
            <w:r w:rsidRPr="00AE1BEB">
              <w:rPr>
                <w:rFonts w:ascii="Times New Roman" w:eastAsia="Calibri" w:hAnsi="Times New Roman" w:cs="Times New Roman"/>
                <w:sz w:val="24"/>
                <w:szCs w:val="24"/>
              </w:rPr>
              <w:t>4</w:t>
            </w:r>
          </w:p>
        </w:tc>
        <w:tc>
          <w:tcPr>
            <w:tcW w:w="991" w:type="dxa"/>
            <w:tcBorders>
              <w:top w:val="single" w:sz="4" w:space="0" w:color="auto"/>
              <w:left w:val="single" w:sz="4" w:space="0" w:color="auto"/>
              <w:bottom w:val="single" w:sz="4" w:space="0" w:color="auto"/>
              <w:right w:val="single" w:sz="4" w:space="0" w:color="auto"/>
            </w:tcBorders>
          </w:tcPr>
          <w:p w:rsidR="002532EB" w:rsidRPr="00C434A6" w:rsidRDefault="002532EB"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2532EB" w:rsidRPr="00C434A6" w:rsidRDefault="002532EB" w:rsidP="00ED4D99">
            <w:pPr>
              <w:spacing w:after="0" w:line="240" w:lineRule="auto"/>
              <w:jc w:val="center"/>
              <w:rPr>
                <w:rFonts w:ascii="Times New Roman" w:eastAsia="Calibri" w:hAnsi="Times New Roman" w:cs="Times New Roman"/>
                <w:sz w:val="24"/>
                <w:szCs w:val="24"/>
              </w:rPr>
            </w:pPr>
          </w:p>
        </w:tc>
      </w:tr>
      <w:tr w:rsidR="002532EB" w:rsidRPr="00C434A6" w:rsidTr="00871280">
        <w:trPr>
          <w:trHeight w:val="250"/>
        </w:trPr>
        <w:tc>
          <w:tcPr>
            <w:tcW w:w="619" w:type="dxa"/>
            <w:tcBorders>
              <w:top w:val="single" w:sz="4" w:space="0" w:color="auto"/>
              <w:left w:val="single" w:sz="4" w:space="0" w:color="auto"/>
              <w:bottom w:val="single" w:sz="4" w:space="0" w:color="auto"/>
              <w:right w:val="single" w:sz="4" w:space="0" w:color="auto"/>
            </w:tcBorders>
          </w:tcPr>
          <w:p w:rsidR="002532EB" w:rsidRPr="00C434A6" w:rsidRDefault="002532EB" w:rsidP="00B3720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110</w:t>
            </w:r>
          </w:p>
        </w:tc>
        <w:tc>
          <w:tcPr>
            <w:tcW w:w="6035" w:type="dxa"/>
            <w:tcBorders>
              <w:top w:val="single" w:sz="4" w:space="0" w:color="auto"/>
              <w:left w:val="single" w:sz="4" w:space="0" w:color="auto"/>
              <w:bottom w:val="single" w:sz="4" w:space="0" w:color="auto"/>
              <w:right w:val="single" w:sz="4" w:space="0" w:color="auto"/>
            </w:tcBorders>
          </w:tcPr>
          <w:p w:rsidR="002532EB" w:rsidRPr="00C434A6" w:rsidRDefault="002532EB"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Литр. Килограмм. </w:t>
            </w:r>
          </w:p>
        </w:tc>
        <w:tc>
          <w:tcPr>
            <w:tcW w:w="992" w:type="dxa"/>
            <w:tcBorders>
              <w:top w:val="single" w:sz="4" w:space="0" w:color="auto"/>
              <w:left w:val="single" w:sz="4" w:space="0" w:color="auto"/>
              <w:bottom w:val="single" w:sz="4" w:space="0" w:color="auto"/>
              <w:right w:val="single" w:sz="4" w:space="0" w:color="auto"/>
            </w:tcBorders>
          </w:tcPr>
          <w:p w:rsidR="002532EB" w:rsidRPr="00AE1BEB" w:rsidRDefault="002532EB" w:rsidP="00B37209">
            <w:pPr>
              <w:spacing w:after="0" w:line="240" w:lineRule="auto"/>
              <w:jc w:val="center"/>
              <w:rPr>
                <w:rFonts w:ascii="Times New Roman" w:eastAsia="Calibri" w:hAnsi="Times New Roman" w:cs="Times New Roman"/>
                <w:sz w:val="24"/>
                <w:szCs w:val="24"/>
              </w:rPr>
            </w:pPr>
            <w:r w:rsidRPr="00AE1BEB">
              <w:rPr>
                <w:rFonts w:ascii="Times New Roman" w:eastAsia="Calibri" w:hAnsi="Times New Roman" w:cs="Times New Roman"/>
                <w:sz w:val="24"/>
                <w:szCs w:val="24"/>
              </w:rPr>
              <w:t>2</w:t>
            </w:r>
            <w:r>
              <w:rPr>
                <w:rFonts w:ascii="Times New Roman" w:eastAsia="Calibri" w:hAnsi="Times New Roman" w:cs="Times New Roman"/>
                <w:sz w:val="24"/>
                <w:szCs w:val="24"/>
              </w:rPr>
              <w:t>7</w:t>
            </w:r>
            <w:r w:rsidRPr="00C434A6">
              <w:rPr>
                <w:rFonts w:ascii="Times New Roman" w:eastAsia="Calibri" w:hAnsi="Times New Roman" w:cs="Times New Roman"/>
                <w:sz w:val="24"/>
                <w:szCs w:val="24"/>
              </w:rPr>
              <w:t>.0</w:t>
            </w:r>
            <w:r w:rsidRPr="00AE1BEB">
              <w:rPr>
                <w:rFonts w:ascii="Times New Roman" w:eastAsia="Calibri" w:hAnsi="Times New Roman" w:cs="Times New Roman"/>
                <w:sz w:val="24"/>
                <w:szCs w:val="24"/>
              </w:rPr>
              <w:t>4</w:t>
            </w:r>
          </w:p>
        </w:tc>
        <w:tc>
          <w:tcPr>
            <w:tcW w:w="991" w:type="dxa"/>
            <w:tcBorders>
              <w:top w:val="single" w:sz="4" w:space="0" w:color="auto"/>
              <w:left w:val="single" w:sz="4" w:space="0" w:color="auto"/>
              <w:bottom w:val="single" w:sz="4" w:space="0" w:color="auto"/>
              <w:right w:val="single" w:sz="4" w:space="0" w:color="auto"/>
            </w:tcBorders>
          </w:tcPr>
          <w:p w:rsidR="002532EB" w:rsidRPr="00C434A6" w:rsidRDefault="002532EB"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2532EB" w:rsidRPr="00C434A6" w:rsidRDefault="002532EB" w:rsidP="00ED4D99">
            <w:pPr>
              <w:spacing w:after="0" w:line="240" w:lineRule="auto"/>
              <w:jc w:val="center"/>
              <w:rPr>
                <w:rFonts w:ascii="Times New Roman" w:eastAsia="Calibri" w:hAnsi="Times New Roman" w:cs="Times New Roman"/>
                <w:sz w:val="24"/>
                <w:szCs w:val="24"/>
              </w:rPr>
            </w:pPr>
          </w:p>
        </w:tc>
      </w:tr>
      <w:tr w:rsidR="002532EB" w:rsidRPr="00C434A6" w:rsidTr="00871280">
        <w:trPr>
          <w:trHeight w:val="254"/>
        </w:trPr>
        <w:tc>
          <w:tcPr>
            <w:tcW w:w="619" w:type="dxa"/>
            <w:tcBorders>
              <w:top w:val="single" w:sz="4" w:space="0" w:color="auto"/>
              <w:left w:val="single" w:sz="4" w:space="0" w:color="auto"/>
              <w:bottom w:val="single" w:sz="4" w:space="0" w:color="auto"/>
              <w:right w:val="single" w:sz="4" w:space="0" w:color="auto"/>
            </w:tcBorders>
          </w:tcPr>
          <w:p w:rsidR="002532EB" w:rsidRPr="00C434A6" w:rsidRDefault="002532EB" w:rsidP="00B3720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111</w:t>
            </w:r>
          </w:p>
        </w:tc>
        <w:tc>
          <w:tcPr>
            <w:tcW w:w="6035" w:type="dxa"/>
            <w:tcBorders>
              <w:top w:val="single" w:sz="4" w:space="0" w:color="auto"/>
              <w:left w:val="single" w:sz="4" w:space="0" w:color="auto"/>
              <w:bottom w:val="single" w:sz="4" w:space="0" w:color="auto"/>
              <w:right w:val="single" w:sz="4" w:space="0" w:color="auto"/>
            </w:tcBorders>
          </w:tcPr>
          <w:p w:rsidR="002532EB" w:rsidRPr="00C434A6" w:rsidRDefault="002532EB" w:rsidP="00962B96">
            <w:pPr>
              <w:spacing w:after="0" w:line="240" w:lineRule="auto"/>
              <w:jc w:val="both"/>
              <w:rPr>
                <w:rFonts w:ascii="Times New Roman" w:eastAsia="Calibri" w:hAnsi="Times New Roman" w:cs="Times New Roman"/>
                <w:sz w:val="24"/>
                <w:szCs w:val="24"/>
              </w:rPr>
            </w:pPr>
            <w:r w:rsidRPr="00C434A6">
              <w:rPr>
                <w:rFonts w:ascii="Times New Roman" w:eastAsia="Calibri" w:hAnsi="Times New Roman" w:cs="Times New Roman"/>
                <w:sz w:val="24"/>
                <w:szCs w:val="24"/>
              </w:rPr>
              <w:t xml:space="preserve">Геометрические фигуры. </w:t>
            </w:r>
          </w:p>
        </w:tc>
        <w:tc>
          <w:tcPr>
            <w:tcW w:w="992" w:type="dxa"/>
            <w:tcBorders>
              <w:top w:val="single" w:sz="4" w:space="0" w:color="auto"/>
              <w:left w:val="single" w:sz="4" w:space="0" w:color="auto"/>
              <w:bottom w:val="single" w:sz="4" w:space="0" w:color="auto"/>
              <w:right w:val="single" w:sz="4" w:space="0" w:color="auto"/>
            </w:tcBorders>
          </w:tcPr>
          <w:p w:rsidR="002532EB" w:rsidRPr="00C434A6" w:rsidRDefault="002532EB" w:rsidP="00B37209">
            <w:pPr>
              <w:spacing w:after="0" w:line="240" w:lineRule="auto"/>
              <w:jc w:val="center"/>
              <w:rPr>
                <w:rFonts w:ascii="Times New Roman" w:eastAsia="Calibri" w:hAnsi="Times New Roman" w:cs="Times New Roman"/>
                <w:sz w:val="24"/>
                <w:szCs w:val="24"/>
                <w:lang w:val="en-US"/>
              </w:rPr>
            </w:pPr>
            <w:r w:rsidRPr="00AE1BEB">
              <w:rPr>
                <w:rFonts w:ascii="Times New Roman" w:eastAsia="Calibri" w:hAnsi="Times New Roman" w:cs="Times New Roman"/>
                <w:sz w:val="24"/>
                <w:szCs w:val="24"/>
              </w:rPr>
              <w:t>2</w:t>
            </w:r>
            <w:r>
              <w:rPr>
                <w:rFonts w:ascii="Times New Roman" w:eastAsia="Calibri" w:hAnsi="Times New Roman" w:cs="Times New Roman"/>
                <w:sz w:val="24"/>
                <w:szCs w:val="24"/>
              </w:rPr>
              <w:t>8</w:t>
            </w:r>
            <w:r w:rsidRPr="00C434A6">
              <w:rPr>
                <w:rFonts w:ascii="Times New Roman" w:eastAsia="Calibri" w:hAnsi="Times New Roman" w:cs="Times New Roman"/>
                <w:sz w:val="24"/>
                <w:szCs w:val="24"/>
                <w:lang w:val="en-US"/>
              </w:rPr>
              <w:t>.04</w:t>
            </w:r>
          </w:p>
        </w:tc>
        <w:tc>
          <w:tcPr>
            <w:tcW w:w="991" w:type="dxa"/>
            <w:tcBorders>
              <w:top w:val="single" w:sz="4" w:space="0" w:color="auto"/>
              <w:left w:val="single" w:sz="4" w:space="0" w:color="auto"/>
              <w:bottom w:val="single" w:sz="4" w:space="0" w:color="auto"/>
              <w:right w:val="single" w:sz="4" w:space="0" w:color="auto"/>
            </w:tcBorders>
          </w:tcPr>
          <w:p w:rsidR="002532EB" w:rsidRPr="00C434A6" w:rsidRDefault="002532EB"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2532EB" w:rsidRPr="00C434A6" w:rsidRDefault="002532EB" w:rsidP="00ED4D99">
            <w:pPr>
              <w:spacing w:after="0" w:line="240" w:lineRule="auto"/>
              <w:jc w:val="center"/>
              <w:rPr>
                <w:rFonts w:ascii="Times New Roman" w:eastAsia="Calibri" w:hAnsi="Times New Roman" w:cs="Times New Roman"/>
                <w:sz w:val="24"/>
                <w:szCs w:val="24"/>
              </w:rPr>
            </w:pPr>
          </w:p>
        </w:tc>
      </w:tr>
      <w:tr w:rsidR="002532EB" w:rsidRPr="00C434A6" w:rsidTr="00871280">
        <w:trPr>
          <w:trHeight w:val="254"/>
        </w:trPr>
        <w:tc>
          <w:tcPr>
            <w:tcW w:w="619" w:type="dxa"/>
            <w:tcBorders>
              <w:top w:val="single" w:sz="4" w:space="0" w:color="auto"/>
              <w:left w:val="single" w:sz="4" w:space="0" w:color="auto"/>
              <w:bottom w:val="single" w:sz="4" w:space="0" w:color="auto"/>
              <w:right w:val="single" w:sz="4" w:space="0" w:color="auto"/>
            </w:tcBorders>
          </w:tcPr>
          <w:p w:rsidR="002532EB" w:rsidRPr="00C434A6" w:rsidRDefault="002532EB" w:rsidP="00B3720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112</w:t>
            </w:r>
          </w:p>
        </w:tc>
        <w:tc>
          <w:tcPr>
            <w:tcW w:w="6035" w:type="dxa"/>
            <w:tcBorders>
              <w:top w:val="single" w:sz="4" w:space="0" w:color="auto"/>
              <w:left w:val="single" w:sz="4" w:space="0" w:color="auto"/>
              <w:bottom w:val="single" w:sz="4" w:space="0" w:color="auto"/>
              <w:right w:val="single" w:sz="4" w:space="0" w:color="auto"/>
            </w:tcBorders>
          </w:tcPr>
          <w:p w:rsidR="002532EB" w:rsidRPr="002532EB" w:rsidRDefault="002532EB" w:rsidP="00B37209">
            <w:pPr>
              <w:spacing w:after="0" w:line="240" w:lineRule="auto"/>
              <w:jc w:val="both"/>
              <w:rPr>
                <w:rFonts w:ascii="Times New Roman" w:eastAsia="Calibri" w:hAnsi="Times New Roman" w:cs="Times New Roman"/>
                <w:b/>
                <w:sz w:val="24"/>
                <w:szCs w:val="24"/>
              </w:rPr>
            </w:pPr>
            <w:r w:rsidRPr="002532EB">
              <w:rPr>
                <w:rFonts w:ascii="Times New Roman" w:eastAsia="Calibri" w:hAnsi="Times New Roman" w:cs="Times New Roman"/>
                <w:b/>
                <w:sz w:val="24"/>
                <w:szCs w:val="24"/>
              </w:rPr>
              <w:t>Итоговая контрольная работа на промежуточной аттестации  по тексту администрации.</w:t>
            </w:r>
          </w:p>
        </w:tc>
        <w:tc>
          <w:tcPr>
            <w:tcW w:w="992" w:type="dxa"/>
            <w:tcBorders>
              <w:top w:val="single" w:sz="4" w:space="0" w:color="auto"/>
              <w:left w:val="single" w:sz="4" w:space="0" w:color="auto"/>
              <w:bottom w:val="single" w:sz="4" w:space="0" w:color="auto"/>
              <w:right w:val="single" w:sz="4" w:space="0" w:color="auto"/>
            </w:tcBorders>
          </w:tcPr>
          <w:p w:rsidR="002532EB" w:rsidRPr="00C434A6" w:rsidRDefault="002532EB" w:rsidP="00B37209">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w:t>
            </w:r>
            <w:r>
              <w:rPr>
                <w:rFonts w:ascii="Times New Roman" w:eastAsia="Calibri" w:hAnsi="Times New Roman" w:cs="Times New Roman"/>
                <w:sz w:val="24"/>
                <w:szCs w:val="24"/>
              </w:rPr>
              <w:t>9</w:t>
            </w:r>
            <w:r w:rsidRPr="00C434A6">
              <w:rPr>
                <w:rFonts w:ascii="Times New Roman" w:eastAsia="Calibri" w:hAnsi="Times New Roman" w:cs="Times New Roman"/>
                <w:sz w:val="24"/>
                <w:szCs w:val="24"/>
                <w:lang w:val="en-US"/>
              </w:rPr>
              <w:t>.04</w:t>
            </w:r>
          </w:p>
        </w:tc>
        <w:tc>
          <w:tcPr>
            <w:tcW w:w="991" w:type="dxa"/>
            <w:tcBorders>
              <w:top w:val="single" w:sz="4" w:space="0" w:color="auto"/>
              <w:left w:val="single" w:sz="4" w:space="0" w:color="auto"/>
              <w:bottom w:val="single" w:sz="4" w:space="0" w:color="auto"/>
              <w:right w:val="single" w:sz="4" w:space="0" w:color="auto"/>
            </w:tcBorders>
          </w:tcPr>
          <w:p w:rsidR="002532EB" w:rsidRPr="00C434A6" w:rsidRDefault="002532EB"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2532EB" w:rsidRPr="00C434A6" w:rsidRDefault="003078BE"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К.р.</w:t>
            </w:r>
          </w:p>
        </w:tc>
      </w:tr>
      <w:tr w:rsidR="002532EB" w:rsidRPr="00C434A6" w:rsidTr="00871280">
        <w:trPr>
          <w:trHeight w:val="257"/>
        </w:trPr>
        <w:tc>
          <w:tcPr>
            <w:tcW w:w="619" w:type="dxa"/>
            <w:tcBorders>
              <w:top w:val="single" w:sz="4" w:space="0" w:color="auto"/>
              <w:left w:val="single" w:sz="4" w:space="0" w:color="auto"/>
              <w:bottom w:val="single" w:sz="4" w:space="0" w:color="auto"/>
              <w:right w:val="single" w:sz="4" w:space="0" w:color="auto"/>
            </w:tcBorders>
            <w:hideMark/>
          </w:tcPr>
          <w:p w:rsidR="002532EB" w:rsidRPr="00C434A6" w:rsidRDefault="002532EB"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113</w:t>
            </w:r>
          </w:p>
        </w:tc>
        <w:tc>
          <w:tcPr>
            <w:tcW w:w="6035" w:type="dxa"/>
            <w:tcBorders>
              <w:top w:val="single" w:sz="4" w:space="0" w:color="auto"/>
              <w:left w:val="single" w:sz="4" w:space="0" w:color="auto"/>
              <w:bottom w:val="single" w:sz="4" w:space="0" w:color="auto"/>
              <w:right w:val="single" w:sz="4" w:space="0" w:color="auto"/>
            </w:tcBorders>
          </w:tcPr>
          <w:p w:rsidR="002532EB" w:rsidRPr="00C434A6" w:rsidRDefault="002532EB" w:rsidP="00962B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Работа над ошибками. </w:t>
            </w:r>
            <w:r w:rsidRPr="00C434A6">
              <w:rPr>
                <w:rFonts w:ascii="Times New Roman" w:eastAsia="Calibri" w:hAnsi="Times New Roman" w:cs="Times New Roman"/>
                <w:sz w:val="24"/>
                <w:szCs w:val="24"/>
              </w:rPr>
              <w:t xml:space="preserve">Простые и составные задачи. </w:t>
            </w:r>
          </w:p>
        </w:tc>
        <w:tc>
          <w:tcPr>
            <w:tcW w:w="992" w:type="dxa"/>
            <w:tcBorders>
              <w:top w:val="single" w:sz="4" w:space="0" w:color="auto"/>
              <w:left w:val="single" w:sz="4" w:space="0" w:color="auto"/>
              <w:bottom w:val="single" w:sz="4" w:space="0" w:color="auto"/>
              <w:right w:val="single" w:sz="4" w:space="0" w:color="auto"/>
            </w:tcBorders>
          </w:tcPr>
          <w:p w:rsidR="002532EB" w:rsidRPr="002E7DB8" w:rsidRDefault="002532EB" w:rsidP="00A81FFD">
            <w:pPr>
              <w:spacing w:after="0" w:line="240" w:lineRule="auto"/>
              <w:jc w:val="center"/>
              <w:rPr>
                <w:rFonts w:ascii="Times New Roman" w:eastAsia="Calibri" w:hAnsi="Times New Roman" w:cs="Times New Roman"/>
                <w:sz w:val="24"/>
                <w:szCs w:val="24"/>
              </w:rPr>
            </w:pPr>
            <w:r w:rsidRPr="002E7DB8">
              <w:rPr>
                <w:rFonts w:ascii="Times New Roman" w:eastAsia="Calibri" w:hAnsi="Times New Roman" w:cs="Times New Roman"/>
                <w:sz w:val="24"/>
                <w:szCs w:val="24"/>
              </w:rPr>
              <w:t>03.05</w:t>
            </w:r>
          </w:p>
          <w:p w:rsidR="002532EB" w:rsidRPr="002E7DB8" w:rsidRDefault="002532EB" w:rsidP="00616E21">
            <w:pPr>
              <w:spacing w:after="0" w:line="240" w:lineRule="auto"/>
              <w:jc w:val="center"/>
              <w:rPr>
                <w:rFonts w:ascii="Times New Roman" w:eastAsia="Calibri" w:hAnsi="Times New Roman" w:cs="Times New Roman"/>
                <w:sz w:val="24"/>
                <w:szCs w:val="24"/>
                <w:lang w:val="en-US"/>
              </w:rPr>
            </w:pPr>
          </w:p>
        </w:tc>
        <w:tc>
          <w:tcPr>
            <w:tcW w:w="991" w:type="dxa"/>
            <w:tcBorders>
              <w:top w:val="single" w:sz="4" w:space="0" w:color="auto"/>
              <w:left w:val="single" w:sz="4" w:space="0" w:color="auto"/>
              <w:bottom w:val="single" w:sz="4" w:space="0" w:color="auto"/>
              <w:right w:val="single" w:sz="4" w:space="0" w:color="auto"/>
            </w:tcBorders>
          </w:tcPr>
          <w:p w:rsidR="002532EB" w:rsidRPr="00C434A6" w:rsidRDefault="002532EB"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bottom w:val="single" w:sz="4" w:space="0" w:color="auto"/>
              <w:right w:val="single" w:sz="4" w:space="0" w:color="auto"/>
            </w:tcBorders>
          </w:tcPr>
          <w:p w:rsidR="002532EB" w:rsidRPr="00C434A6" w:rsidRDefault="002532EB" w:rsidP="00ED4D99">
            <w:pPr>
              <w:spacing w:after="0" w:line="240" w:lineRule="auto"/>
              <w:jc w:val="center"/>
              <w:rPr>
                <w:rFonts w:ascii="Times New Roman" w:eastAsia="Calibri" w:hAnsi="Times New Roman" w:cs="Times New Roman"/>
                <w:sz w:val="24"/>
                <w:szCs w:val="24"/>
              </w:rPr>
            </w:pPr>
          </w:p>
        </w:tc>
      </w:tr>
      <w:tr w:rsidR="002532EB" w:rsidRPr="00C434A6" w:rsidTr="00871280">
        <w:trPr>
          <w:trHeight w:val="263"/>
        </w:trPr>
        <w:tc>
          <w:tcPr>
            <w:tcW w:w="10313" w:type="dxa"/>
            <w:gridSpan w:val="5"/>
            <w:tcBorders>
              <w:top w:val="single" w:sz="4" w:space="0" w:color="auto"/>
              <w:left w:val="single" w:sz="4" w:space="0" w:color="auto"/>
              <w:bottom w:val="single" w:sz="4" w:space="0" w:color="auto"/>
              <w:right w:val="single" w:sz="4" w:space="0" w:color="auto"/>
            </w:tcBorders>
          </w:tcPr>
          <w:p w:rsidR="002532EB" w:rsidRPr="00ED4D99" w:rsidRDefault="002532EB" w:rsidP="00ED4D99">
            <w:pPr>
              <w:spacing w:after="0" w:line="240" w:lineRule="auto"/>
              <w:jc w:val="center"/>
              <w:rPr>
                <w:rFonts w:ascii="Times New Roman" w:eastAsia="Calibri" w:hAnsi="Times New Roman" w:cs="Times New Roman"/>
                <w:b/>
                <w:sz w:val="24"/>
                <w:szCs w:val="24"/>
              </w:rPr>
            </w:pPr>
            <w:r w:rsidRPr="00ED4D99">
              <w:rPr>
                <w:rFonts w:ascii="Times New Roman" w:eastAsia="Calibri" w:hAnsi="Times New Roman" w:cs="Times New Roman"/>
                <w:b/>
                <w:sz w:val="24"/>
                <w:szCs w:val="24"/>
              </w:rPr>
              <w:t>Резервные уроки</w:t>
            </w:r>
            <w:r>
              <w:rPr>
                <w:rFonts w:ascii="Times New Roman" w:eastAsia="Calibri" w:hAnsi="Times New Roman" w:cs="Times New Roman"/>
                <w:b/>
                <w:sz w:val="24"/>
                <w:szCs w:val="24"/>
              </w:rPr>
              <w:t xml:space="preserve"> (13 ч)</w:t>
            </w:r>
          </w:p>
        </w:tc>
      </w:tr>
      <w:tr w:rsidR="002532EB" w:rsidRPr="00C434A6" w:rsidTr="00871280">
        <w:trPr>
          <w:trHeight w:val="3015"/>
        </w:trPr>
        <w:tc>
          <w:tcPr>
            <w:tcW w:w="619" w:type="dxa"/>
            <w:tcBorders>
              <w:top w:val="single" w:sz="4" w:space="0" w:color="auto"/>
              <w:left w:val="single" w:sz="4" w:space="0" w:color="auto"/>
              <w:right w:val="single" w:sz="4" w:space="0" w:color="auto"/>
            </w:tcBorders>
          </w:tcPr>
          <w:p w:rsidR="002532EB" w:rsidRPr="00C434A6" w:rsidRDefault="002532EB" w:rsidP="00ED4D99">
            <w:pPr>
              <w:spacing w:after="0" w:line="240" w:lineRule="auto"/>
              <w:jc w:val="center"/>
              <w:rPr>
                <w:rFonts w:ascii="Times New Roman" w:eastAsia="Calibri" w:hAnsi="Times New Roman" w:cs="Times New Roman"/>
                <w:sz w:val="24"/>
                <w:szCs w:val="24"/>
              </w:rPr>
            </w:pPr>
            <w:r w:rsidRPr="00C434A6">
              <w:rPr>
                <w:rFonts w:ascii="Times New Roman" w:eastAsia="Calibri" w:hAnsi="Times New Roman" w:cs="Times New Roman"/>
                <w:sz w:val="24"/>
                <w:szCs w:val="24"/>
              </w:rPr>
              <w:t>114</w:t>
            </w:r>
            <w:r>
              <w:rPr>
                <w:rFonts w:ascii="Times New Roman" w:eastAsia="Calibri" w:hAnsi="Times New Roman" w:cs="Times New Roman"/>
                <w:sz w:val="24"/>
                <w:szCs w:val="24"/>
              </w:rPr>
              <w:t>-126</w:t>
            </w:r>
          </w:p>
        </w:tc>
        <w:tc>
          <w:tcPr>
            <w:tcW w:w="6035" w:type="dxa"/>
            <w:tcBorders>
              <w:top w:val="single" w:sz="4" w:space="0" w:color="auto"/>
              <w:left w:val="single" w:sz="4" w:space="0" w:color="auto"/>
              <w:right w:val="single" w:sz="4" w:space="0" w:color="auto"/>
            </w:tcBorders>
          </w:tcPr>
          <w:p w:rsidR="002532EB" w:rsidRPr="00C434A6" w:rsidRDefault="002532EB" w:rsidP="00C434A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Резервные уроки</w:t>
            </w:r>
          </w:p>
        </w:tc>
        <w:tc>
          <w:tcPr>
            <w:tcW w:w="992" w:type="dxa"/>
            <w:tcBorders>
              <w:top w:val="single" w:sz="4" w:space="0" w:color="auto"/>
              <w:left w:val="single" w:sz="4" w:space="0" w:color="auto"/>
              <w:right w:val="single" w:sz="4" w:space="0" w:color="auto"/>
            </w:tcBorders>
          </w:tcPr>
          <w:p w:rsidR="002532EB" w:rsidRDefault="002532EB" w:rsidP="00ED4D9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04.05</w:t>
            </w:r>
          </w:p>
          <w:p w:rsidR="002532EB" w:rsidRPr="007B02FB" w:rsidRDefault="002532EB" w:rsidP="00ED4D9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05</w:t>
            </w:r>
            <w:r w:rsidRPr="00C434A6">
              <w:rPr>
                <w:rFonts w:ascii="Times New Roman" w:eastAsia="Calibri" w:hAnsi="Times New Roman" w:cs="Times New Roman"/>
                <w:sz w:val="24"/>
                <w:szCs w:val="24"/>
              </w:rPr>
              <w:t>.0</w:t>
            </w:r>
            <w:r w:rsidRPr="007B02FB">
              <w:rPr>
                <w:rFonts w:ascii="Times New Roman" w:eastAsia="Calibri" w:hAnsi="Times New Roman" w:cs="Times New Roman"/>
                <w:sz w:val="24"/>
                <w:szCs w:val="24"/>
              </w:rPr>
              <w:t>5</w:t>
            </w:r>
          </w:p>
          <w:p w:rsidR="002532EB" w:rsidRDefault="002532EB" w:rsidP="007B02F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r w:rsidRPr="00C434A6">
              <w:rPr>
                <w:rFonts w:ascii="Times New Roman" w:eastAsia="Calibri" w:hAnsi="Times New Roman" w:cs="Times New Roman"/>
                <w:sz w:val="24"/>
                <w:szCs w:val="24"/>
              </w:rPr>
              <w:t>.05</w:t>
            </w:r>
          </w:p>
          <w:p w:rsidR="002532EB" w:rsidRPr="007B02FB" w:rsidRDefault="002532EB" w:rsidP="007B02FB">
            <w:pPr>
              <w:spacing w:after="0" w:line="240" w:lineRule="auto"/>
              <w:jc w:val="center"/>
              <w:rPr>
                <w:rFonts w:ascii="Times New Roman" w:eastAsia="Calibri" w:hAnsi="Times New Roman" w:cs="Times New Roman"/>
                <w:sz w:val="24"/>
                <w:szCs w:val="24"/>
              </w:rPr>
            </w:pPr>
            <w:r w:rsidRPr="002E7DB8">
              <w:rPr>
                <w:rFonts w:ascii="Times New Roman" w:eastAsia="Calibri" w:hAnsi="Times New Roman" w:cs="Times New Roman"/>
                <w:sz w:val="24"/>
                <w:szCs w:val="24"/>
              </w:rPr>
              <w:t>10.05</w:t>
            </w:r>
            <w:r w:rsidRPr="00C434A6">
              <w:rPr>
                <w:rFonts w:ascii="Times New Roman" w:eastAsia="Calibri" w:hAnsi="Times New Roman" w:cs="Times New Roman"/>
                <w:sz w:val="24"/>
                <w:szCs w:val="24"/>
              </w:rPr>
              <w:br/>
            </w:r>
            <w:r>
              <w:rPr>
                <w:rFonts w:ascii="Times New Roman" w:eastAsia="Calibri" w:hAnsi="Times New Roman" w:cs="Times New Roman"/>
                <w:sz w:val="24"/>
                <w:szCs w:val="24"/>
              </w:rPr>
              <w:t>11</w:t>
            </w:r>
            <w:r w:rsidRPr="00C434A6">
              <w:rPr>
                <w:rFonts w:ascii="Times New Roman" w:eastAsia="Calibri" w:hAnsi="Times New Roman" w:cs="Times New Roman"/>
                <w:sz w:val="24"/>
                <w:szCs w:val="24"/>
              </w:rPr>
              <w:t>.05</w:t>
            </w:r>
            <w:r w:rsidRPr="00C434A6">
              <w:rPr>
                <w:rFonts w:ascii="Times New Roman" w:eastAsia="Calibri" w:hAnsi="Times New Roman" w:cs="Times New Roman"/>
                <w:sz w:val="24"/>
                <w:szCs w:val="24"/>
              </w:rPr>
              <w:br/>
            </w:r>
            <w:r>
              <w:rPr>
                <w:rFonts w:ascii="Times New Roman" w:eastAsia="Calibri" w:hAnsi="Times New Roman" w:cs="Times New Roman"/>
                <w:sz w:val="24"/>
                <w:szCs w:val="24"/>
              </w:rPr>
              <w:t>12</w:t>
            </w:r>
            <w:r w:rsidRPr="00C434A6">
              <w:rPr>
                <w:rFonts w:ascii="Times New Roman" w:eastAsia="Calibri" w:hAnsi="Times New Roman" w:cs="Times New Roman"/>
                <w:sz w:val="24"/>
                <w:szCs w:val="24"/>
              </w:rPr>
              <w:t>.05</w:t>
            </w:r>
            <w:r w:rsidRPr="00C434A6">
              <w:rPr>
                <w:rFonts w:ascii="Times New Roman" w:eastAsia="Calibri" w:hAnsi="Times New Roman" w:cs="Times New Roman"/>
                <w:sz w:val="24"/>
                <w:szCs w:val="24"/>
              </w:rPr>
              <w:br/>
            </w:r>
            <w:r>
              <w:rPr>
                <w:rFonts w:ascii="Times New Roman" w:eastAsia="Calibri" w:hAnsi="Times New Roman" w:cs="Times New Roman"/>
                <w:sz w:val="24"/>
                <w:szCs w:val="24"/>
              </w:rPr>
              <w:t>13</w:t>
            </w:r>
            <w:r w:rsidRPr="00C434A6">
              <w:rPr>
                <w:rFonts w:ascii="Times New Roman" w:eastAsia="Calibri" w:hAnsi="Times New Roman" w:cs="Times New Roman"/>
                <w:sz w:val="24"/>
                <w:szCs w:val="24"/>
              </w:rPr>
              <w:t>.05</w:t>
            </w:r>
            <w:r w:rsidRPr="00C434A6">
              <w:rPr>
                <w:rFonts w:ascii="Times New Roman" w:eastAsia="Calibri" w:hAnsi="Times New Roman" w:cs="Times New Roman"/>
                <w:sz w:val="24"/>
                <w:szCs w:val="24"/>
              </w:rPr>
              <w:br/>
              <w:t>1</w:t>
            </w:r>
            <w:r>
              <w:rPr>
                <w:rFonts w:ascii="Times New Roman" w:eastAsia="Calibri" w:hAnsi="Times New Roman" w:cs="Times New Roman"/>
                <w:sz w:val="24"/>
                <w:szCs w:val="24"/>
              </w:rPr>
              <w:t>7</w:t>
            </w:r>
            <w:r w:rsidRPr="00C434A6">
              <w:rPr>
                <w:rFonts w:ascii="Times New Roman" w:eastAsia="Calibri" w:hAnsi="Times New Roman" w:cs="Times New Roman"/>
                <w:sz w:val="24"/>
                <w:szCs w:val="24"/>
              </w:rPr>
              <w:t>.05</w:t>
            </w:r>
            <w:r w:rsidRPr="00C434A6">
              <w:rPr>
                <w:rFonts w:ascii="Times New Roman" w:eastAsia="Calibri" w:hAnsi="Times New Roman" w:cs="Times New Roman"/>
                <w:sz w:val="24"/>
                <w:szCs w:val="24"/>
              </w:rPr>
              <w:br/>
            </w:r>
            <w:r>
              <w:rPr>
                <w:rFonts w:ascii="Times New Roman" w:eastAsia="Calibri" w:hAnsi="Times New Roman" w:cs="Times New Roman"/>
                <w:sz w:val="24"/>
                <w:szCs w:val="24"/>
              </w:rPr>
              <w:t>18</w:t>
            </w:r>
            <w:r w:rsidRPr="00C434A6">
              <w:rPr>
                <w:rFonts w:ascii="Times New Roman" w:eastAsia="Calibri" w:hAnsi="Times New Roman" w:cs="Times New Roman"/>
                <w:sz w:val="24"/>
                <w:szCs w:val="24"/>
              </w:rPr>
              <w:t>.05</w:t>
            </w:r>
            <w:r w:rsidRPr="00C434A6">
              <w:rPr>
                <w:rFonts w:ascii="Times New Roman" w:eastAsia="Calibri" w:hAnsi="Times New Roman" w:cs="Times New Roman"/>
                <w:sz w:val="24"/>
                <w:szCs w:val="24"/>
              </w:rPr>
              <w:br/>
            </w:r>
            <w:r>
              <w:rPr>
                <w:rFonts w:ascii="Times New Roman" w:eastAsia="Calibri" w:hAnsi="Times New Roman" w:cs="Times New Roman"/>
                <w:sz w:val="24"/>
                <w:szCs w:val="24"/>
              </w:rPr>
              <w:t>19.05</w:t>
            </w:r>
            <w:r>
              <w:rPr>
                <w:rFonts w:ascii="Times New Roman" w:eastAsia="Calibri" w:hAnsi="Times New Roman" w:cs="Times New Roman"/>
                <w:sz w:val="24"/>
                <w:szCs w:val="24"/>
              </w:rPr>
              <w:br/>
              <w:t>20</w:t>
            </w:r>
            <w:r w:rsidRPr="00C434A6">
              <w:rPr>
                <w:rFonts w:ascii="Times New Roman" w:eastAsia="Calibri" w:hAnsi="Times New Roman" w:cs="Times New Roman"/>
                <w:sz w:val="24"/>
                <w:szCs w:val="24"/>
              </w:rPr>
              <w:t>.05</w:t>
            </w:r>
            <w:r>
              <w:rPr>
                <w:rFonts w:ascii="Times New Roman" w:eastAsia="Calibri" w:hAnsi="Times New Roman" w:cs="Times New Roman"/>
                <w:sz w:val="24"/>
                <w:szCs w:val="24"/>
              </w:rPr>
              <w:br/>
              <w:t>24.05</w:t>
            </w:r>
            <w:r>
              <w:rPr>
                <w:rFonts w:ascii="Times New Roman" w:eastAsia="Calibri" w:hAnsi="Times New Roman" w:cs="Times New Roman"/>
                <w:sz w:val="24"/>
                <w:szCs w:val="24"/>
              </w:rPr>
              <w:br/>
              <w:t>25.05</w:t>
            </w:r>
            <w:r>
              <w:rPr>
                <w:rFonts w:ascii="Times New Roman" w:eastAsia="Calibri" w:hAnsi="Times New Roman" w:cs="Times New Roman"/>
                <w:sz w:val="24"/>
                <w:szCs w:val="24"/>
              </w:rPr>
              <w:br/>
            </w:r>
            <w:r w:rsidRPr="007B02FB">
              <w:rPr>
                <w:rFonts w:ascii="Times New Roman" w:eastAsia="Calibri" w:hAnsi="Times New Roman" w:cs="Times New Roman"/>
                <w:sz w:val="24"/>
                <w:szCs w:val="24"/>
              </w:rPr>
              <w:br/>
            </w:r>
          </w:p>
        </w:tc>
        <w:tc>
          <w:tcPr>
            <w:tcW w:w="991" w:type="dxa"/>
            <w:tcBorders>
              <w:top w:val="single" w:sz="4" w:space="0" w:color="auto"/>
              <w:left w:val="single" w:sz="4" w:space="0" w:color="auto"/>
              <w:right w:val="single" w:sz="4" w:space="0" w:color="auto"/>
            </w:tcBorders>
          </w:tcPr>
          <w:p w:rsidR="002532EB" w:rsidRPr="00C434A6" w:rsidRDefault="002532EB" w:rsidP="00C434A6">
            <w:pPr>
              <w:spacing w:after="0" w:line="240" w:lineRule="auto"/>
              <w:jc w:val="both"/>
              <w:rPr>
                <w:rFonts w:ascii="Times New Roman" w:eastAsia="Calibri" w:hAnsi="Times New Roman" w:cs="Times New Roman"/>
                <w:sz w:val="24"/>
                <w:szCs w:val="24"/>
              </w:rPr>
            </w:pPr>
          </w:p>
        </w:tc>
        <w:tc>
          <w:tcPr>
            <w:tcW w:w="1676" w:type="dxa"/>
            <w:tcBorders>
              <w:top w:val="single" w:sz="4" w:space="0" w:color="auto"/>
              <w:left w:val="single" w:sz="4" w:space="0" w:color="auto"/>
              <w:right w:val="single" w:sz="4" w:space="0" w:color="auto"/>
            </w:tcBorders>
          </w:tcPr>
          <w:p w:rsidR="002532EB" w:rsidRPr="00C434A6" w:rsidRDefault="002532EB" w:rsidP="00ED4D99">
            <w:pPr>
              <w:spacing w:after="0" w:line="240" w:lineRule="auto"/>
              <w:jc w:val="center"/>
              <w:rPr>
                <w:rFonts w:ascii="Times New Roman" w:eastAsia="Calibri" w:hAnsi="Times New Roman" w:cs="Times New Roman"/>
                <w:sz w:val="24"/>
                <w:szCs w:val="24"/>
              </w:rPr>
            </w:pPr>
          </w:p>
        </w:tc>
      </w:tr>
    </w:tbl>
    <w:p w:rsidR="00471AB3" w:rsidRPr="00C434A6" w:rsidRDefault="00471AB3" w:rsidP="00C434A6">
      <w:pPr>
        <w:widowControl w:val="0"/>
        <w:autoSpaceDE w:val="0"/>
        <w:autoSpaceDN w:val="0"/>
        <w:adjustRightInd w:val="0"/>
        <w:spacing w:after="0" w:line="240" w:lineRule="auto"/>
        <w:jc w:val="both"/>
        <w:rPr>
          <w:rFonts w:ascii="Times New Roman" w:hAnsi="Times New Roman" w:cs="Times New Roman"/>
          <w:b/>
          <w:sz w:val="24"/>
          <w:szCs w:val="24"/>
        </w:rPr>
      </w:pPr>
    </w:p>
    <w:p w:rsidR="00471AB3" w:rsidRPr="00C434A6" w:rsidRDefault="00471AB3" w:rsidP="00C434A6">
      <w:pPr>
        <w:shd w:val="clear" w:color="auto" w:fill="FFFFFF"/>
        <w:spacing w:after="0" w:line="240" w:lineRule="auto"/>
        <w:jc w:val="both"/>
        <w:rPr>
          <w:rFonts w:ascii="Times New Roman" w:hAnsi="Times New Roman" w:cs="Times New Roman"/>
          <w:b/>
          <w:bCs/>
          <w:sz w:val="24"/>
          <w:szCs w:val="24"/>
        </w:rPr>
      </w:pPr>
    </w:p>
    <w:p w:rsidR="004877F9" w:rsidRDefault="004877F9" w:rsidP="00766923">
      <w:pPr>
        <w:spacing w:after="0" w:line="240" w:lineRule="auto"/>
        <w:rPr>
          <w:rFonts w:ascii="Times New Roman" w:hAnsi="Times New Roman" w:cs="Times New Roman"/>
          <w:b/>
          <w:sz w:val="24"/>
          <w:szCs w:val="24"/>
        </w:rPr>
      </w:pPr>
      <w:r>
        <w:rPr>
          <w:rFonts w:ascii="Times New Roman" w:hAnsi="Times New Roman" w:cs="Times New Roman"/>
          <w:b/>
          <w:sz w:val="24"/>
          <w:szCs w:val="24"/>
        </w:rPr>
        <w:t>Система условных обозначений</w:t>
      </w:r>
    </w:p>
    <w:p w:rsidR="004877F9" w:rsidRPr="00C30063" w:rsidRDefault="004877F9" w:rsidP="004877F9">
      <w:pPr>
        <w:spacing w:after="0" w:line="240" w:lineRule="auto"/>
        <w:ind w:firstLine="708"/>
        <w:jc w:val="center"/>
        <w:rPr>
          <w:rFonts w:ascii="Times New Roman" w:hAnsi="Times New Roman" w:cs="Times New Roman"/>
          <w:b/>
          <w:sz w:val="24"/>
          <w:szCs w:val="24"/>
        </w:rPr>
      </w:pPr>
    </w:p>
    <w:p w:rsidR="004877F9" w:rsidRDefault="00A306E1" w:rsidP="004877F9">
      <w:pPr>
        <w:spacing w:after="0" w:line="240" w:lineRule="auto"/>
        <w:jc w:val="both"/>
        <w:rPr>
          <w:rFonts w:ascii="Times New Roman" w:hAnsi="Times New Roman" w:cs="Times New Roman"/>
          <w:sz w:val="24"/>
          <w:szCs w:val="24"/>
        </w:rPr>
      </w:pPr>
      <w:proofErr w:type="spellStart"/>
      <w:r>
        <w:rPr>
          <w:rFonts w:ascii="Times New Roman" w:hAnsi="Times New Roman" w:cs="Times New Roman"/>
          <w:b/>
          <w:sz w:val="24"/>
          <w:szCs w:val="24"/>
        </w:rPr>
        <w:t>С.</w:t>
      </w:r>
      <w:r w:rsidR="004877F9" w:rsidRPr="00C30063">
        <w:rPr>
          <w:rFonts w:ascii="Times New Roman" w:hAnsi="Times New Roman" w:cs="Times New Roman"/>
          <w:b/>
          <w:sz w:val="24"/>
          <w:szCs w:val="24"/>
        </w:rPr>
        <w:t>р</w:t>
      </w:r>
      <w:proofErr w:type="spellEnd"/>
      <w:r w:rsidR="004877F9" w:rsidRPr="00C30063">
        <w:rPr>
          <w:rFonts w:ascii="Times New Roman" w:hAnsi="Times New Roman" w:cs="Times New Roman"/>
          <w:sz w:val="24"/>
          <w:szCs w:val="24"/>
        </w:rPr>
        <w:t xml:space="preserve"> – самостоятельная работа</w:t>
      </w:r>
    </w:p>
    <w:p w:rsidR="004877F9" w:rsidRDefault="00A306E1" w:rsidP="004877F9">
      <w:pPr>
        <w:spacing w:after="0" w:line="240" w:lineRule="auto"/>
        <w:jc w:val="both"/>
        <w:rPr>
          <w:rFonts w:ascii="Times New Roman" w:hAnsi="Times New Roman" w:cs="Times New Roman"/>
          <w:sz w:val="24"/>
          <w:szCs w:val="24"/>
        </w:rPr>
      </w:pPr>
      <w:proofErr w:type="spellStart"/>
      <w:r>
        <w:rPr>
          <w:rFonts w:ascii="Times New Roman" w:hAnsi="Times New Roman" w:cs="Times New Roman"/>
          <w:b/>
          <w:sz w:val="24"/>
          <w:szCs w:val="24"/>
        </w:rPr>
        <w:t>К.</w:t>
      </w:r>
      <w:r w:rsidR="004877F9" w:rsidRPr="00C30063">
        <w:rPr>
          <w:rFonts w:ascii="Times New Roman" w:hAnsi="Times New Roman" w:cs="Times New Roman"/>
          <w:b/>
          <w:sz w:val="24"/>
          <w:szCs w:val="24"/>
        </w:rPr>
        <w:t>р</w:t>
      </w:r>
      <w:proofErr w:type="spellEnd"/>
      <w:r w:rsidR="004877F9" w:rsidRPr="00C30063">
        <w:rPr>
          <w:rFonts w:ascii="Times New Roman" w:hAnsi="Times New Roman" w:cs="Times New Roman"/>
          <w:sz w:val="24"/>
          <w:szCs w:val="24"/>
        </w:rPr>
        <w:t xml:space="preserve"> – контрольная работа </w:t>
      </w:r>
    </w:p>
    <w:p w:rsidR="004877F9" w:rsidRDefault="0059719E" w:rsidP="004877F9">
      <w:pPr>
        <w:spacing w:after="0" w:line="240" w:lineRule="auto"/>
        <w:jc w:val="both"/>
        <w:rPr>
          <w:rFonts w:ascii="Times New Roman" w:hAnsi="Times New Roman" w:cs="Times New Roman"/>
          <w:sz w:val="24"/>
          <w:szCs w:val="24"/>
        </w:rPr>
      </w:pPr>
      <w:r w:rsidRPr="0059719E">
        <w:rPr>
          <w:rFonts w:ascii="Times New Roman" w:hAnsi="Times New Roman" w:cs="Times New Roman"/>
          <w:b/>
          <w:sz w:val="24"/>
          <w:szCs w:val="24"/>
        </w:rPr>
        <w:t>Тест</w:t>
      </w:r>
      <w:r>
        <w:rPr>
          <w:rFonts w:ascii="Times New Roman" w:hAnsi="Times New Roman" w:cs="Times New Roman"/>
          <w:sz w:val="24"/>
          <w:szCs w:val="24"/>
        </w:rPr>
        <w:t xml:space="preserve"> – тестовые задания</w:t>
      </w:r>
    </w:p>
    <w:p w:rsidR="004877F9" w:rsidRPr="00B20E42" w:rsidRDefault="004877F9" w:rsidP="004877F9">
      <w:pPr>
        <w:spacing w:after="0" w:line="240" w:lineRule="auto"/>
        <w:jc w:val="both"/>
        <w:rPr>
          <w:rFonts w:ascii="Times New Roman" w:hAnsi="Times New Roman" w:cs="Times New Roman"/>
          <w:sz w:val="24"/>
          <w:szCs w:val="24"/>
        </w:rPr>
      </w:pPr>
    </w:p>
    <w:p w:rsidR="00471AB3" w:rsidRPr="00AD5288" w:rsidRDefault="00471AB3" w:rsidP="00566231">
      <w:pPr>
        <w:shd w:val="clear" w:color="auto" w:fill="FFFFFF"/>
        <w:spacing w:after="0" w:line="240" w:lineRule="auto"/>
        <w:ind w:right="1190"/>
        <w:rPr>
          <w:rFonts w:ascii="Times New Roman" w:hAnsi="Times New Roman" w:cs="Times New Roman"/>
          <w:b/>
          <w:bCs/>
          <w:sz w:val="24"/>
          <w:szCs w:val="24"/>
        </w:rPr>
      </w:pPr>
    </w:p>
    <w:sectPr w:rsidR="00471AB3" w:rsidRPr="00AD5288" w:rsidSect="00A82E4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rPr>
        <w:rFonts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abstractNum w:abstractNumId="1">
    <w:nsid w:val="14DC6660"/>
    <w:multiLevelType w:val="hybridMultilevel"/>
    <w:tmpl w:val="657813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97A1875"/>
    <w:multiLevelType w:val="hybridMultilevel"/>
    <w:tmpl w:val="E4E6DE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566231"/>
    <w:rsid w:val="00004431"/>
    <w:rsid w:val="00023137"/>
    <w:rsid w:val="00025DA9"/>
    <w:rsid w:val="000608CB"/>
    <w:rsid w:val="00062470"/>
    <w:rsid w:val="000717C1"/>
    <w:rsid w:val="0007279E"/>
    <w:rsid w:val="00077A8C"/>
    <w:rsid w:val="00084292"/>
    <w:rsid w:val="00092B5E"/>
    <w:rsid w:val="000C01BB"/>
    <w:rsid w:val="001070F1"/>
    <w:rsid w:val="00150C75"/>
    <w:rsid w:val="00157BC2"/>
    <w:rsid w:val="001C5A52"/>
    <w:rsid w:val="001D75AE"/>
    <w:rsid w:val="001F28E8"/>
    <w:rsid w:val="002064AB"/>
    <w:rsid w:val="0021703F"/>
    <w:rsid w:val="0022639D"/>
    <w:rsid w:val="00245C16"/>
    <w:rsid w:val="00251A44"/>
    <w:rsid w:val="002532EB"/>
    <w:rsid w:val="00262AB9"/>
    <w:rsid w:val="00270E25"/>
    <w:rsid w:val="00287117"/>
    <w:rsid w:val="00295121"/>
    <w:rsid w:val="002A63E7"/>
    <w:rsid w:val="002B073D"/>
    <w:rsid w:val="002D1C80"/>
    <w:rsid w:val="002E7DB8"/>
    <w:rsid w:val="003078BE"/>
    <w:rsid w:val="00322242"/>
    <w:rsid w:val="00327BBE"/>
    <w:rsid w:val="00343D1C"/>
    <w:rsid w:val="0036038B"/>
    <w:rsid w:val="00391C17"/>
    <w:rsid w:val="00412679"/>
    <w:rsid w:val="00444CBF"/>
    <w:rsid w:val="00453447"/>
    <w:rsid w:val="00457D7A"/>
    <w:rsid w:val="004703F9"/>
    <w:rsid w:val="00471AB3"/>
    <w:rsid w:val="00471F67"/>
    <w:rsid w:val="00485475"/>
    <w:rsid w:val="004877F9"/>
    <w:rsid w:val="00493F5E"/>
    <w:rsid w:val="004B142F"/>
    <w:rsid w:val="004B4C18"/>
    <w:rsid w:val="004B6041"/>
    <w:rsid w:val="004B6932"/>
    <w:rsid w:val="004C072E"/>
    <w:rsid w:val="00566231"/>
    <w:rsid w:val="00575D97"/>
    <w:rsid w:val="0059719E"/>
    <w:rsid w:val="005B7818"/>
    <w:rsid w:val="005C01E3"/>
    <w:rsid w:val="005D7227"/>
    <w:rsid w:val="005E1394"/>
    <w:rsid w:val="00616E21"/>
    <w:rsid w:val="006524CA"/>
    <w:rsid w:val="006A1A96"/>
    <w:rsid w:val="006A5FB6"/>
    <w:rsid w:val="006B2636"/>
    <w:rsid w:val="006B69EC"/>
    <w:rsid w:val="006D47ED"/>
    <w:rsid w:val="006E3764"/>
    <w:rsid w:val="006E73E8"/>
    <w:rsid w:val="00721592"/>
    <w:rsid w:val="0073323A"/>
    <w:rsid w:val="00745D63"/>
    <w:rsid w:val="00752178"/>
    <w:rsid w:val="00766923"/>
    <w:rsid w:val="007A2ABE"/>
    <w:rsid w:val="007A3734"/>
    <w:rsid w:val="007B02FB"/>
    <w:rsid w:val="007B7BEA"/>
    <w:rsid w:val="007D63B4"/>
    <w:rsid w:val="007F779C"/>
    <w:rsid w:val="00853B2A"/>
    <w:rsid w:val="008560BB"/>
    <w:rsid w:val="00865A57"/>
    <w:rsid w:val="00871280"/>
    <w:rsid w:val="00874F62"/>
    <w:rsid w:val="00891183"/>
    <w:rsid w:val="008E3CC5"/>
    <w:rsid w:val="009151EB"/>
    <w:rsid w:val="009371DC"/>
    <w:rsid w:val="00940D30"/>
    <w:rsid w:val="0094564A"/>
    <w:rsid w:val="00952FCF"/>
    <w:rsid w:val="00953363"/>
    <w:rsid w:val="00956E6A"/>
    <w:rsid w:val="00962B96"/>
    <w:rsid w:val="009739EA"/>
    <w:rsid w:val="009B2B2C"/>
    <w:rsid w:val="009B7011"/>
    <w:rsid w:val="009E75C5"/>
    <w:rsid w:val="00A306E1"/>
    <w:rsid w:val="00A81FFD"/>
    <w:rsid w:val="00A82E45"/>
    <w:rsid w:val="00AB37AD"/>
    <w:rsid w:val="00AD5288"/>
    <w:rsid w:val="00AE1BEB"/>
    <w:rsid w:val="00B011C1"/>
    <w:rsid w:val="00B04D05"/>
    <w:rsid w:val="00B37209"/>
    <w:rsid w:val="00B840A1"/>
    <w:rsid w:val="00B93061"/>
    <w:rsid w:val="00BB7FF7"/>
    <w:rsid w:val="00BD1B6C"/>
    <w:rsid w:val="00BF3FEA"/>
    <w:rsid w:val="00C22B44"/>
    <w:rsid w:val="00C3507C"/>
    <w:rsid w:val="00C41390"/>
    <w:rsid w:val="00C434A6"/>
    <w:rsid w:val="00C75A7E"/>
    <w:rsid w:val="00CD3C04"/>
    <w:rsid w:val="00CD45EC"/>
    <w:rsid w:val="00D034C6"/>
    <w:rsid w:val="00D50B43"/>
    <w:rsid w:val="00D8088C"/>
    <w:rsid w:val="00E37661"/>
    <w:rsid w:val="00E53CE9"/>
    <w:rsid w:val="00E53D93"/>
    <w:rsid w:val="00EA011F"/>
    <w:rsid w:val="00EA529C"/>
    <w:rsid w:val="00EB04ED"/>
    <w:rsid w:val="00EC14FD"/>
    <w:rsid w:val="00ED4D99"/>
    <w:rsid w:val="00F24417"/>
    <w:rsid w:val="00F56FFF"/>
    <w:rsid w:val="00F60725"/>
    <w:rsid w:val="00F771E1"/>
    <w:rsid w:val="00F9422C"/>
    <w:rsid w:val="00FC12B4"/>
    <w:rsid w:val="00FC6F26"/>
    <w:rsid w:val="00FD290B"/>
    <w:rsid w:val="00FF08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CB8251A-305C-459F-AC89-B958CDED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6231"/>
    <w:pPr>
      <w:spacing w:after="200" w:line="276" w:lineRule="auto"/>
    </w:pPr>
    <w:rPr>
      <w:rFonts w:eastAsia="Times New Roman" w:cs="Calibri"/>
    </w:rPr>
  </w:style>
  <w:style w:type="paragraph" w:styleId="2">
    <w:name w:val="heading 2"/>
    <w:basedOn w:val="a"/>
    <w:next w:val="a"/>
    <w:link w:val="20"/>
    <w:unhideWhenUsed/>
    <w:qFormat/>
    <w:locked/>
    <w:rsid w:val="00295121"/>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66231"/>
    <w:pPr>
      <w:ind w:left="720"/>
      <w:contextualSpacing/>
    </w:pPr>
  </w:style>
  <w:style w:type="character" w:styleId="a4">
    <w:name w:val="Hyperlink"/>
    <w:basedOn w:val="a0"/>
    <w:uiPriority w:val="99"/>
    <w:rsid w:val="00566231"/>
    <w:rPr>
      <w:rFonts w:cs="Times New Roman"/>
      <w:color w:val="0000FF"/>
      <w:u w:val="single"/>
    </w:rPr>
  </w:style>
  <w:style w:type="paragraph" w:customStyle="1" w:styleId="c3">
    <w:name w:val="c3"/>
    <w:basedOn w:val="a"/>
    <w:uiPriority w:val="99"/>
    <w:rsid w:val="00566231"/>
    <w:pPr>
      <w:spacing w:before="100" w:beforeAutospacing="1" w:after="100" w:afterAutospacing="1" w:line="240" w:lineRule="auto"/>
    </w:pPr>
    <w:rPr>
      <w:rFonts w:ascii="Times New Roman" w:hAnsi="Times New Roman" w:cs="Times New Roman"/>
      <w:sz w:val="24"/>
      <w:szCs w:val="24"/>
    </w:rPr>
  </w:style>
  <w:style w:type="character" w:customStyle="1" w:styleId="c1">
    <w:name w:val="c1"/>
    <w:basedOn w:val="a0"/>
    <w:uiPriority w:val="99"/>
    <w:rsid w:val="00566231"/>
    <w:rPr>
      <w:rFonts w:cs="Times New Roman"/>
    </w:rPr>
  </w:style>
  <w:style w:type="paragraph" w:styleId="a5">
    <w:name w:val="Plain Text"/>
    <w:basedOn w:val="a"/>
    <w:link w:val="a6"/>
    <w:uiPriority w:val="99"/>
    <w:rsid w:val="00566231"/>
    <w:pPr>
      <w:autoSpaceDE w:val="0"/>
      <w:autoSpaceDN w:val="0"/>
      <w:spacing w:after="0" w:line="240" w:lineRule="auto"/>
    </w:pPr>
    <w:rPr>
      <w:rFonts w:ascii="Courier New" w:hAnsi="Courier New" w:cs="Courier New"/>
      <w:sz w:val="20"/>
      <w:szCs w:val="20"/>
    </w:rPr>
  </w:style>
  <w:style w:type="character" w:customStyle="1" w:styleId="a6">
    <w:name w:val="Текст Знак"/>
    <w:basedOn w:val="a0"/>
    <w:link w:val="a5"/>
    <w:uiPriority w:val="99"/>
    <w:locked/>
    <w:rsid w:val="00566231"/>
    <w:rPr>
      <w:rFonts w:ascii="Courier New" w:hAnsi="Courier New" w:cs="Courier New"/>
      <w:sz w:val="20"/>
      <w:szCs w:val="20"/>
      <w:lang w:eastAsia="ru-RU"/>
    </w:rPr>
  </w:style>
  <w:style w:type="paragraph" w:customStyle="1" w:styleId="a7">
    <w:name w:val="Основной"/>
    <w:basedOn w:val="a"/>
    <w:link w:val="a8"/>
    <w:uiPriority w:val="99"/>
    <w:rsid w:val="00566231"/>
    <w:pPr>
      <w:autoSpaceDE w:val="0"/>
      <w:autoSpaceDN w:val="0"/>
      <w:adjustRightInd w:val="0"/>
      <w:spacing w:after="0" w:line="214" w:lineRule="atLeast"/>
      <w:ind w:firstLine="283"/>
      <w:jc w:val="both"/>
      <w:textAlignment w:val="center"/>
    </w:pPr>
    <w:rPr>
      <w:rFonts w:ascii="NewtonCSanPin" w:hAnsi="NewtonCSanPin" w:cs="Times New Roman"/>
      <w:color w:val="000000"/>
      <w:sz w:val="21"/>
      <w:szCs w:val="21"/>
    </w:rPr>
  </w:style>
  <w:style w:type="paragraph" w:customStyle="1" w:styleId="a9">
    <w:name w:val="Буллит"/>
    <w:basedOn w:val="a7"/>
    <w:link w:val="aa"/>
    <w:uiPriority w:val="99"/>
    <w:rsid w:val="00566231"/>
    <w:pPr>
      <w:ind w:firstLine="244"/>
    </w:pPr>
  </w:style>
  <w:style w:type="paragraph" w:customStyle="1" w:styleId="4">
    <w:name w:val="Заг 4"/>
    <w:basedOn w:val="a"/>
    <w:uiPriority w:val="99"/>
    <w:rsid w:val="00566231"/>
    <w:pPr>
      <w:keepNext/>
      <w:autoSpaceDE w:val="0"/>
      <w:autoSpaceDN w:val="0"/>
      <w:adjustRightInd w:val="0"/>
      <w:spacing w:before="255" w:after="113" w:line="240" w:lineRule="atLeast"/>
      <w:jc w:val="center"/>
      <w:textAlignment w:val="center"/>
    </w:pPr>
    <w:rPr>
      <w:rFonts w:ascii="PragmaticaC" w:hAnsi="PragmaticaC" w:cs="PragmaticaC"/>
      <w:i/>
      <w:iCs/>
      <w:color w:val="000000"/>
      <w:sz w:val="23"/>
      <w:szCs w:val="23"/>
    </w:rPr>
  </w:style>
  <w:style w:type="character" w:customStyle="1" w:styleId="a8">
    <w:name w:val="Основной Знак"/>
    <w:link w:val="a7"/>
    <w:uiPriority w:val="99"/>
    <w:locked/>
    <w:rsid w:val="00566231"/>
    <w:rPr>
      <w:rFonts w:ascii="NewtonCSanPin" w:hAnsi="NewtonCSanPin"/>
      <w:color w:val="000000"/>
      <w:sz w:val="21"/>
      <w:lang w:eastAsia="ru-RU"/>
    </w:rPr>
  </w:style>
  <w:style w:type="character" w:customStyle="1" w:styleId="aa">
    <w:name w:val="Буллит Знак"/>
    <w:basedOn w:val="a8"/>
    <w:link w:val="a9"/>
    <w:uiPriority w:val="99"/>
    <w:locked/>
    <w:rsid w:val="00566231"/>
    <w:rPr>
      <w:rFonts w:ascii="NewtonCSanPin" w:hAnsi="NewtonCSanPin" w:cs="Times New Roman"/>
      <w:color w:val="000000"/>
      <w:sz w:val="21"/>
      <w:szCs w:val="21"/>
      <w:lang w:eastAsia="ru-RU"/>
    </w:rPr>
  </w:style>
  <w:style w:type="character" w:customStyle="1" w:styleId="20">
    <w:name w:val="Заголовок 2 Знак"/>
    <w:basedOn w:val="a0"/>
    <w:link w:val="2"/>
    <w:rsid w:val="00295121"/>
    <w:rPr>
      <w:rFonts w:asciiTheme="majorHAnsi" w:eastAsiaTheme="majorEastAsia" w:hAnsiTheme="majorHAnsi" w:cstheme="majorBidi"/>
      <w:b/>
      <w:bCs/>
      <w:i/>
      <w:iCs/>
      <w:sz w:val="28"/>
      <w:szCs w:val="28"/>
    </w:rPr>
  </w:style>
  <w:style w:type="table" w:styleId="ab">
    <w:name w:val="Table Grid"/>
    <w:basedOn w:val="a1"/>
    <w:uiPriority w:val="59"/>
    <w:locked/>
    <w:rsid w:val="006B2636"/>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b"/>
    <w:uiPriority w:val="59"/>
    <w:rsid w:val="00ED4D99"/>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7A373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A373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110710">
      <w:bodyDiv w:val="1"/>
      <w:marLeft w:val="0"/>
      <w:marRight w:val="0"/>
      <w:marTop w:val="0"/>
      <w:marBottom w:val="0"/>
      <w:divBdr>
        <w:top w:val="none" w:sz="0" w:space="0" w:color="auto"/>
        <w:left w:val="none" w:sz="0" w:space="0" w:color="auto"/>
        <w:bottom w:val="none" w:sz="0" w:space="0" w:color="auto"/>
        <w:right w:val="none" w:sz="0" w:space="0" w:color="auto"/>
      </w:divBdr>
    </w:div>
    <w:div w:id="135758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1878F-463F-44B6-9995-E4EB1A80E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12</Pages>
  <Words>4876</Words>
  <Characters>27794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48</cp:revision>
  <cp:lastPrinted>2020-10-19T09:16:00Z</cp:lastPrinted>
  <dcterms:created xsi:type="dcterms:W3CDTF">2019-10-21T12:49:00Z</dcterms:created>
  <dcterms:modified xsi:type="dcterms:W3CDTF">2020-10-26T17:17:00Z</dcterms:modified>
</cp:coreProperties>
</file>