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5417" w:type="dxa"/>
        <w:tblLayout w:type="fixed"/>
        <w:tblLook w:val="04A0"/>
      </w:tblPr>
      <w:tblGrid>
        <w:gridCol w:w="675"/>
        <w:gridCol w:w="3686"/>
        <w:gridCol w:w="9214"/>
        <w:gridCol w:w="992"/>
        <w:gridCol w:w="850"/>
      </w:tblGrid>
      <w:tr w:rsidR="003728FC" w:rsidTr="007D5F7E">
        <w:trPr>
          <w:trHeight w:val="393"/>
        </w:trPr>
        <w:tc>
          <w:tcPr>
            <w:tcW w:w="675" w:type="dxa"/>
            <w:vMerge w:val="restart"/>
          </w:tcPr>
          <w:p w:rsidR="003728FC" w:rsidRPr="00105322" w:rsidRDefault="003728FC" w:rsidP="007D5F7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05322">
              <w:rPr>
                <w:rFonts w:ascii="Times New Roman" w:hAnsi="Times New Roman" w:cs="Times New Roman"/>
                <w:b/>
                <w:sz w:val="24"/>
              </w:rPr>
              <w:t xml:space="preserve">№ </w:t>
            </w:r>
            <w:proofErr w:type="spellStart"/>
            <w:proofErr w:type="gramStart"/>
            <w:r w:rsidRPr="00105322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spellEnd"/>
            <w:proofErr w:type="gramEnd"/>
            <w:r w:rsidRPr="00105322">
              <w:rPr>
                <w:rFonts w:ascii="Times New Roman" w:hAnsi="Times New Roman" w:cs="Times New Roman"/>
                <w:b/>
                <w:sz w:val="24"/>
              </w:rPr>
              <w:t>/</w:t>
            </w:r>
            <w:proofErr w:type="spellStart"/>
            <w:r w:rsidRPr="00105322">
              <w:rPr>
                <w:rFonts w:ascii="Times New Roman" w:hAnsi="Times New Roman" w:cs="Times New Roman"/>
                <w:b/>
                <w:sz w:val="24"/>
              </w:rPr>
              <w:t>п</w:t>
            </w:r>
            <w:proofErr w:type="spellEnd"/>
          </w:p>
        </w:tc>
        <w:tc>
          <w:tcPr>
            <w:tcW w:w="3686" w:type="dxa"/>
            <w:vMerge w:val="restart"/>
          </w:tcPr>
          <w:p w:rsidR="003728FC" w:rsidRPr="00105322" w:rsidRDefault="003728FC" w:rsidP="007D5F7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05322">
              <w:rPr>
                <w:rFonts w:ascii="Times New Roman" w:hAnsi="Times New Roman" w:cs="Times New Roman"/>
                <w:b/>
                <w:sz w:val="24"/>
              </w:rPr>
              <w:t>Наименование раздела и тема урок</w:t>
            </w:r>
            <w:proofErr w:type="gramStart"/>
            <w:r w:rsidRPr="00105322">
              <w:rPr>
                <w:rFonts w:ascii="Times New Roman" w:hAnsi="Times New Roman" w:cs="Times New Roman"/>
                <w:b/>
                <w:sz w:val="24"/>
              </w:rPr>
              <w:t>а(</w:t>
            </w:r>
            <w:proofErr w:type="gramEnd"/>
            <w:r w:rsidRPr="00105322">
              <w:rPr>
                <w:rFonts w:ascii="Times New Roman" w:hAnsi="Times New Roman" w:cs="Times New Roman"/>
                <w:b/>
                <w:sz w:val="24"/>
              </w:rPr>
              <w:t>количество часов)</w:t>
            </w:r>
          </w:p>
        </w:tc>
        <w:tc>
          <w:tcPr>
            <w:tcW w:w="9214" w:type="dxa"/>
            <w:vMerge w:val="restart"/>
          </w:tcPr>
          <w:p w:rsidR="003728FC" w:rsidRDefault="003728FC" w:rsidP="007D5F7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05322">
              <w:rPr>
                <w:rFonts w:ascii="Times New Roman" w:hAnsi="Times New Roman" w:cs="Times New Roman"/>
                <w:b/>
                <w:sz w:val="24"/>
              </w:rPr>
              <w:t>Характеристика видов учебной деятельности (УУД)</w:t>
            </w:r>
          </w:p>
          <w:p w:rsidR="003728FC" w:rsidRPr="00105322" w:rsidRDefault="003728FC" w:rsidP="007D5F7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2" w:type="dxa"/>
            <w:gridSpan w:val="2"/>
          </w:tcPr>
          <w:p w:rsidR="003728FC" w:rsidRPr="00105322" w:rsidRDefault="003728FC" w:rsidP="007D5F7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05322">
              <w:rPr>
                <w:rFonts w:ascii="Times New Roman" w:hAnsi="Times New Roman" w:cs="Times New Roman"/>
                <w:b/>
                <w:sz w:val="24"/>
              </w:rPr>
              <w:t>Дата</w:t>
            </w:r>
          </w:p>
        </w:tc>
      </w:tr>
      <w:tr w:rsidR="003728FC" w:rsidTr="007D5F7E">
        <w:trPr>
          <w:trHeight w:val="337"/>
        </w:trPr>
        <w:tc>
          <w:tcPr>
            <w:tcW w:w="675" w:type="dxa"/>
            <w:vMerge/>
          </w:tcPr>
          <w:p w:rsidR="003728FC" w:rsidRPr="00105322" w:rsidRDefault="003728FC" w:rsidP="007D5F7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686" w:type="dxa"/>
            <w:vMerge/>
          </w:tcPr>
          <w:p w:rsidR="003728FC" w:rsidRPr="00105322" w:rsidRDefault="003728FC" w:rsidP="007D5F7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9214" w:type="dxa"/>
            <w:vMerge/>
          </w:tcPr>
          <w:p w:rsidR="003728FC" w:rsidRPr="00105322" w:rsidRDefault="003728FC" w:rsidP="007D5F7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992" w:type="dxa"/>
          </w:tcPr>
          <w:p w:rsidR="003728FC" w:rsidRPr="00105322" w:rsidRDefault="003728FC" w:rsidP="007D5F7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05322">
              <w:rPr>
                <w:rFonts w:ascii="Times New Roman" w:hAnsi="Times New Roman" w:cs="Times New Roman"/>
                <w:b/>
                <w:sz w:val="24"/>
              </w:rPr>
              <w:t>План</w:t>
            </w:r>
          </w:p>
        </w:tc>
        <w:tc>
          <w:tcPr>
            <w:tcW w:w="850" w:type="dxa"/>
          </w:tcPr>
          <w:p w:rsidR="003728FC" w:rsidRPr="00105322" w:rsidRDefault="003728FC" w:rsidP="007D5F7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05322">
              <w:rPr>
                <w:rFonts w:ascii="Times New Roman" w:hAnsi="Times New Roman" w:cs="Times New Roman"/>
                <w:b/>
                <w:sz w:val="24"/>
              </w:rPr>
              <w:t>Факт</w:t>
            </w:r>
          </w:p>
        </w:tc>
      </w:tr>
      <w:tr w:rsidR="007720FA" w:rsidRPr="000B656F" w:rsidTr="007D5F7E">
        <w:trPr>
          <w:trHeight w:val="365"/>
        </w:trPr>
        <w:tc>
          <w:tcPr>
            <w:tcW w:w="675" w:type="dxa"/>
          </w:tcPr>
          <w:p w:rsidR="007720FA" w:rsidRPr="000B656F" w:rsidRDefault="007720FA" w:rsidP="007D5F7E">
            <w:pPr>
              <w:rPr>
                <w:rFonts w:ascii="Times New Roman" w:hAnsi="Times New Roman" w:cs="Times New Roman"/>
                <w:sz w:val="20"/>
              </w:rPr>
            </w:pPr>
            <w:r w:rsidRPr="000B656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686" w:type="dxa"/>
          </w:tcPr>
          <w:p w:rsidR="007720FA" w:rsidRPr="009F135E" w:rsidRDefault="00C64B7D" w:rsidP="009E75C2">
            <w:pPr>
              <w:spacing w:after="15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135E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Общение. Разнообразие речевых ситуаций. Что такое монолог и диалог.</w:t>
            </w:r>
          </w:p>
        </w:tc>
        <w:tc>
          <w:tcPr>
            <w:tcW w:w="9214" w:type="dxa"/>
          </w:tcPr>
          <w:p w:rsidR="007720FA" w:rsidRPr="000B656F" w:rsidRDefault="007720FA" w:rsidP="007D5F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Распознавать виды речи</w:t>
            </w:r>
            <w:r>
              <w:rPr>
                <w:rFonts w:eastAsia="Times New Roman"/>
                <w:sz w:val="24"/>
                <w:szCs w:val="24"/>
              </w:rPr>
              <w:t>.</w:t>
            </w:r>
            <w:r w:rsidRPr="000B656F">
              <w:rPr>
                <w:rFonts w:eastAsia="Times New Roman"/>
                <w:sz w:val="24"/>
                <w:szCs w:val="24"/>
              </w:rPr>
              <w:t xml:space="preserve"> </w:t>
            </w:r>
            <w:r w:rsidRPr="000B656F">
              <w:rPr>
                <w:rFonts w:ascii="Times New Roman" w:eastAsia="Times New Roman" w:hAnsi="Times New Roman" w:cs="Times New Roman"/>
                <w:sz w:val="20"/>
                <w:szCs w:val="24"/>
              </w:rPr>
              <w:t>Выражать собственное мнение и его аргументировать.</w:t>
            </w:r>
          </w:p>
          <w:p w:rsidR="007720FA" w:rsidRPr="000B656F" w:rsidRDefault="007720FA" w:rsidP="000B656F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</w:p>
          <w:p w:rsidR="007720FA" w:rsidRPr="000B656F" w:rsidRDefault="007720FA" w:rsidP="007D5F7E">
            <w:p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Р</w:t>
            </w:r>
            <w:r w:rsidRPr="000B656F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егулятивные</w:t>
            </w:r>
            <w:proofErr w:type="gram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  <w:proofErr w:type="gramEnd"/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планировать (совместно с учителем) свои действия в соответствии с поставленной задачей и условиями её реализации;</w:t>
            </w:r>
          </w:p>
          <w:p w:rsidR="007720FA" w:rsidRPr="000B656F" w:rsidRDefault="007720FA" w:rsidP="007D5F7E">
            <w:pPr>
              <w:widowControl w:val="0"/>
              <w:tabs>
                <w:tab w:val="left" w:pos="439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 </w:t>
            </w:r>
            <w:proofErr w:type="gramStart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д</w:t>
            </w:r>
            <w:proofErr w:type="gramEnd"/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елать выводы в результате совместной работы клас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са и учителя;</w:t>
            </w:r>
          </w:p>
          <w:p w:rsidR="007720FA" w:rsidRPr="000B656F" w:rsidRDefault="007720FA" w:rsidP="007D5F7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</w:t>
            </w:r>
            <w:proofErr w:type="gramStart"/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proofErr w:type="gramEnd"/>
            <w:r w:rsidRPr="000B65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выбирать адекватные речевые средства в диалоге учителем и одноклассниками;</w:t>
            </w:r>
          </w:p>
          <w:p w:rsidR="007720FA" w:rsidRPr="000B656F" w:rsidRDefault="007720FA" w:rsidP="007D5F7E">
            <w:pPr>
              <w:rPr>
                <w:sz w:val="36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развивать чувства прекрасного и эстетические чувства через выразительные возможности языка</w:t>
            </w:r>
          </w:p>
        </w:tc>
        <w:tc>
          <w:tcPr>
            <w:tcW w:w="992" w:type="dxa"/>
          </w:tcPr>
          <w:p w:rsidR="007720FA" w:rsidRPr="000B656F" w:rsidRDefault="004C7592" w:rsidP="007D5F7E">
            <w:pPr>
              <w:spacing w:line="283" w:lineRule="exact"/>
              <w:jc w:val="center"/>
              <w:rPr>
                <w:rFonts w:eastAsia="Times New Roman"/>
                <w:w w:val="91"/>
                <w:sz w:val="24"/>
                <w:szCs w:val="24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10.01</w:t>
            </w:r>
          </w:p>
        </w:tc>
        <w:tc>
          <w:tcPr>
            <w:tcW w:w="850" w:type="dxa"/>
          </w:tcPr>
          <w:p w:rsidR="007720FA" w:rsidRPr="000B656F" w:rsidRDefault="007720FA" w:rsidP="007D5F7E">
            <w:pPr>
              <w:rPr>
                <w:sz w:val="36"/>
              </w:rPr>
            </w:pPr>
          </w:p>
        </w:tc>
      </w:tr>
      <w:tr w:rsidR="007720FA" w:rsidRPr="000B656F" w:rsidTr="003728FC">
        <w:trPr>
          <w:trHeight w:val="365"/>
        </w:trPr>
        <w:tc>
          <w:tcPr>
            <w:tcW w:w="675" w:type="dxa"/>
          </w:tcPr>
          <w:p w:rsidR="007720FA" w:rsidRPr="000B656F" w:rsidRDefault="007720FA" w:rsidP="007D5F7E">
            <w:pPr>
              <w:rPr>
                <w:rFonts w:ascii="Times New Roman" w:hAnsi="Times New Roman" w:cs="Times New Roman"/>
                <w:sz w:val="20"/>
              </w:rPr>
            </w:pPr>
            <w:r w:rsidRPr="000B656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3686" w:type="dxa"/>
          </w:tcPr>
          <w:p w:rsidR="007720FA" w:rsidRPr="009F135E" w:rsidRDefault="00C64B7D" w:rsidP="009E75C2">
            <w:pPr>
              <w:spacing w:after="15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135E"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давать оценку сообщениям, докладам и выступлениям своих товарищей.</w:t>
            </w:r>
          </w:p>
        </w:tc>
        <w:tc>
          <w:tcPr>
            <w:tcW w:w="9214" w:type="dxa"/>
          </w:tcPr>
          <w:p w:rsidR="007720FA" w:rsidRPr="000B656F" w:rsidRDefault="007720FA" w:rsidP="007D5F7E">
            <w:pP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Различать понятия</w:t>
            </w:r>
            <w:r w:rsidRPr="000B656F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язык и речь;</w:t>
            </w:r>
            <w:r w:rsidRPr="000B656F">
              <w:rPr>
                <w:rFonts w:eastAsia="Times New Roman"/>
                <w:sz w:val="24"/>
                <w:szCs w:val="24"/>
              </w:rPr>
              <w:t xml:space="preserve"> </w:t>
            </w:r>
            <w:r w:rsidRPr="000B656F">
              <w:rPr>
                <w:rFonts w:ascii="Times New Roman" w:eastAsia="Times New Roman" w:hAnsi="Times New Roman" w:cs="Times New Roman"/>
                <w:sz w:val="20"/>
                <w:szCs w:val="24"/>
              </w:rPr>
              <w:t>основные качества речи: правильность, точность, богатство</w:t>
            </w:r>
            <w:r w:rsidRPr="000B656F">
              <w:rPr>
                <w:rFonts w:eastAsia="Times New Roman"/>
                <w:sz w:val="24"/>
                <w:szCs w:val="24"/>
              </w:rPr>
              <w:t>.</w:t>
            </w:r>
          </w:p>
          <w:p w:rsidR="007720FA" w:rsidRPr="000B656F" w:rsidRDefault="007720FA" w:rsidP="000B656F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</w:p>
          <w:p w:rsidR="007720FA" w:rsidRPr="000B656F" w:rsidRDefault="007720FA" w:rsidP="007D5F7E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Р</w:t>
            </w:r>
            <w:r w:rsidRPr="000B656F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егулятивные</w:t>
            </w:r>
            <w:proofErr w:type="gram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  <w:proofErr w:type="gramEnd"/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принимать и сохранять цель и учебную задачу</w:t>
            </w:r>
          </w:p>
          <w:p w:rsidR="007720FA" w:rsidRPr="000B656F" w:rsidRDefault="007720FA" w:rsidP="007D5F7E">
            <w:pPr>
              <w:widowControl w:val="0"/>
              <w:tabs>
                <w:tab w:val="left" w:pos="38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</w:t>
            </w:r>
            <w:proofErr w:type="gramStart"/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proofErr w:type="gramEnd"/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составлять небольшие собственные тексты по пред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ложенной теме, рисунку;</w:t>
            </w:r>
          </w:p>
          <w:p w:rsidR="007720FA" w:rsidRPr="000B656F" w:rsidRDefault="007720FA" w:rsidP="007D5F7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Коммуникативные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0B65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задавать вопросы, адекватные речевой ситуации, от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softHyphen/>
              <w:t xml:space="preserve">вечать на вопросы </w:t>
            </w:r>
            <w:proofErr w:type="gramStart"/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-д</w:t>
            </w:r>
            <w:proofErr w:type="gramEnd"/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ругих; строить понятные для партнёра высказывания</w:t>
            </w:r>
          </w:p>
          <w:p w:rsidR="007720FA" w:rsidRPr="000B656F" w:rsidRDefault="007720FA" w:rsidP="007D5F7E">
            <w:pPr>
              <w:tabs>
                <w:tab w:val="left" w:pos="504"/>
              </w:tabs>
              <w:autoSpaceDE w:val="0"/>
              <w:autoSpaceDN w:val="0"/>
              <w:adjustRightInd w:val="0"/>
              <w:rPr>
                <w:sz w:val="36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развитие чувства любви и уважения к русскому язы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ку; осознание себя носителем этого языка;</w:t>
            </w:r>
          </w:p>
        </w:tc>
        <w:tc>
          <w:tcPr>
            <w:tcW w:w="992" w:type="dxa"/>
          </w:tcPr>
          <w:p w:rsidR="007720FA" w:rsidRPr="000B656F" w:rsidRDefault="004C7592" w:rsidP="007D5F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17.01</w:t>
            </w:r>
          </w:p>
        </w:tc>
        <w:tc>
          <w:tcPr>
            <w:tcW w:w="850" w:type="dxa"/>
          </w:tcPr>
          <w:p w:rsidR="007720FA" w:rsidRPr="000B656F" w:rsidRDefault="007720FA" w:rsidP="007D5F7E">
            <w:pPr>
              <w:rPr>
                <w:sz w:val="36"/>
              </w:rPr>
            </w:pPr>
          </w:p>
        </w:tc>
      </w:tr>
      <w:tr w:rsidR="00C64B7D" w:rsidRPr="000B656F" w:rsidTr="00004977">
        <w:trPr>
          <w:trHeight w:val="365"/>
        </w:trPr>
        <w:tc>
          <w:tcPr>
            <w:tcW w:w="675" w:type="dxa"/>
          </w:tcPr>
          <w:p w:rsidR="00C64B7D" w:rsidRPr="000B656F" w:rsidRDefault="00C64B7D" w:rsidP="007D5F7E">
            <w:pPr>
              <w:rPr>
                <w:rFonts w:ascii="Times New Roman" w:hAnsi="Times New Roman" w:cs="Times New Roman"/>
                <w:sz w:val="20"/>
              </w:rPr>
            </w:pPr>
            <w:r w:rsidRPr="000B656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3686" w:type="dxa"/>
            <w:vAlign w:val="bottom"/>
          </w:tcPr>
          <w:p w:rsidR="00C64B7D" w:rsidRPr="009F135E" w:rsidRDefault="00C64B7D" w:rsidP="00C64B7D">
            <w:pPr>
              <w:spacing w:line="283" w:lineRule="exact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135E">
              <w:rPr>
                <w:rFonts w:ascii="Times New Roman" w:eastAsia="Times New Roman" w:hAnsi="Times New Roman" w:cs="Times New Roman"/>
                <w:sz w:val="24"/>
                <w:szCs w:val="24"/>
              </w:rPr>
              <w:t>Речевой этикет. Речевые привычки. Способы выражения вежливой оценки, утешения.</w:t>
            </w:r>
          </w:p>
        </w:tc>
        <w:tc>
          <w:tcPr>
            <w:tcW w:w="9214" w:type="dxa"/>
          </w:tcPr>
          <w:p w:rsidR="00C64B7D" w:rsidRPr="000B656F" w:rsidRDefault="00C64B7D" w:rsidP="007D5F7E">
            <w:pPr>
              <w:rPr>
                <w:rFonts w:ascii="Times New Roman" w:eastAsia="Times New Roman" w:hAnsi="Times New Roman" w:cs="Times New Roman"/>
                <w:i/>
                <w:sz w:val="16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 xml:space="preserve">Различать </w:t>
            </w:r>
            <w:r w:rsidRPr="000B656F">
              <w:rPr>
                <w:rFonts w:ascii="Times New Roman" w:eastAsia="Times New Roman" w:hAnsi="Times New Roman" w:cs="Times New Roman"/>
                <w:sz w:val="20"/>
                <w:szCs w:val="24"/>
              </w:rPr>
              <w:t>этикетные жанры</w:t>
            </w:r>
            <w:r w:rsidRPr="000B656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, 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 xml:space="preserve">распознавать </w:t>
            </w:r>
            <w:r w:rsidRPr="000B656F">
              <w:rPr>
                <w:rFonts w:ascii="Times New Roman" w:eastAsia="Times New Roman" w:hAnsi="Times New Roman" w:cs="Times New Roman"/>
                <w:sz w:val="20"/>
                <w:szCs w:val="24"/>
              </w:rPr>
              <w:t>разновидности текста (жанры). Просьба.  Приглашение. Согласие. Вежливый отказ.</w:t>
            </w:r>
          </w:p>
          <w:p w:rsidR="00C64B7D" w:rsidRPr="000B656F" w:rsidRDefault="00C64B7D" w:rsidP="000B656F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</w:p>
          <w:p w:rsidR="00C64B7D" w:rsidRPr="000B656F" w:rsidRDefault="00C64B7D" w:rsidP="007D5F7E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proofErr w:type="gramStart"/>
            <w:r w:rsidRPr="0032125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0B656F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sz w:val="20"/>
                <w:szCs w:val="20"/>
              </w:rPr>
              <w:t>сотрудничать с одноклассниками при выполнении учебной задачи.</w:t>
            </w:r>
            <w:proofErr w:type="gramEnd"/>
          </w:p>
          <w:p w:rsidR="00C64B7D" w:rsidRPr="000B656F" w:rsidRDefault="00C64B7D" w:rsidP="007D5F7E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32125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 xml:space="preserve"> оценивать результаты выполненного задания:</w:t>
            </w:r>
          </w:p>
          <w:p w:rsidR="00C64B7D" w:rsidRPr="000B656F" w:rsidRDefault="00C64B7D" w:rsidP="007D5F7E">
            <w:pPr>
              <w:rPr>
                <w:rFonts w:ascii="Times New Roman" w:hAnsi="Times New Roman"/>
                <w:sz w:val="20"/>
                <w:szCs w:val="20"/>
              </w:rPr>
            </w:pPr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proofErr w:type="gramStart"/>
            <w:r w:rsidRPr="0032125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0B656F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sz w:val="20"/>
                <w:szCs w:val="20"/>
              </w:rPr>
              <w:t>находить информацию (текстовую, графическую, изобразительную) в учебнике, анализировать ее содержание.</w:t>
            </w:r>
            <w:proofErr w:type="gramEnd"/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color w:val="000000"/>
                <w:sz w:val="20"/>
                <w:szCs w:val="20"/>
              </w:rPr>
              <w:t>Формировать внутреннюю позицию уче</w:t>
            </w:r>
            <w:r w:rsidRPr="000B656F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B656F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>ника на осно</w:t>
            </w:r>
            <w:r w:rsidRPr="000B656F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softHyphen/>
              <w:t>ве положи</w:t>
            </w:r>
            <w:r w:rsidRPr="000B656F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softHyphen/>
            </w:r>
            <w:r w:rsidRPr="000B656F">
              <w:rPr>
                <w:rFonts w:ascii="Times New Roman" w:hAnsi="Times New Roman"/>
                <w:color w:val="000000"/>
                <w:sz w:val="20"/>
                <w:szCs w:val="20"/>
              </w:rPr>
              <w:t>тельного от</w:t>
            </w:r>
            <w:r w:rsidRPr="000B656F"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</w:r>
            <w:r w:rsidRPr="000B656F">
              <w:rPr>
                <w:rFonts w:ascii="Times New Roman" w:hAnsi="Times New Roman"/>
                <w:color w:val="000000"/>
                <w:spacing w:val="-1"/>
                <w:sz w:val="20"/>
                <w:szCs w:val="20"/>
              </w:rPr>
              <w:t xml:space="preserve">ношения </w:t>
            </w:r>
            <w:r w:rsidRPr="000B656F">
              <w:rPr>
                <w:rFonts w:ascii="Times New Roman" w:hAnsi="Times New Roman"/>
                <w:color w:val="000000"/>
                <w:sz w:val="20"/>
                <w:szCs w:val="20"/>
              </w:rPr>
              <w:t>к школе</w:t>
            </w:r>
          </w:p>
        </w:tc>
        <w:tc>
          <w:tcPr>
            <w:tcW w:w="992" w:type="dxa"/>
          </w:tcPr>
          <w:p w:rsidR="00C64B7D" w:rsidRPr="000B656F" w:rsidRDefault="004C7592" w:rsidP="007D5F7E">
            <w:pPr>
              <w:spacing w:line="283" w:lineRule="exact"/>
              <w:jc w:val="center"/>
              <w:rPr>
                <w:rFonts w:eastAsia="Times New Roman"/>
                <w:w w:val="91"/>
                <w:sz w:val="24"/>
                <w:szCs w:val="24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24.01</w:t>
            </w:r>
          </w:p>
        </w:tc>
        <w:tc>
          <w:tcPr>
            <w:tcW w:w="850" w:type="dxa"/>
          </w:tcPr>
          <w:p w:rsidR="00C64B7D" w:rsidRPr="000B656F" w:rsidRDefault="00C64B7D" w:rsidP="007D5F7E">
            <w:pPr>
              <w:rPr>
                <w:sz w:val="36"/>
              </w:rPr>
            </w:pPr>
          </w:p>
        </w:tc>
      </w:tr>
      <w:tr w:rsidR="007720FA" w:rsidRPr="000B656F" w:rsidTr="007D5F7E">
        <w:trPr>
          <w:trHeight w:val="365"/>
        </w:trPr>
        <w:tc>
          <w:tcPr>
            <w:tcW w:w="675" w:type="dxa"/>
          </w:tcPr>
          <w:p w:rsidR="007720FA" w:rsidRPr="000B656F" w:rsidRDefault="007720FA" w:rsidP="007D5F7E">
            <w:pPr>
              <w:rPr>
                <w:rFonts w:ascii="Times New Roman" w:hAnsi="Times New Roman" w:cs="Times New Roman"/>
                <w:sz w:val="20"/>
              </w:rPr>
            </w:pPr>
            <w:r w:rsidRPr="000B656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686" w:type="dxa"/>
          </w:tcPr>
          <w:p w:rsidR="007720FA" w:rsidRPr="009F135E" w:rsidRDefault="00C64B7D" w:rsidP="009E75C2">
            <w:pPr>
              <w:spacing w:after="15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F135E">
              <w:rPr>
                <w:rFonts w:ascii="Times New Roman" w:eastAsia="Times New Roman" w:hAnsi="Times New Roman" w:cs="Times New Roman"/>
                <w:sz w:val="24"/>
                <w:szCs w:val="24"/>
              </w:rPr>
              <w:t>Учимся делать научное сообщение.</w:t>
            </w:r>
          </w:p>
        </w:tc>
        <w:tc>
          <w:tcPr>
            <w:tcW w:w="9214" w:type="dxa"/>
          </w:tcPr>
          <w:p w:rsidR="007720FA" w:rsidRPr="000B656F" w:rsidRDefault="007720FA" w:rsidP="007D5F7E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Различать </w:t>
            </w:r>
            <w:r w:rsidRPr="000B656F">
              <w:rPr>
                <w:rFonts w:ascii="Times New Roman" w:eastAsia="Times New Roman" w:hAnsi="Times New Roman" w:cs="Times New Roman"/>
                <w:sz w:val="20"/>
                <w:szCs w:val="24"/>
              </w:rPr>
              <w:t>особенности словарных статей как разновидностей текста.</w:t>
            </w:r>
          </w:p>
          <w:p w:rsidR="007720FA" w:rsidRPr="000B656F" w:rsidRDefault="007720FA" w:rsidP="000B656F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</w:p>
          <w:p w:rsidR="007720FA" w:rsidRPr="000B656F" w:rsidRDefault="007720FA" w:rsidP="007D5F7E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proofErr w:type="gramStart"/>
            <w:r w:rsidRPr="0032125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sz w:val="20"/>
                <w:szCs w:val="20"/>
              </w:rPr>
              <w:t>сотрудничать с одноклассниками при выполнении учебной задачи</w:t>
            </w:r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proofErr w:type="gramEnd"/>
          </w:p>
          <w:p w:rsidR="007720FA" w:rsidRPr="000B656F" w:rsidRDefault="007720FA" w:rsidP="007D5F7E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32125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 xml:space="preserve"> оценивать результаты выполненного задания.  </w:t>
            </w:r>
          </w:p>
          <w:p w:rsidR="007720FA" w:rsidRPr="000B656F" w:rsidRDefault="007720FA" w:rsidP="007D5F7E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32125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0B656F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>работать с орфоэпическим словарём, находить в нём нужную информацию о произношении слова.</w:t>
            </w:r>
          </w:p>
          <w:p w:rsidR="007720FA" w:rsidRPr="000B656F" w:rsidRDefault="007720FA" w:rsidP="007D5F7E">
            <w:pPr>
              <w:rPr>
                <w:rFonts w:ascii="Times New Roman" w:hAnsi="Times New Roman"/>
                <w:sz w:val="20"/>
                <w:szCs w:val="20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hAnsi="Times New Roman"/>
                <w:sz w:val="20"/>
                <w:szCs w:val="20"/>
              </w:rPr>
              <w:t xml:space="preserve"> Формировать адекватное понимание причин успешности/не успешности учебной деятельности</w:t>
            </w:r>
          </w:p>
        </w:tc>
        <w:tc>
          <w:tcPr>
            <w:tcW w:w="992" w:type="dxa"/>
          </w:tcPr>
          <w:p w:rsidR="007720FA" w:rsidRPr="000B656F" w:rsidRDefault="004C7592" w:rsidP="007D5F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31.01</w:t>
            </w:r>
          </w:p>
        </w:tc>
        <w:tc>
          <w:tcPr>
            <w:tcW w:w="850" w:type="dxa"/>
          </w:tcPr>
          <w:p w:rsidR="007720FA" w:rsidRPr="000B656F" w:rsidRDefault="007720FA" w:rsidP="007D5F7E">
            <w:pPr>
              <w:rPr>
                <w:sz w:val="36"/>
              </w:rPr>
            </w:pPr>
          </w:p>
        </w:tc>
      </w:tr>
      <w:tr w:rsidR="00C64B7D" w:rsidRPr="000B656F" w:rsidTr="000638A4">
        <w:trPr>
          <w:trHeight w:val="365"/>
        </w:trPr>
        <w:tc>
          <w:tcPr>
            <w:tcW w:w="675" w:type="dxa"/>
          </w:tcPr>
          <w:p w:rsidR="00C64B7D" w:rsidRPr="000B656F" w:rsidRDefault="00C64B7D" w:rsidP="007D5F7E">
            <w:pPr>
              <w:rPr>
                <w:rFonts w:ascii="Times New Roman" w:hAnsi="Times New Roman" w:cs="Times New Roman"/>
                <w:sz w:val="20"/>
              </w:rPr>
            </w:pPr>
            <w:r w:rsidRPr="000B656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686" w:type="dxa"/>
            <w:vAlign w:val="bottom"/>
          </w:tcPr>
          <w:p w:rsidR="00C64B7D" w:rsidRPr="009F135E" w:rsidRDefault="00C64B7D" w:rsidP="009E75C2">
            <w:pPr>
              <w:spacing w:line="264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9F1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Фразеологизмы. Применение их в сказках. Использование </w:t>
            </w:r>
            <w:r w:rsidRPr="009F135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фразеологизмов в разговорной речи.</w:t>
            </w:r>
          </w:p>
        </w:tc>
        <w:tc>
          <w:tcPr>
            <w:tcW w:w="9214" w:type="dxa"/>
          </w:tcPr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Предметные: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Распознавать </w:t>
            </w:r>
            <w:r w:rsidRPr="000B656F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омонимы, </w:t>
            </w:r>
            <w:proofErr w:type="spellStart"/>
            <w:r w:rsidRPr="000B656F">
              <w:rPr>
                <w:rFonts w:ascii="Times New Roman" w:eastAsia="Times New Roman" w:hAnsi="Times New Roman" w:cs="Times New Roman"/>
                <w:sz w:val="20"/>
                <w:szCs w:val="24"/>
              </w:rPr>
              <w:t>омоформы</w:t>
            </w:r>
            <w:proofErr w:type="spellEnd"/>
            <w:r w:rsidRPr="000B656F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и омофоны</w:t>
            </w:r>
            <w:r w:rsidRPr="000B656F">
              <w:rPr>
                <w:rFonts w:eastAsia="Times New Roman"/>
                <w:sz w:val="24"/>
                <w:szCs w:val="24"/>
              </w:rPr>
              <w:t>,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определять лексическое значение слов по словарю.</w:t>
            </w:r>
          </w:p>
          <w:p w:rsidR="00C64B7D" w:rsidRPr="000B656F" w:rsidRDefault="00C64B7D" w:rsidP="000B656F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Метапредметные</w:t>
            </w:r>
            <w:proofErr w:type="spell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Р</w:t>
            </w:r>
            <w:r w:rsidRPr="000B656F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егулятивные</w:t>
            </w:r>
            <w:proofErr w:type="gram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  <w:proofErr w:type="gramEnd"/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принимать и сохранять цель и учебную задачу</w:t>
            </w:r>
          </w:p>
          <w:p w:rsidR="00C64B7D" w:rsidRPr="000B656F" w:rsidRDefault="00C64B7D" w:rsidP="007D5F7E">
            <w:pPr>
              <w:widowControl w:val="0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устанавливать причинно-следственные связи в изу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 xml:space="preserve">чаемом круге явлений, строить </w:t>
            </w:r>
            <w:r w:rsidR="004C759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14.02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рассуждения в форме простых суждений об объекте</w:t>
            </w:r>
          </w:p>
          <w:p w:rsidR="00C64B7D" w:rsidRPr="000B656F" w:rsidRDefault="00C64B7D" w:rsidP="007D5F7E">
            <w:pPr>
              <w:widowControl w:val="0"/>
              <w:tabs>
                <w:tab w:val="left" w:pos="51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принимать участие в диалоге, общей беседе, выпол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няя правила речевого поведения (не перебивать, вы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слушивать собеседника, стремиться понять его точку</w:t>
            </w:r>
            <w:proofErr w:type="gramEnd"/>
          </w:p>
          <w:p w:rsidR="00C64B7D" w:rsidRPr="000B656F" w:rsidRDefault="00C64B7D" w:rsidP="007D5F7E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зрения и др.)</w:t>
            </w:r>
          </w:p>
          <w:p w:rsidR="00C64B7D" w:rsidRPr="000B656F" w:rsidRDefault="00C64B7D" w:rsidP="007D5F7E">
            <w:pPr>
              <w:tabs>
                <w:tab w:val="left" w:pos="504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Формировать становление внутренней позиции школьника на уров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не положительного отношения к школе, к изучению русского языка, понимания необходимости учения;</w:t>
            </w:r>
          </w:p>
        </w:tc>
        <w:tc>
          <w:tcPr>
            <w:tcW w:w="992" w:type="dxa"/>
          </w:tcPr>
          <w:p w:rsidR="00C64B7D" w:rsidRPr="000B656F" w:rsidRDefault="004C7592" w:rsidP="007D5F7E">
            <w:pPr>
              <w:spacing w:line="283" w:lineRule="exact"/>
              <w:jc w:val="center"/>
              <w:rPr>
                <w:rFonts w:eastAsia="Times New Roman"/>
                <w:w w:val="91"/>
                <w:sz w:val="24"/>
                <w:szCs w:val="24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lastRenderedPageBreak/>
              <w:t>7.02</w:t>
            </w:r>
          </w:p>
        </w:tc>
        <w:tc>
          <w:tcPr>
            <w:tcW w:w="850" w:type="dxa"/>
          </w:tcPr>
          <w:p w:rsidR="00C64B7D" w:rsidRPr="000B656F" w:rsidRDefault="00C64B7D" w:rsidP="007D5F7E">
            <w:pPr>
              <w:rPr>
                <w:sz w:val="36"/>
              </w:rPr>
            </w:pPr>
          </w:p>
        </w:tc>
      </w:tr>
      <w:tr w:rsidR="00C64B7D" w:rsidRPr="000B656F" w:rsidTr="004F04E6">
        <w:trPr>
          <w:trHeight w:val="365"/>
        </w:trPr>
        <w:tc>
          <w:tcPr>
            <w:tcW w:w="675" w:type="dxa"/>
          </w:tcPr>
          <w:p w:rsidR="00C64B7D" w:rsidRPr="000B656F" w:rsidRDefault="00C64B7D" w:rsidP="007D5F7E">
            <w:pPr>
              <w:rPr>
                <w:rFonts w:ascii="Times New Roman" w:hAnsi="Times New Roman" w:cs="Times New Roman"/>
                <w:sz w:val="20"/>
              </w:rPr>
            </w:pPr>
            <w:r w:rsidRPr="000B656F">
              <w:rPr>
                <w:rFonts w:ascii="Times New Roman" w:hAnsi="Times New Roman" w:cs="Times New Roman"/>
                <w:sz w:val="20"/>
              </w:rPr>
              <w:lastRenderedPageBreak/>
              <w:t>6</w:t>
            </w:r>
          </w:p>
        </w:tc>
        <w:tc>
          <w:tcPr>
            <w:tcW w:w="3686" w:type="dxa"/>
            <w:vAlign w:val="bottom"/>
          </w:tcPr>
          <w:p w:rsidR="00C64B7D" w:rsidRPr="009F135E" w:rsidRDefault="00C64B7D" w:rsidP="009E75C2">
            <w:pPr>
              <w:spacing w:line="288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9F135E"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Письменная речь.</w:t>
            </w:r>
          </w:p>
        </w:tc>
        <w:tc>
          <w:tcPr>
            <w:tcW w:w="9214" w:type="dxa"/>
          </w:tcPr>
          <w:p w:rsidR="00C64B7D" w:rsidRPr="000B656F" w:rsidRDefault="00C64B7D" w:rsidP="007D5F7E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Находить в тексте фразеологизмы, объяснять их значение,    отличать фразеологизмы от неустойчивых словосочетаний</w:t>
            </w: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C64B7D" w:rsidRPr="000B656F" w:rsidRDefault="00C64B7D" w:rsidP="000B656F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Р</w:t>
            </w:r>
            <w:r w:rsidRPr="000B656F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егулятивные</w:t>
            </w:r>
            <w:proofErr w:type="gram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  <w:proofErr w:type="gramEnd"/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 xml:space="preserve"> высказывать свои предположения относительно спо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softHyphen/>
              <w:t>соба решения учебной задачи</w:t>
            </w:r>
          </w:p>
          <w:p w:rsidR="00C64B7D" w:rsidRPr="000B656F" w:rsidRDefault="00C64B7D" w:rsidP="007D5F7E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</w:t>
            </w:r>
            <w:proofErr w:type="gramStart"/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proofErr w:type="gramEnd"/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 xml:space="preserve"> работать с информацией, представленной в разных формах (текст, рисунок, таблица, схема) под руковод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softHyphen/>
              <w:t>ством учителя и самостоятельно</w:t>
            </w:r>
          </w:p>
          <w:p w:rsidR="00C64B7D" w:rsidRPr="000B656F" w:rsidRDefault="00C64B7D" w:rsidP="007D5F7E">
            <w:pPr>
              <w:tabs>
                <w:tab w:val="left" w:pos="576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</w:t>
            </w:r>
            <w:proofErr w:type="gramStart"/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proofErr w:type="gramEnd"/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формулировать собственное мнение и аргументиро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вать его</w:t>
            </w:r>
          </w:p>
          <w:p w:rsidR="00C64B7D" w:rsidRPr="000B656F" w:rsidRDefault="00C64B7D" w:rsidP="007D5F7E">
            <w:pPr>
              <w:widowControl w:val="0"/>
              <w:tabs>
                <w:tab w:val="left" w:pos="5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hAnsi="Times New Roman"/>
                <w:sz w:val="20"/>
                <w:szCs w:val="20"/>
              </w:rPr>
              <w:t>Р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азвитие способности к самооценке на основе крите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рия успешности учебной деятельности; ориентация на понимание причин успеха и неуспеха в учебной дея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тельности</w:t>
            </w:r>
          </w:p>
        </w:tc>
        <w:tc>
          <w:tcPr>
            <w:tcW w:w="992" w:type="dxa"/>
          </w:tcPr>
          <w:p w:rsidR="00C64B7D" w:rsidRPr="000B656F" w:rsidRDefault="004C7592" w:rsidP="007D5F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21.02</w:t>
            </w:r>
          </w:p>
        </w:tc>
        <w:tc>
          <w:tcPr>
            <w:tcW w:w="850" w:type="dxa"/>
          </w:tcPr>
          <w:p w:rsidR="00C64B7D" w:rsidRPr="000B656F" w:rsidRDefault="00C64B7D" w:rsidP="007D5F7E">
            <w:pPr>
              <w:rPr>
                <w:sz w:val="36"/>
              </w:rPr>
            </w:pPr>
          </w:p>
        </w:tc>
      </w:tr>
      <w:tr w:rsidR="00C64B7D" w:rsidRPr="000B656F" w:rsidTr="004F04E6">
        <w:trPr>
          <w:trHeight w:val="365"/>
        </w:trPr>
        <w:tc>
          <w:tcPr>
            <w:tcW w:w="675" w:type="dxa"/>
          </w:tcPr>
          <w:p w:rsidR="00C64B7D" w:rsidRPr="000B656F" w:rsidRDefault="00C64B7D" w:rsidP="007D5F7E">
            <w:pPr>
              <w:rPr>
                <w:rFonts w:ascii="Times New Roman" w:hAnsi="Times New Roman" w:cs="Times New Roman"/>
                <w:sz w:val="20"/>
              </w:rPr>
            </w:pPr>
            <w:r w:rsidRPr="000B656F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686" w:type="dxa"/>
            <w:vAlign w:val="bottom"/>
          </w:tcPr>
          <w:p w:rsidR="00C64B7D" w:rsidRPr="009F135E" w:rsidRDefault="00C64B7D" w:rsidP="009E75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:rsidR="00C64B7D" w:rsidRPr="000B656F" w:rsidRDefault="00C64B7D" w:rsidP="007D5F7E">
            <w:p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 w:val="24"/>
                <w:szCs w:val="24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 w:cs="Times New Roman"/>
                <w:sz w:val="20"/>
                <w:szCs w:val="24"/>
              </w:rPr>
              <w:t>Развитие умения использовать сравнения в речи. Писать сочинение-описание</w:t>
            </w:r>
            <w:r w:rsidRPr="000B656F">
              <w:rPr>
                <w:rFonts w:eastAsia="Times New Roman"/>
                <w:sz w:val="24"/>
                <w:szCs w:val="24"/>
              </w:rPr>
              <w:t>.</w:t>
            </w:r>
          </w:p>
          <w:p w:rsidR="00C64B7D" w:rsidRPr="000B656F" w:rsidRDefault="00C64B7D" w:rsidP="000B656F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</w:p>
          <w:p w:rsidR="00C64B7D" w:rsidRPr="000B656F" w:rsidRDefault="00C64B7D" w:rsidP="007D5F7E">
            <w:pPr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Р</w:t>
            </w:r>
            <w:r w:rsidRPr="000B656F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егулятивные</w:t>
            </w:r>
            <w:proofErr w:type="gram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  <w:proofErr w:type="gramEnd"/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выполнять действия по намеченному плану, а также по инструкциям, содержащимся в источниках инфор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мации (в заданиях учебника, в справочном материале учебника — в памятках);</w:t>
            </w:r>
          </w:p>
          <w:p w:rsidR="00C64B7D" w:rsidRPr="000B656F" w:rsidRDefault="00C64B7D" w:rsidP="007D5F7E">
            <w:pPr>
              <w:tabs>
                <w:tab w:val="left" w:pos="48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ориентироваться в учебнике (на форзацах, шмуцти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тулах, страницах учебника, в оглавлении, условных обозначениях, словарях учебника);</w:t>
            </w:r>
            <w:proofErr w:type="gramEnd"/>
          </w:p>
          <w:p w:rsidR="00C64B7D" w:rsidRPr="000B656F" w:rsidRDefault="00C64B7D" w:rsidP="007D5F7E">
            <w:pPr>
              <w:widowControl w:val="0"/>
              <w:tabs>
                <w:tab w:val="left" w:pos="518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gramStart"/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</w:t>
            </w:r>
            <w:proofErr w:type="gramEnd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слушать собеседника и понимать речь других</w:t>
            </w:r>
          </w:p>
          <w:p w:rsidR="00C64B7D" w:rsidRPr="000B656F" w:rsidRDefault="00C64B7D" w:rsidP="007D5F7E">
            <w:pPr>
              <w:rPr>
                <w:rFonts w:ascii="Times New Roman" w:hAnsi="Times New Roman"/>
                <w:sz w:val="20"/>
                <w:szCs w:val="20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Формировать заинтересованность в выполнении языковых и рече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softHyphen/>
              <w:t>вых заданий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;р</w:t>
            </w:r>
            <w:proofErr w:type="gramEnd"/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азвитие этических чувств, понимание чувств одноклассников, собеседни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softHyphen/>
              <w:t>ков</w:t>
            </w:r>
          </w:p>
        </w:tc>
        <w:tc>
          <w:tcPr>
            <w:tcW w:w="992" w:type="dxa"/>
          </w:tcPr>
          <w:p w:rsidR="00C64B7D" w:rsidRPr="000B656F" w:rsidRDefault="004C7592" w:rsidP="007D5F7E">
            <w:pPr>
              <w:spacing w:line="288" w:lineRule="exact"/>
              <w:jc w:val="center"/>
              <w:rPr>
                <w:rFonts w:eastAsia="Times New Roman"/>
                <w:w w:val="91"/>
                <w:sz w:val="24"/>
                <w:szCs w:val="24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28.02</w:t>
            </w:r>
          </w:p>
        </w:tc>
        <w:tc>
          <w:tcPr>
            <w:tcW w:w="850" w:type="dxa"/>
          </w:tcPr>
          <w:p w:rsidR="00C64B7D" w:rsidRPr="000B656F" w:rsidRDefault="00C64B7D" w:rsidP="007D5F7E">
            <w:pPr>
              <w:rPr>
                <w:sz w:val="36"/>
              </w:rPr>
            </w:pPr>
          </w:p>
        </w:tc>
      </w:tr>
      <w:tr w:rsidR="00C64B7D" w:rsidRPr="000B656F" w:rsidTr="007D5F7E">
        <w:trPr>
          <w:trHeight w:val="365"/>
        </w:trPr>
        <w:tc>
          <w:tcPr>
            <w:tcW w:w="675" w:type="dxa"/>
          </w:tcPr>
          <w:p w:rsidR="00C64B7D" w:rsidRPr="000B656F" w:rsidRDefault="00C64B7D" w:rsidP="007D5F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656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86" w:type="dxa"/>
          </w:tcPr>
          <w:p w:rsidR="00C64B7D" w:rsidRPr="009F135E" w:rsidRDefault="00C64B7D" w:rsidP="007D5F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35E">
              <w:rPr>
                <w:rFonts w:ascii="Times New Roman" w:hAnsi="Times New Roman" w:cs="Times New Roman"/>
                <w:sz w:val="24"/>
                <w:szCs w:val="24"/>
              </w:rPr>
              <w:t>Сжатое изложение</w:t>
            </w:r>
          </w:p>
        </w:tc>
        <w:tc>
          <w:tcPr>
            <w:tcW w:w="9214" w:type="dxa"/>
          </w:tcPr>
          <w:p w:rsidR="00C64B7D" w:rsidRPr="000B656F" w:rsidRDefault="00C64B7D" w:rsidP="00183F1D">
            <w:pPr>
              <w:rPr>
                <w:rFonts w:eastAsia="Times New Roman"/>
                <w:sz w:val="24"/>
                <w:szCs w:val="24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 w:cs="Times New Roman"/>
                <w:sz w:val="20"/>
                <w:szCs w:val="24"/>
              </w:rPr>
              <w:t>Использовать в речи олицетворение; изобразительно - выразительные средства языка. Эпитеты</w:t>
            </w:r>
            <w:r w:rsidRPr="000B656F">
              <w:rPr>
                <w:rFonts w:eastAsia="Times New Roman"/>
                <w:sz w:val="24"/>
                <w:szCs w:val="24"/>
              </w:rPr>
              <w:t>.</w:t>
            </w:r>
          </w:p>
          <w:p w:rsidR="00C64B7D" w:rsidRPr="000B656F" w:rsidRDefault="00C64B7D" w:rsidP="000B656F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</w:p>
          <w:p w:rsidR="00C64B7D" w:rsidRPr="000B656F" w:rsidRDefault="00C64B7D" w:rsidP="00183F1D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B656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sz w:val="20"/>
                <w:szCs w:val="20"/>
              </w:rPr>
              <w:t>сотрудничать с одноклассниками при выполнении учебной задачи</w:t>
            </w:r>
            <w:proofErr w:type="gramEnd"/>
          </w:p>
          <w:p w:rsidR="00C64B7D" w:rsidRPr="000B656F" w:rsidRDefault="00C64B7D" w:rsidP="007D5F7E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 xml:space="preserve"> оценивать результаты выполненного задания</w:t>
            </w:r>
          </w:p>
          <w:p w:rsidR="00C64B7D" w:rsidRPr="000B656F" w:rsidRDefault="00C64B7D" w:rsidP="007D5F7E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Познавательные: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 xml:space="preserve"> осуществлять под руководством учителя поиск нуж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softHyphen/>
              <w:t xml:space="preserve">ной информации </w:t>
            </w:r>
            <w:proofErr w:type="gramStart"/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в</w:t>
            </w:r>
            <w:proofErr w:type="gramEnd"/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соответствий</w:t>
            </w:r>
            <w:proofErr w:type="gramEnd"/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 xml:space="preserve"> с поставленной зада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softHyphen/>
              <w:t>чей в учебнике и учебных пособиях</w:t>
            </w:r>
          </w:p>
          <w:p w:rsidR="00C64B7D" w:rsidRPr="000B656F" w:rsidRDefault="00C64B7D" w:rsidP="007D5F7E">
            <w:pPr>
              <w:widowControl w:val="0"/>
              <w:tabs>
                <w:tab w:val="left" w:pos="5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понимание причин успеха и неуспеха в учебной деятельности;</w:t>
            </w:r>
            <w:proofErr w:type="gramEnd"/>
          </w:p>
        </w:tc>
        <w:tc>
          <w:tcPr>
            <w:tcW w:w="992" w:type="dxa"/>
          </w:tcPr>
          <w:p w:rsidR="00C64B7D" w:rsidRPr="000B656F" w:rsidRDefault="004C7592" w:rsidP="007D5F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7.03</w:t>
            </w:r>
          </w:p>
        </w:tc>
        <w:tc>
          <w:tcPr>
            <w:tcW w:w="850" w:type="dxa"/>
          </w:tcPr>
          <w:p w:rsidR="00C64B7D" w:rsidRPr="000B656F" w:rsidRDefault="00C64B7D" w:rsidP="007D5F7E">
            <w:pPr>
              <w:rPr>
                <w:sz w:val="36"/>
              </w:rPr>
            </w:pPr>
          </w:p>
        </w:tc>
      </w:tr>
      <w:tr w:rsidR="00C64B7D" w:rsidRPr="000B656F" w:rsidTr="007D5F7E">
        <w:trPr>
          <w:trHeight w:val="365"/>
        </w:trPr>
        <w:tc>
          <w:tcPr>
            <w:tcW w:w="675" w:type="dxa"/>
          </w:tcPr>
          <w:p w:rsidR="00C64B7D" w:rsidRPr="000B656F" w:rsidRDefault="00C64B7D" w:rsidP="00AD63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656F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86" w:type="dxa"/>
          </w:tcPr>
          <w:p w:rsidR="00C64B7D" w:rsidRPr="009F135E" w:rsidRDefault="009F135E" w:rsidP="007D5F7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135E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Текст. Сопоставление признаков разных типов текста</w:t>
            </w:r>
          </w:p>
        </w:tc>
        <w:tc>
          <w:tcPr>
            <w:tcW w:w="9214" w:type="dxa"/>
          </w:tcPr>
          <w:p w:rsidR="00C64B7D" w:rsidRPr="000B656F" w:rsidRDefault="00C64B7D" w:rsidP="00183F1D">
            <w:pPr>
              <w:rPr>
                <w:rFonts w:ascii="Times New Roman" w:hAnsi="Times New Roman" w:cs="Times New Roman"/>
                <w:bCs/>
                <w:i/>
                <w:sz w:val="16"/>
                <w:szCs w:val="20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 w:cs="Times New Roman"/>
                <w:sz w:val="20"/>
                <w:szCs w:val="24"/>
              </w:rPr>
              <w:t>Познакомить с происхождением слов.</w:t>
            </w:r>
            <w:r w:rsidRPr="000B656F">
              <w:rPr>
                <w:rFonts w:ascii="Times New Roman" w:hAnsi="Times New Roman" w:cs="Times New Roman"/>
                <w:bCs/>
                <w:i/>
                <w:sz w:val="16"/>
                <w:szCs w:val="20"/>
              </w:rPr>
              <w:t xml:space="preserve"> </w:t>
            </w:r>
          </w:p>
          <w:p w:rsidR="00C64B7D" w:rsidRPr="000B656F" w:rsidRDefault="00C64B7D" w:rsidP="000B656F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</w:p>
          <w:p w:rsidR="00C64B7D" w:rsidRPr="000B656F" w:rsidRDefault="00C64B7D" w:rsidP="00183F1D">
            <w:pP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B656F">
              <w:rPr>
                <w:rFonts w:ascii="Times New Roman" w:hAnsi="Times New Roman"/>
                <w:bCs/>
                <w:i/>
                <w:sz w:val="20"/>
                <w:szCs w:val="20"/>
              </w:rPr>
              <w:t>Р</w:t>
            </w:r>
            <w:r w:rsidRPr="000B656F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егулятивные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:</w:t>
            </w:r>
            <w:r w:rsidRPr="000B656F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Самостоятельно организовывать свое рабочее место                                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C64B7D" w:rsidRPr="000B656F" w:rsidRDefault="00C64B7D" w:rsidP="007D5F7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</w:t>
            </w:r>
            <w:proofErr w:type="gramEnd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0B656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sz w:val="20"/>
                <w:szCs w:val="20"/>
              </w:rPr>
              <w:t xml:space="preserve">осуществлять анализ, синтез, классификацию языкового материала по заданным </w:t>
            </w:r>
            <w:r w:rsidRPr="000B656F">
              <w:rPr>
                <w:rFonts w:ascii="Times New Roman" w:hAnsi="Times New Roman"/>
                <w:sz w:val="20"/>
                <w:szCs w:val="20"/>
              </w:rPr>
              <w:lastRenderedPageBreak/>
              <w:t>критериям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</w:t>
            </w:r>
          </w:p>
          <w:p w:rsidR="00C64B7D" w:rsidRPr="000B656F" w:rsidRDefault="00C64B7D" w:rsidP="007D5F7E">
            <w:pPr>
              <w:tabs>
                <w:tab w:val="left" w:pos="6300"/>
              </w:tabs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выполнять учебные действия, используя речь про себя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развитие способности к самооценке на основе крите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softHyphen/>
              <w:t>рия успешности учебной деятельности</w:t>
            </w:r>
          </w:p>
        </w:tc>
        <w:tc>
          <w:tcPr>
            <w:tcW w:w="992" w:type="dxa"/>
          </w:tcPr>
          <w:p w:rsidR="00C64B7D" w:rsidRPr="000B656F" w:rsidRDefault="004C7592" w:rsidP="007D5F7E">
            <w:pPr>
              <w:spacing w:line="283" w:lineRule="exact"/>
              <w:jc w:val="center"/>
              <w:rPr>
                <w:rFonts w:eastAsia="Times New Roman"/>
                <w:w w:val="91"/>
                <w:sz w:val="24"/>
                <w:szCs w:val="24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lastRenderedPageBreak/>
              <w:t>14.03</w:t>
            </w:r>
          </w:p>
        </w:tc>
        <w:tc>
          <w:tcPr>
            <w:tcW w:w="850" w:type="dxa"/>
          </w:tcPr>
          <w:p w:rsidR="00C64B7D" w:rsidRPr="000B656F" w:rsidRDefault="00C64B7D" w:rsidP="007D5F7E">
            <w:pPr>
              <w:rPr>
                <w:sz w:val="36"/>
              </w:rPr>
            </w:pPr>
          </w:p>
        </w:tc>
      </w:tr>
      <w:tr w:rsidR="00C64B7D" w:rsidRPr="000B656F" w:rsidTr="007D5F7E">
        <w:trPr>
          <w:trHeight w:val="365"/>
        </w:trPr>
        <w:tc>
          <w:tcPr>
            <w:tcW w:w="675" w:type="dxa"/>
          </w:tcPr>
          <w:p w:rsidR="00C64B7D" w:rsidRPr="000B656F" w:rsidRDefault="00C64B7D" w:rsidP="007D5F7E">
            <w:pPr>
              <w:rPr>
                <w:rFonts w:ascii="Times New Roman" w:hAnsi="Times New Roman" w:cs="Times New Roman"/>
                <w:sz w:val="20"/>
              </w:rPr>
            </w:pPr>
            <w:r w:rsidRPr="000B656F">
              <w:rPr>
                <w:rFonts w:ascii="Times New Roman" w:hAnsi="Times New Roman" w:cs="Times New Roman"/>
                <w:sz w:val="20"/>
              </w:rPr>
              <w:lastRenderedPageBreak/>
              <w:t>10</w:t>
            </w:r>
          </w:p>
        </w:tc>
        <w:tc>
          <w:tcPr>
            <w:tcW w:w="3686" w:type="dxa"/>
          </w:tcPr>
          <w:p w:rsidR="00C64B7D" w:rsidRPr="009F135E" w:rsidRDefault="00C64B7D" w:rsidP="007D5F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35E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Смысловая цельность и связность текста. Учимся писать сочинение.</w:t>
            </w:r>
          </w:p>
        </w:tc>
        <w:tc>
          <w:tcPr>
            <w:tcW w:w="9214" w:type="dxa"/>
          </w:tcPr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Различать </w:t>
            </w:r>
            <w:r w:rsidRPr="000B656F">
              <w:rPr>
                <w:rFonts w:ascii="Times New Roman" w:eastAsia="Times New Roman" w:hAnsi="Times New Roman" w:cs="Times New Roman"/>
                <w:sz w:val="20"/>
                <w:szCs w:val="24"/>
              </w:rPr>
              <w:t>устаревшие слова.</w:t>
            </w:r>
          </w:p>
          <w:p w:rsidR="00C64B7D" w:rsidRPr="000B656F" w:rsidRDefault="00C64B7D" w:rsidP="000B656F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</w:p>
          <w:p w:rsidR="00C64B7D" w:rsidRDefault="00C64B7D" w:rsidP="007D5F7E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proofErr w:type="gramStart"/>
            <w:r w:rsidRPr="000B656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sz w:val="20"/>
                <w:szCs w:val="20"/>
              </w:rPr>
              <w:t>сотрудничать с одноклассниками при выполнении учебной задачи</w:t>
            </w:r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proofErr w:type="gramEnd"/>
          </w:p>
          <w:p w:rsidR="00C64B7D" w:rsidRPr="000B656F" w:rsidRDefault="00C64B7D" w:rsidP="007D5F7E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0B656F">
              <w:rPr>
                <w:rFonts w:ascii="Times New Roman" w:hAnsi="Times New Roman"/>
                <w:b/>
                <w:iCs/>
                <w:sz w:val="20"/>
                <w:szCs w:val="20"/>
              </w:rPr>
              <w:t>Регулятивные:</w:t>
            </w:r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 xml:space="preserve"> оценивать результаты выполненного задания              </w:t>
            </w:r>
          </w:p>
          <w:p w:rsidR="00C64B7D" w:rsidRPr="000B656F" w:rsidRDefault="00C64B7D" w:rsidP="007D5F7E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0B656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 xml:space="preserve"> осуществлять под руководством учителя поиск нуж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softHyphen/>
              <w:t xml:space="preserve">ной информации </w:t>
            </w:r>
            <w:proofErr w:type="gramStart"/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в</w:t>
            </w:r>
            <w:proofErr w:type="gramEnd"/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соответствий</w:t>
            </w:r>
            <w:proofErr w:type="gramEnd"/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 xml:space="preserve"> с поставленной зада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softHyphen/>
              <w:t>чей в учебнике и учебных пособиях</w:t>
            </w:r>
          </w:p>
          <w:p w:rsidR="00C64B7D" w:rsidRPr="000B656F" w:rsidRDefault="00C64B7D" w:rsidP="007D5F7E">
            <w:pPr>
              <w:widowControl w:val="0"/>
              <w:tabs>
                <w:tab w:val="left" w:pos="526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понимание причин успеха и неуспеха в учебной деятельности;</w:t>
            </w:r>
            <w:proofErr w:type="gramEnd"/>
          </w:p>
        </w:tc>
        <w:tc>
          <w:tcPr>
            <w:tcW w:w="992" w:type="dxa"/>
          </w:tcPr>
          <w:p w:rsidR="00C64B7D" w:rsidRPr="000B656F" w:rsidRDefault="004C7592" w:rsidP="007D5F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21.03</w:t>
            </w:r>
          </w:p>
        </w:tc>
        <w:tc>
          <w:tcPr>
            <w:tcW w:w="850" w:type="dxa"/>
          </w:tcPr>
          <w:p w:rsidR="00C64B7D" w:rsidRPr="000B656F" w:rsidRDefault="00C64B7D" w:rsidP="007D5F7E">
            <w:pPr>
              <w:rPr>
                <w:sz w:val="36"/>
              </w:rPr>
            </w:pPr>
          </w:p>
        </w:tc>
      </w:tr>
      <w:tr w:rsidR="00C64B7D" w:rsidRPr="000B656F" w:rsidTr="00183F1D">
        <w:trPr>
          <w:trHeight w:val="365"/>
        </w:trPr>
        <w:tc>
          <w:tcPr>
            <w:tcW w:w="675" w:type="dxa"/>
          </w:tcPr>
          <w:p w:rsidR="00C64B7D" w:rsidRPr="000B656F" w:rsidRDefault="00C64B7D" w:rsidP="007D5F7E">
            <w:pPr>
              <w:rPr>
                <w:rFonts w:ascii="Times New Roman" w:hAnsi="Times New Roman" w:cs="Times New Roman"/>
                <w:sz w:val="20"/>
              </w:rPr>
            </w:pPr>
            <w:r w:rsidRPr="000B656F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3686" w:type="dxa"/>
          </w:tcPr>
          <w:p w:rsidR="00C64B7D" w:rsidRPr="009F135E" w:rsidRDefault="00C64B7D" w:rsidP="00183F1D">
            <w:pPr>
              <w:spacing w:line="285" w:lineRule="exact"/>
              <w:ind w:left="80"/>
              <w:rPr>
                <w:rFonts w:ascii="Times New Roman" w:hAnsi="Times New Roman" w:cs="Times New Roman"/>
                <w:sz w:val="20"/>
                <w:szCs w:val="24"/>
              </w:rPr>
            </w:pPr>
            <w:r w:rsidRPr="009F135E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 деловое (научное); описание в разговорном стиле с элементами художественного стиля</w:t>
            </w:r>
          </w:p>
        </w:tc>
        <w:tc>
          <w:tcPr>
            <w:tcW w:w="9214" w:type="dxa"/>
          </w:tcPr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Распознавать диалог и монолог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</w:t>
            </w:r>
            <w:proofErr w:type="gramEnd"/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пределять лексическое значение слов по словарю.</w:t>
            </w:r>
          </w:p>
          <w:p w:rsidR="00C64B7D" w:rsidRPr="000B656F" w:rsidRDefault="00C64B7D" w:rsidP="000B656F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Р</w:t>
            </w:r>
            <w:r w:rsidRPr="000B656F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егулятивные</w:t>
            </w: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высказывать свои предположения относительно спо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softHyphen/>
              <w:t>соба решения учебной задачи</w:t>
            </w:r>
          </w:p>
          <w:p w:rsidR="00C64B7D" w:rsidRPr="000B656F" w:rsidRDefault="00C64B7D" w:rsidP="007D5F7E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 </w:t>
            </w:r>
            <w:proofErr w:type="gramStart"/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:</w:t>
            </w:r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>р</w:t>
            </w:r>
            <w:proofErr w:type="gramEnd"/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>аботать с графической информацией,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Коммуникативные 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задавать вопросы, адекватные речевой ситуации, от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softHyphen/>
              <w:t xml:space="preserve">вечать на вопросы </w:t>
            </w:r>
            <w:proofErr w:type="gramStart"/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-д</w:t>
            </w:r>
            <w:proofErr w:type="gramEnd"/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ругих; строить понятные для партнёра высказывания</w:t>
            </w:r>
          </w:p>
          <w:p w:rsidR="00C64B7D" w:rsidRPr="000B656F" w:rsidRDefault="00C64B7D" w:rsidP="007D5F7E">
            <w:pPr>
              <w:widowControl w:val="0"/>
              <w:tabs>
                <w:tab w:val="left" w:pos="504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азвитие чувства любви и уважения к русскому язы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ку как к ценностному достоянию российского народа; осознание себя носителем этого языка</w:t>
            </w:r>
          </w:p>
        </w:tc>
        <w:tc>
          <w:tcPr>
            <w:tcW w:w="992" w:type="dxa"/>
          </w:tcPr>
          <w:p w:rsidR="00C64B7D" w:rsidRPr="000B656F" w:rsidRDefault="004C7592" w:rsidP="007D5F7E">
            <w:pPr>
              <w:spacing w:line="285" w:lineRule="exact"/>
              <w:jc w:val="center"/>
              <w:rPr>
                <w:rFonts w:eastAsia="Times New Roman"/>
                <w:w w:val="91"/>
                <w:sz w:val="24"/>
                <w:szCs w:val="24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4.04</w:t>
            </w:r>
          </w:p>
        </w:tc>
        <w:tc>
          <w:tcPr>
            <w:tcW w:w="850" w:type="dxa"/>
          </w:tcPr>
          <w:p w:rsidR="00C64B7D" w:rsidRPr="000B656F" w:rsidRDefault="00C64B7D" w:rsidP="007D5F7E">
            <w:pPr>
              <w:rPr>
                <w:sz w:val="36"/>
              </w:rPr>
            </w:pPr>
          </w:p>
        </w:tc>
      </w:tr>
      <w:tr w:rsidR="00C64B7D" w:rsidRPr="000B656F" w:rsidTr="00E42E0E">
        <w:trPr>
          <w:trHeight w:val="365"/>
        </w:trPr>
        <w:tc>
          <w:tcPr>
            <w:tcW w:w="675" w:type="dxa"/>
          </w:tcPr>
          <w:p w:rsidR="00C64B7D" w:rsidRPr="000B656F" w:rsidRDefault="00C64B7D" w:rsidP="007D5F7E">
            <w:pPr>
              <w:rPr>
                <w:rFonts w:ascii="Times New Roman" w:hAnsi="Times New Roman" w:cs="Times New Roman"/>
                <w:sz w:val="20"/>
              </w:rPr>
            </w:pPr>
            <w:r w:rsidRPr="000B656F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3686" w:type="dxa"/>
          </w:tcPr>
          <w:p w:rsidR="00C64B7D" w:rsidRPr="009F135E" w:rsidRDefault="00C64B7D" w:rsidP="00E42E0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F135E">
              <w:rPr>
                <w:rFonts w:ascii="Times New Roman" w:eastAsia="Times New Roman" w:hAnsi="Times New Roman" w:cs="Times New Roman"/>
                <w:color w:val="404040"/>
                <w:sz w:val="24"/>
                <w:szCs w:val="24"/>
              </w:rPr>
              <w:t>Словари – наши друзья и помощники.</w:t>
            </w:r>
          </w:p>
        </w:tc>
        <w:tc>
          <w:tcPr>
            <w:tcW w:w="9214" w:type="dxa"/>
          </w:tcPr>
          <w:p w:rsidR="00C64B7D" w:rsidRPr="000B656F" w:rsidRDefault="00C64B7D" w:rsidP="007D5F7E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 w:cs="Times New Roman"/>
                <w:sz w:val="20"/>
                <w:szCs w:val="24"/>
              </w:rPr>
              <w:t>Писать сочинение по наблюдениям.</w:t>
            </w:r>
          </w:p>
          <w:p w:rsidR="00C64B7D" w:rsidRPr="000B656F" w:rsidRDefault="00C64B7D" w:rsidP="000B656F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</w:p>
          <w:p w:rsidR="00C64B7D" w:rsidRPr="000B656F" w:rsidRDefault="00C64B7D" w:rsidP="007D5F7E">
            <w:pPr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0B656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0B656F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  </w:t>
            </w:r>
            <w:r w:rsidRPr="000B656F">
              <w:rPr>
                <w:rFonts w:ascii="Times New Roman" w:hAnsi="Times New Roman"/>
                <w:sz w:val="20"/>
                <w:szCs w:val="20"/>
              </w:rPr>
              <w:t>сотрудничать с одноклассниками при выполнении учебной задачи: распределять роли при чтении диалога.</w:t>
            </w:r>
            <w:r w:rsidRPr="000B656F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 </w:t>
            </w:r>
          </w:p>
          <w:p w:rsidR="00C64B7D" w:rsidRPr="000B656F" w:rsidRDefault="00C64B7D" w:rsidP="007D5F7E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0B656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0B656F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 xml:space="preserve">оценивать результаты выполненного задания.   </w:t>
            </w:r>
          </w:p>
          <w:p w:rsidR="00C64B7D" w:rsidRPr="000B656F" w:rsidRDefault="00C64B7D" w:rsidP="007D5F7E">
            <w:pPr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proofErr w:type="gramStart"/>
            <w:r w:rsidRPr="000B656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Познавательные</w:t>
            </w:r>
            <w:proofErr w:type="gramEnd"/>
            <w:r w:rsidRPr="000B656F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sz w:val="20"/>
                <w:szCs w:val="20"/>
              </w:rPr>
              <w:t>находить информацию в учебнике, анализировать ее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</w:t>
            </w:r>
            <w:proofErr w:type="gram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проявлять интерес к новому учебному материалу,</w:t>
            </w:r>
          </w:p>
        </w:tc>
        <w:tc>
          <w:tcPr>
            <w:tcW w:w="992" w:type="dxa"/>
          </w:tcPr>
          <w:p w:rsidR="00C64B7D" w:rsidRPr="000B656F" w:rsidRDefault="004C7592" w:rsidP="007D5F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11.04</w:t>
            </w:r>
          </w:p>
        </w:tc>
        <w:tc>
          <w:tcPr>
            <w:tcW w:w="850" w:type="dxa"/>
          </w:tcPr>
          <w:p w:rsidR="00C64B7D" w:rsidRPr="000B656F" w:rsidRDefault="00C64B7D" w:rsidP="007D5F7E">
            <w:pPr>
              <w:rPr>
                <w:sz w:val="36"/>
              </w:rPr>
            </w:pPr>
          </w:p>
        </w:tc>
      </w:tr>
      <w:tr w:rsidR="00C64B7D" w:rsidRPr="000B656F" w:rsidTr="00020D94">
        <w:trPr>
          <w:trHeight w:val="365"/>
        </w:trPr>
        <w:tc>
          <w:tcPr>
            <w:tcW w:w="675" w:type="dxa"/>
          </w:tcPr>
          <w:p w:rsidR="00C64B7D" w:rsidRPr="000B656F" w:rsidRDefault="00C64B7D" w:rsidP="007D5F7E">
            <w:pPr>
              <w:rPr>
                <w:rFonts w:ascii="Times New Roman" w:hAnsi="Times New Roman" w:cs="Times New Roman"/>
                <w:sz w:val="20"/>
              </w:rPr>
            </w:pPr>
            <w:r w:rsidRPr="000B656F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3686" w:type="dxa"/>
            <w:vAlign w:val="bottom"/>
          </w:tcPr>
          <w:p w:rsidR="00C64B7D" w:rsidRPr="009F135E" w:rsidRDefault="00C64B7D" w:rsidP="009E75C2">
            <w:pPr>
              <w:spacing w:line="283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9F1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Особенности словарных статей как разновидностей текста. Словарные статьи в </w:t>
            </w:r>
            <w:proofErr w:type="gramStart"/>
            <w:r w:rsidRPr="009F135E">
              <w:rPr>
                <w:rFonts w:ascii="Times New Roman" w:eastAsia="Times New Roman" w:hAnsi="Times New Roman" w:cs="Times New Roman"/>
                <w:sz w:val="24"/>
                <w:szCs w:val="24"/>
              </w:rPr>
              <w:t>толковом</w:t>
            </w:r>
            <w:proofErr w:type="gramEnd"/>
            <w:r w:rsidRPr="009F135E">
              <w:rPr>
                <w:rFonts w:ascii="Times New Roman" w:eastAsia="Times New Roman" w:hAnsi="Times New Roman" w:cs="Times New Roman"/>
                <w:sz w:val="24"/>
                <w:szCs w:val="24"/>
              </w:rPr>
              <w:t>, обратном, орфоэпическом,</w:t>
            </w:r>
          </w:p>
        </w:tc>
        <w:tc>
          <w:tcPr>
            <w:tcW w:w="9214" w:type="dxa"/>
          </w:tcPr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Писать письмо. Познакомить с правилами эпистолярного жанра.</w:t>
            </w:r>
          </w:p>
          <w:p w:rsidR="00C64B7D" w:rsidRPr="000B656F" w:rsidRDefault="00C64B7D" w:rsidP="000B656F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B656F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Регулятивные: 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действовать по намеченному плану, а также по инструкциям, содержащимся в речи учителя, учебника;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0B656F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Коммуникативные:</w:t>
            </w: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</w:rPr>
              <w:t>Сотрудничать с одноклассниками при выполнении учебной задачи</w:t>
            </w:r>
            <w:r w:rsidRPr="000B656F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  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B656F">
              <w:rPr>
                <w:rFonts w:ascii="Times New Roman" w:eastAsia="Times New Roman" w:hAnsi="Times New Roman"/>
                <w:i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Познавательные:</w:t>
            </w: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строить несложные рассуждения, делать выводы</w:t>
            </w:r>
          </w:p>
          <w:p w:rsidR="00C64B7D" w:rsidRPr="000B656F" w:rsidRDefault="00C64B7D" w:rsidP="007D5F7E">
            <w:pPr>
              <w:widowControl w:val="0"/>
              <w:tabs>
                <w:tab w:val="left" w:pos="52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развитие способности к самооценке на основе крите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рия успешности учебной деятельности</w:t>
            </w:r>
          </w:p>
        </w:tc>
        <w:tc>
          <w:tcPr>
            <w:tcW w:w="992" w:type="dxa"/>
          </w:tcPr>
          <w:p w:rsidR="00C64B7D" w:rsidRPr="000B656F" w:rsidRDefault="004C7592" w:rsidP="007D5F7E">
            <w:pPr>
              <w:spacing w:line="283" w:lineRule="exact"/>
              <w:jc w:val="center"/>
              <w:rPr>
                <w:rFonts w:eastAsia="Times New Roman"/>
                <w:w w:val="91"/>
                <w:sz w:val="24"/>
                <w:szCs w:val="24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18.04</w:t>
            </w:r>
          </w:p>
        </w:tc>
        <w:tc>
          <w:tcPr>
            <w:tcW w:w="850" w:type="dxa"/>
          </w:tcPr>
          <w:p w:rsidR="00C64B7D" w:rsidRPr="000B656F" w:rsidRDefault="00C64B7D" w:rsidP="007D5F7E">
            <w:pPr>
              <w:rPr>
                <w:sz w:val="36"/>
              </w:rPr>
            </w:pPr>
          </w:p>
        </w:tc>
      </w:tr>
      <w:tr w:rsidR="00C64B7D" w:rsidRPr="000B656F" w:rsidTr="00E42E0E">
        <w:trPr>
          <w:trHeight w:val="365"/>
        </w:trPr>
        <w:tc>
          <w:tcPr>
            <w:tcW w:w="675" w:type="dxa"/>
          </w:tcPr>
          <w:p w:rsidR="00C64B7D" w:rsidRPr="000B656F" w:rsidRDefault="00C64B7D" w:rsidP="007D5F7E">
            <w:pPr>
              <w:rPr>
                <w:rFonts w:ascii="Times New Roman" w:hAnsi="Times New Roman" w:cs="Times New Roman"/>
                <w:sz w:val="20"/>
              </w:rPr>
            </w:pPr>
            <w:r w:rsidRPr="000B656F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3686" w:type="dxa"/>
          </w:tcPr>
          <w:p w:rsidR="00C64B7D" w:rsidRPr="009F135E" w:rsidRDefault="009F135E" w:rsidP="00E42E0E">
            <w:pPr>
              <w:spacing w:line="283" w:lineRule="exact"/>
              <w:ind w:left="80"/>
              <w:rPr>
                <w:rFonts w:ascii="Times New Roman" w:hAnsi="Times New Roman" w:cs="Times New Roman"/>
                <w:sz w:val="20"/>
                <w:szCs w:val="24"/>
              </w:rPr>
            </w:pPr>
            <w:r w:rsidRPr="009F135E">
              <w:rPr>
                <w:rFonts w:ascii="Times New Roman" w:eastAsia="Times New Roman" w:hAnsi="Times New Roman" w:cs="Times New Roman"/>
                <w:sz w:val="24"/>
                <w:szCs w:val="24"/>
              </w:rPr>
              <w:t>Как устроена книга.</w:t>
            </w:r>
          </w:p>
        </w:tc>
        <w:tc>
          <w:tcPr>
            <w:tcW w:w="9214" w:type="dxa"/>
          </w:tcPr>
          <w:p w:rsidR="00C64B7D" w:rsidRPr="000B656F" w:rsidRDefault="00C64B7D" w:rsidP="007D5F7E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Различать </w:t>
            </w:r>
            <w:r w:rsidRPr="000B656F">
              <w:rPr>
                <w:rFonts w:ascii="Times New Roman" w:eastAsia="Times New Roman" w:hAnsi="Times New Roman" w:cs="Times New Roman"/>
                <w:sz w:val="20"/>
                <w:szCs w:val="24"/>
              </w:rPr>
              <w:t>газетные информационные жанры.</w:t>
            </w:r>
          </w:p>
          <w:p w:rsidR="00C64B7D" w:rsidRPr="000B656F" w:rsidRDefault="00C64B7D" w:rsidP="000B656F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Р</w:t>
            </w:r>
            <w:r w:rsidRPr="000B656F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егулятивные</w:t>
            </w: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планировать (совместно с учителем) свои действия в соответствии с поставленной задачей и условиями её реализации</w:t>
            </w:r>
          </w:p>
          <w:p w:rsidR="00C64B7D" w:rsidRPr="000B656F" w:rsidRDefault="00C64B7D" w:rsidP="007D5F7E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proofErr w:type="gramStart"/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>Познавательные</w:t>
            </w:r>
            <w:proofErr w:type="gramEnd"/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>работать с графической информацией,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Коммуникативные 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выбирать адекватные речевые средства в диалоге учителем и одноклассниками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Личностные: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Развивать  мотивы учебной деятельности и формирование личностного смысла учения</w:t>
            </w:r>
          </w:p>
        </w:tc>
        <w:tc>
          <w:tcPr>
            <w:tcW w:w="992" w:type="dxa"/>
          </w:tcPr>
          <w:p w:rsidR="00C64B7D" w:rsidRPr="000B656F" w:rsidRDefault="004C7592" w:rsidP="007D5F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25.04</w:t>
            </w:r>
          </w:p>
        </w:tc>
        <w:tc>
          <w:tcPr>
            <w:tcW w:w="850" w:type="dxa"/>
          </w:tcPr>
          <w:p w:rsidR="00C64B7D" w:rsidRPr="000B656F" w:rsidRDefault="00C64B7D" w:rsidP="007D5F7E">
            <w:pPr>
              <w:rPr>
                <w:sz w:val="36"/>
              </w:rPr>
            </w:pPr>
          </w:p>
        </w:tc>
      </w:tr>
      <w:tr w:rsidR="00C64B7D" w:rsidRPr="000B656F" w:rsidTr="00E42E0E">
        <w:trPr>
          <w:trHeight w:val="365"/>
        </w:trPr>
        <w:tc>
          <w:tcPr>
            <w:tcW w:w="675" w:type="dxa"/>
          </w:tcPr>
          <w:p w:rsidR="00C64B7D" w:rsidRPr="000B656F" w:rsidRDefault="00C64B7D" w:rsidP="007D5F7E">
            <w:pPr>
              <w:rPr>
                <w:rFonts w:ascii="Times New Roman" w:hAnsi="Times New Roman" w:cs="Times New Roman"/>
                <w:sz w:val="20"/>
              </w:rPr>
            </w:pPr>
            <w:r w:rsidRPr="000B656F">
              <w:rPr>
                <w:rFonts w:ascii="Times New Roman" w:hAnsi="Times New Roman" w:cs="Times New Roman"/>
                <w:sz w:val="20"/>
              </w:rPr>
              <w:lastRenderedPageBreak/>
              <w:t>15</w:t>
            </w:r>
          </w:p>
        </w:tc>
        <w:tc>
          <w:tcPr>
            <w:tcW w:w="3686" w:type="dxa"/>
          </w:tcPr>
          <w:p w:rsidR="00C64B7D" w:rsidRPr="009F135E" w:rsidRDefault="009F135E" w:rsidP="00E42E0E">
            <w:pPr>
              <w:spacing w:line="283" w:lineRule="exact"/>
              <w:ind w:left="160"/>
              <w:rPr>
                <w:rFonts w:ascii="Times New Roman" w:hAnsi="Times New Roman" w:cs="Times New Roman"/>
                <w:sz w:val="20"/>
                <w:szCs w:val="24"/>
              </w:rPr>
            </w:pPr>
            <w:r w:rsidRPr="009F135E">
              <w:rPr>
                <w:rFonts w:ascii="Times New Roman" w:eastAsia="Times New Roman" w:hAnsi="Times New Roman" w:cs="Times New Roman"/>
                <w:sz w:val="24"/>
                <w:szCs w:val="24"/>
              </w:rPr>
              <w:t>Невыдуманный рассказ (о себе).</w:t>
            </w:r>
          </w:p>
        </w:tc>
        <w:tc>
          <w:tcPr>
            <w:tcW w:w="9214" w:type="dxa"/>
          </w:tcPr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Писать рассказ по сюжетным картинкам</w:t>
            </w:r>
          </w:p>
          <w:p w:rsidR="00C64B7D" w:rsidRPr="000B656F" w:rsidRDefault="00C64B7D" w:rsidP="0032125F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i/>
                <w:iCs/>
                <w:sz w:val="20"/>
                <w:szCs w:val="20"/>
                <w:lang w:eastAsia="ru-RU"/>
              </w:rPr>
              <w:t xml:space="preserve">Познавательные </w:t>
            </w:r>
            <w:r w:rsidRPr="000B656F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использовать приём планирования учебных действий при определении</w:t>
            </w:r>
            <w:r w:rsidRPr="000B656F">
              <w:rPr>
                <w:rFonts w:ascii="Times New Roman" w:eastAsia="Times New Roman" w:hAnsi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 xml:space="preserve">с опорой на заданный алгоритм безударного и ударного гласного звука в слове; подборе проверочного слова;   </w:t>
            </w:r>
          </w:p>
          <w:p w:rsidR="00C64B7D" w:rsidRPr="000B656F" w:rsidRDefault="00C64B7D" w:rsidP="007D5F7E">
            <w:pPr>
              <w:rPr>
                <w:rFonts w:ascii="Times New Roman" w:hAnsi="Times New Roman"/>
                <w:iCs/>
                <w:sz w:val="20"/>
                <w:szCs w:val="20"/>
              </w:rPr>
            </w:pPr>
            <w:r w:rsidRPr="0032125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Регулятивные:</w:t>
            </w:r>
            <w:r w:rsidRPr="000B656F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iCs/>
                <w:sz w:val="20"/>
                <w:szCs w:val="20"/>
              </w:rPr>
              <w:t>оценивать результаты выполненного задания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2125F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Коммуникативные:</w:t>
            </w:r>
            <w:r w:rsidRPr="000B656F">
              <w:rPr>
                <w:rFonts w:ascii="Times New Roman" w:hAnsi="Times New Roman"/>
                <w:b/>
                <w:iCs/>
                <w:sz w:val="20"/>
                <w:szCs w:val="20"/>
              </w:rPr>
              <w:t xml:space="preserve">  </w:t>
            </w:r>
            <w:r w:rsidRPr="000B656F">
              <w:rPr>
                <w:rFonts w:ascii="Times New Roman" w:hAnsi="Times New Roman"/>
                <w:sz w:val="20"/>
                <w:szCs w:val="20"/>
              </w:rPr>
              <w:t>сотрудничать с одноклассниками при выполнении учебной задачи: распределять роли при чтении диалога</w:t>
            </w:r>
          </w:p>
          <w:p w:rsidR="00C64B7D" w:rsidRPr="000B656F" w:rsidRDefault="00C64B7D" w:rsidP="007D5F7E">
            <w:pPr>
              <w:tabs>
                <w:tab w:val="left" w:pos="504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развитие чувства любви и уважения к русскому язы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ку  и осознание себя носителем этого языка;</w:t>
            </w:r>
          </w:p>
        </w:tc>
        <w:tc>
          <w:tcPr>
            <w:tcW w:w="992" w:type="dxa"/>
          </w:tcPr>
          <w:p w:rsidR="00C64B7D" w:rsidRPr="000B656F" w:rsidRDefault="004C7592" w:rsidP="007D5F7E">
            <w:pPr>
              <w:spacing w:line="283" w:lineRule="exact"/>
              <w:jc w:val="center"/>
              <w:rPr>
                <w:rFonts w:eastAsia="Times New Roman"/>
                <w:w w:val="91"/>
                <w:sz w:val="24"/>
                <w:szCs w:val="24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16.05</w:t>
            </w:r>
          </w:p>
        </w:tc>
        <w:tc>
          <w:tcPr>
            <w:tcW w:w="850" w:type="dxa"/>
          </w:tcPr>
          <w:p w:rsidR="00C64B7D" w:rsidRPr="000B656F" w:rsidRDefault="00C64B7D" w:rsidP="007D5F7E">
            <w:pPr>
              <w:rPr>
                <w:sz w:val="36"/>
              </w:rPr>
            </w:pPr>
          </w:p>
        </w:tc>
      </w:tr>
      <w:tr w:rsidR="00C64B7D" w:rsidRPr="000B656F" w:rsidTr="007D5F7E">
        <w:trPr>
          <w:trHeight w:val="365"/>
        </w:trPr>
        <w:tc>
          <w:tcPr>
            <w:tcW w:w="675" w:type="dxa"/>
          </w:tcPr>
          <w:p w:rsidR="00C64B7D" w:rsidRPr="000B656F" w:rsidRDefault="00C64B7D" w:rsidP="007D5F7E">
            <w:pPr>
              <w:rPr>
                <w:rFonts w:ascii="Times New Roman" w:hAnsi="Times New Roman" w:cs="Times New Roman"/>
                <w:sz w:val="20"/>
              </w:rPr>
            </w:pPr>
            <w:r w:rsidRPr="000B656F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3686" w:type="dxa"/>
          </w:tcPr>
          <w:p w:rsidR="00C64B7D" w:rsidRPr="009F135E" w:rsidRDefault="009F135E" w:rsidP="007D5F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35E">
              <w:rPr>
                <w:rFonts w:ascii="Times New Roman" w:eastAsia="Times New Roman" w:hAnsi="Times New Roman" w:cs="Times New Roman"/>
                <w:sz w:val="24"/>
                <w:szCs w:val="24"/>
              </w:rPr>
              <w:t>Газетные информационные жанры. Учимся писать аннотацию.</w:t>
            </w:r>
          </w:p>
        </w:tc>
        <w:tc>
          <w:tcPr>
            <w:tcW w:w="9214" w:type="dxa"/>
          </w:tcPr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Использовать элементы рассуждения при написании сочинения.</w:t>
            </w:r>
          </w:p>
          <w:p w:rsidR="00C64B7D" w:rsidRPr="000B656F" w:rsidRDefault="00C64B7D" w:rsidP="000B656F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Понимать учебную задачу урока и стремиться её выполнить;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 планировать своё действие в соответствии с поставленной задачей.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Познавательные:</w:t>
            </w: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использовать знаково-символические средства, в том числе модели.</w:t>
            </w:r>
          </w:p>
          <w:p w:rsidR="00C64B7D" w:rsidRPr="000B656F" w:rsidRDefault="00C64B7D" w:rsidP="000B656F">
            <w:pPr>
              <w:tabs>
                <w:tab w:val="left" w:pos="6300"/>
              </w:tabs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0B656F">
              <w:rPr>
                <w:rFonts w:ascii="Times New Roman" w:eastAsia="Times New Roman" w:hAnsi="Times New Roman"/>
                <w:b/>
                <w:i/>
                <w:sz w:val="20"/>
                <w:szCs w:val="20"/>
                <w:lang w:eastAsia="ru-RU"/>
              </w:rPr>
              <w:t>Коммуникативные</w:t>
            </w:r>
            <w:proofErr w:type="gramEnd"/>
            <w:r w:rsidRPr="000B656F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формулировать собственное мнение и позицию</w:t>
            </w:r>
          </w:p>
          <w:p w:rsidR="00C64B7D" w:rsidRPr="000B656F" w:rsidRDefault="00C64B7D" w:rsidP="007D5F7E">
            <w:pPr>
              <w:tabs>
                <w:tab w:val="left" w:pos="504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Формировать становление внутренней позиции школьника на уров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softHyphen/>
              <w:t>не положительного отношения к школе, к изучению русского языка, понимания необходимости учения;</w:t>
            </w:r>
          </w:p>
        </w:tc>
        <w:tc>
          <w:tcPr>
            <w:tcW w:w="992" w:type="dxa"/>
          </w:tcPr>
          <w:p w:rsidR="00C64B7D" w:rsidRPr="000B656F" w:rsidRDefault="004C7592" w:rsidP="007D5F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23.05</w:t>
            </w:r>
          </w:p>
        </w:tc>
        <w:tc>
          <w:tcPr>
            <w:tcW w:w="850" w:type="dxa"/>
          </w:tcPr>
          <w:p w:rsidR="00C64B7D" w:rsidRPr="000B656F" w:rsidRDefault="00C64B7D" w:rsidP="007D5F7E">
            <w:pPr>
              <w:rPr>
                <w:sz w:val="36"/>
              </w:rPr>
            </w:pPr>
          </w:p>
        </w:tc>
      </w:tr>
      <w:tr w:rsidR="00C64B7D" w:rsidRPr="000B656F" w:rsidTr="007D5F7E">
        <w:trPr>
          <w:trHeight w:val="365"/>
        </w:trPr>
        <w:tc>
          <w:tcPr>
            <w:tcW w:w="675" w:type="dxa"/>
          </w:tcPr>
          <w:p w:rsidR="00C64B7D" w:rsidRPr="000B656F" w:rsidRDefault="00C64B7D" w:rsidP="007D5F7E">
            <w:pPr>
              <w:rPr>
                <w:rFonts w:ascii="Times New Roman" w:hAnsi="Times New Roman" w:cs="Times New Roman"/>
                <w:sz w:val="20"/>
              </w:rPr>
            </w:pPr>
            <w:r w:rsidRPr="000B656F">
              <w:rPr>
                <w:rFonts w:ascii="Times New Roman" w:hAnsi="Times New Roman" w:cs="Times New Roman"/>
                <w:sz w:val="20"/>
              </w:rPr>
              <w:t>17</w:t>
            </w:r>
          </w:p>
        </w:tc>
        <w:tc>
          <w:tcPr>
            <w:tcW w:w="3686" w:type="dxa"/>
          </w:tcPr>
          <w:p w:rsidR="00C64B7D" w:rsidRPr="009F135E" w:rsidRDefault="00C64B7D" w:rsidP="007D5F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135E">
              <w:rPr>
                <w:rFonts w:ascii="Times New Roman" w:eastAsia="Times New Roman" w:hAnsi="Times New Roman" w:cs="Times New Roman"/>
                <w:sz w:val="20"/>
                <w:szCs w:val="24"/>
              </w:rPr>
              <w:t>Обобщение «Турнир любителей русского языка»</w:t>
            </w:r>
            <w:r w:rsidR="009F135E" w:rsidRPr="009F1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Обобщение. В мире родного языка. Интеллектуальный марафон.</w:t>
            </w:r>
          </w:p>
        </w:tc>
        <w:tc>
          <w:tcPr>
            <w:tcW w:w="9214" w:type="dxa"/>
          </w:tcPr>
          <w:p w:rsidR="00C64B7D" w:rsidRPr="000B656F" w:rsidRDefault="00C64B7D" w:rsidP="007D5F7E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Соревноваться в знании русского языка.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spell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: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gramStart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>Р</w:t>
            </w:r>
            <w:r w:rsidRPr="000B656F"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егулятивные</w:t>
            </w:r>
            <w:proofErr w:type="gramEnd"/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принимать и сохранять цель и учебную задачу</w:t>
            </w: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Познавательные 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t>работать с информацией, представленной в разных формах (текст, рисунок, таблица, схема) под руковод</w:t>
            </w:r>
            <w:r w:rsidRPr="000B656F">
              <w:rPr>
                <w:rFonts w:ascii="Times New Roman" w:hAnsi="Times New Roman"/>
                <w:bCs/>
                <w:sz w:val="20"/>
                <w:szCs w:val="20"/>
              </w:rPr>
              <w:softHyphen/>
              <w:t>ством учителя и самостоятельно</w:t>
            </w: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C64B7D" w:rsidRPr="000B656F" w:rsidRDefault="00C64B7D" w:rsidP="007D5F7E">
            <w:pPr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proofErr w:type="gramStart"/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>Коммуникативные</w:t>
            </w:r>
            <w:proofErr w:type="gramEnd"/>
            <w:r w:rsidRPr="000B656F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слушать собеседника и понимать речь других  </w:t>
            </w:r>
          </w:p>
          <w:p w:rsidR="00C64B7D" w:rsidRPr="000B656F" w:rsidRDefault="00C64B7D" w:rsidP="007D5F7E">
            <w:pPr>
              <w:widowControl w:val="0"/>
              <w:tabs>
                <w:tab w:val="left" w:pos="53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B656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Личностные:</w:t>
            </w:r>
            <w:r w:rsidRPr="000B656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0B656F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осознание ответственности за свои поступки и слова;</w:t>
            </w:r>
          </w:p>
        </w:tc>
        <w:tc>
          <w:tcPr>
            <w:tcW w:w="992" w:type="dxa"/>
          </w:tcPr>
          <w:p w:rsidR="00C64B7D" w:rsidRPr="000B656F" w:rsidRDefault="004C7592" w:rsidP="007D5F7E">
            <w:pPr>
              <w:spacing w:line="283" w:lineRule="exact"/>
              <w:jc w:val="center"/>
              <w:rPr>
                <w:rFonts w:eastAsia="Times New Roman"/>
                <w:w w:val="91"/>
                <w:sz w:val="24"/>
                <w:szCs w:val="24"/>
              </w:rPr>
            </w:pPr>
            <w:r>
              <w:rPr>
                <w:rFonts w:eastAsia="Times New Roman"/>
                <w:w w:val="91"/>
                <w:sz w:val="24"/>
                <w:szCs w:val="24"/>
              </w:rPr>
              <w:t>резерв</w:t>
            </w:r>
          </w:p>
        </w:tc>
        <w:tc>
          <w:tcPr>
            <w:tcW w:w="850" w:type="dxa"/>
          </w:tcPr>
          <w:p w:rsidR="00C64B7D" w:rsidRPr="000B656F" w:rsidRDefault="00C64B7D" w:rsidP="007D5F7E">
            <w:pPr>
              <w:rPr>
                <w:sz w:val="36"/>
              </w:rPr>
            </w:pPr>
          </w:p>
        </w:tc>
      </w:tr>
    </w:tbl>
    <w:p w:rsidR="00D55A3C" w:rsidRPr="000B656F" w:rsidRDefault="00D55A3C"/>
    <w:sectPr w:rsidR="00D55A3C" w:rsidRPr="000B656F" w:rsidSect="003728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728FC"/>
    <w:rsid w:val="000B656F"/>
    <w:rsid w:val="00183F1D"/>
    <w:rsid w:val="00307BA2"/>
    <w:rsid w:val="0032125F"/>
    <w:rsid w:val="003728FC"/>
    <w:rsid w:val="00415C1A"/>
    <w:rsid w:val="004C7592"/>
    <w:rsid w:val="004F2B8B"/>
    <w:rsid w:val="005133DA"/>
    <w:rsid w:val="007720FA"/>
    <w:rsid w:val="0082264E"/>
    <w:rsid w:val="00984D84"/>
    <w:rsid w:val="009F135E"/>
    <w:rsid w:val="00AD636C"/>
    <w:rsid w:val="00C64B7D"/>
    <w:rsid w:val="00D55A3C"/>
    <w:rsid w:val="00E42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28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1452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Admin</cp:lastModifiedBy>
  <cp:revision>5</cp:revision>
  <cp:lastPrinted>2021-10-25T13:44:00Z</cp:lastPrinted>
  <dcterms:created xsi:type="dcterms:W3CDTF">2020-09-29T14:00:00Z</dcterms:created>
  <dcterms:modified xsi:type="dcterms:W3CDTF">2021-10-25T13:45:00Z</dcterms:modified>
</cp:coreProperties>
</file>