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756" w:rsidRPr="00DF73BF" w:rsidRDefault="00324756" w:rsidP="00324756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 w:rsidRPr="00DF73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СОГБОУ для детей-сирот и детей, оставшихся без попечения родителей,</w:t>
      </w:r>
    </w:p>
    <w:p w:rsidR="00324756" w:rsidRPr="00DF73BF" w:rsidRDefault="00324756" w:rsidP="00324756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 w:rsidRPr="00DF73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«Ярцевская общеобразовательная школа-интернат»</w:t>
      </w:r>
    </w:p>
    <w:p w:rsidR="00324756" w:rsidRPr="00DF73BF" w:rsidRDefault="00324756" w:rsidP="00324756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</w:p>
    <w:p w:rsidR="00324756" w:rsidRPr="00DF73BF" w:rsidRDefault="00324756" w:rsidP="00324756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</w:p>
    <w:p w:rsidR="00324756" w:rsidRPr="00DF73BF" w:rsidRDefault="00324756" w:rsidP="00324756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tbl>
      <w:tblPr>
        <w:tblW w:w="7017" w:type="dxa"/>
        <w:jc w:val="center"/>
        <w:tblInd w:w="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8"/>
        <w:gridCol w:w="3509"/>
      </w:tblGrid>
      <w:tr w:rsidR="00324756" w:rsidRPr="00DF73BF" w:rsidTr="00AC368C">
        <w:trPr>
          <w:trHeight w:val="1641"/>
          <w:jc w:val="center"/>
        </w:trPr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24756" w:rsidRPr="00DF73BF" w:rsidRDefault="00324756" w:rsidP="00AC368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324756" w:rsidRPr="00DF73BF" w:rsidRDefault="00324756" w:rsidP="00AC368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Принято на заседании</w:t>
            </w:r>
          </w:p>
          <w:p w:rsidR="00324756" w:rsidRPr="00DF73BF" w:rsidRDefault="00324756" w:rsidP="00AC368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педагогического совета.</w:t>
            </w:r>
          </w:p>
          <w:p w:rsidR="00DB6B2A" w:rsidRDefault="00324756" w:rsidP="00AC368C">
            <w:pPr>
              <w:tabs>
                <w:tab w:val="left" w:pos="984"/>
              </w:tabs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F73BF">
              <w:rPr>
                <w:rFonts w:ascii="Times New Roman" w:eastAsia="Times New Roman" w:hAnsi="Times New Roman" w:cs="Times New Roman"/>
              </w:rPr>
              <w:t>Протокол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DF73BF">
              <w:rPr>
                <w:rFonts w:ascii="Times New Roman" w:eastAsia="Times New Roman" w:hAnsi="Times New Roman" w:cs="Times New Roman"/>
              </w:rPr>
              <w:t>№ 1</w:t>
            </w:r>
          </w:p>
          <w:p w:rsidR="00324756" w:rsidRPr="00DF73BF" w:rsidRDefault="00DB6B2A" w:rsidP="00AC368C">
            <w:pPr>
              <w:tabs>
                <w:tab w:val="left" w:pos="984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от 30</w:t>
            </w:r>
            <w:r w:rsidR="00324756">
              <w:rPr>
                <w:rFonts w:ascii="Times New Roman" w:eastAsia="Times New Roman" w:hAnsi="Times New Roman" w:cs="Times New Roman"/>
              </w:rPr>
              <w:t>.08.2024</w:t>
            </w:r>
            <w:r w:rsidR="00324756" w:rsidRPr="00DF73BF">
              <w:rPr>
                <w:rFonts w:ascii="Times New Roman" w:eastAsia="Times New Roman" w:hAnsi="Times New Roman" w:cs="Times New Roman"/>
              </w:rPr>
              <w:t>г.</w:t>
            </w:r>
          </w:p>
          <w:p w:rsidR="00324756" w:rsidRPr="00DF73BF" w:rsidRDefault="00324756" w:rsidP="00AC368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324756" w:rsidRPr="00DF73BF" w:rsidRDefault="00324756" w:rsidP="00AC368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324756" w:rsidRPr="00DF73BF" w:rsidRDefault="00324756" w:rsidP="00AC368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324756" w:rsidRPr="00DF73BF" w:rsidRDefault="00324756" w:rsidP="00AC368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324756" w:rsidRPr="00DF73BF" w:rsidRDefault="00324756" w:rsidP="00AC368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24756" w:rsidRPr="00DF73BF" w:rsidRDefault="00324756" w:rsidP="00AC368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DB6B2A" w:rsidRDefault="00324756" w:rsidP="00AC368C">
            <w:pPr>
              <w:spacing w:after="0"/>
              <w:ind w:left="5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Утверждено приказом</w:t>
            </w:r>
          </w:p>
          <w:p w:rsidR="00324756" w:rsidRPr="00DF73BF" w:rsidRDefault="00DB6B2A" w:rsidP="00AC368C">
            <w:pPr>
              <w:spacing w:after="0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директора</w:t>
            </w:r>
          </w:p>
          <w:p w:rsidR="00324756" w:rsidRDefault="00324756" w:rsidP="00AC368C">
            <w:pPr>
              <w:spacing w:after="0"/>
              <w:ind w:left="5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№ 96-ОД</w:t>
            </w:r>
          </w:p>
          <w:p w:rsidR="00324756" w:rsidRPr="00DF73BF" w:rsidRDefault="00324756" w:rsidP="00AC368C">
            <w:pPr>
              <w:spacing w:after="0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от 30.08.2024г.</w:t>
            </w:r>
          </w:p>
          <w:p w:rsidR="00324756" w:rsidRPr="00DF73BF" w:rsidRDefault="00324756" w:rsidP="00AC368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324756" w:rsidRPr="00DF73BF" w:rsidRDefault="00324756" w:rsidP="00AC368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324756" w:rsidRPr="00DF73BF" w:rsidRDefault="00324756" w:rsidP="00AC368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324756" w:rsidRPr="00DF73BF" w:rsidRDefault="00324756" w:rsidP="00AC368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24756" w:rsidRPr="00DF73BF" w:rsidRDefault="00324756" w:rsidP="00324756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324756" w:rsidRPr="00DF73BF" w:rsidRDefault="00324756" w:rsidP="0032475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4756" w:rsidRPr="00DF73BF" w:rsidRDefault="00324756" w:rsidP="00324756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324756" w:rsidRPr="00DF73BF" w:rsidRDefault="00324756" w:rsidP="00324756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324756" w:rsidRPr="00DF73BF" w:rsidRDefault="00324756" w:rsidP="00324756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324756" w:rsidRPr="00DF73BF" w:rsidRDefault="00324756" w:rsidP="00324756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324756" w:rsidRPr="00324756" w:rsidRDefault="00324756" w:rsidP="00324756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  <w:r w:rsidRPr="00324756">
        <w:rPr>
          <w:rFonts w:ascii="Times New Roman" w:eastAsia="Times New Roman" w:hAnsi="Times New Roman" w:cs="Times New Roman"/>
          <w:sz w:val="40"/>
          <w:szCs w:val="40"/>
          <w:lang w:eastAsia="ar-SA"/>
        </w:rPr>
        <w:t>Рабочая программа по учебному предмету</w:t>
      </w:r>
    </w:p>
    <w:p w:rsidR="00324756" w:rsidRPr="00324756" w:rsidRDefault="00324756" w:rsidP="00324756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  <w:r w:rsidRPr="00324756"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  <w:t>«Речь и альтернативная коммуникация»</w:t>
      </w:r>
    </w:p>
    <w:p w:rsidR="00324756" w:rsidRPr="00324756" w:rsidRDefault="00324756" w:rsidP="00324756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  <w:r w:rsidRPr="00324756">
        <w:rPr>
          <w:rFonts w:ascii="Times New Roman" w:eastAsia="Times New Roman" w:hAnsi="Times New Roman" w:cs="Times New Roman"/>
          <w:sz w:val="40"/>
          <w:szCs w:val="40"/>
          <w:lang w:eastAsia="ar-SA"/>
        </w:rPr>
        <w:t xml:space="preserve">АООП  для  обучающихся с УО </w:t>
      </w:r>
      <w:r>
        <w:rPr>
          <w:rFonts w:ascii="Times New Roman" w:eastAsia="Times New Roman" w:hAnsi="Times New Roman" w:cs="Times New Roman"/>
          <w:sz w:val="40"/>
          <w:szCs w:val="40"/>
          <w:lang w:eastAsia="ar-SA"/>
        </w:rPr>
        <w:t>(</w:t>
      </w:r>
      <w:r w:rsidRPr="00324756">
        <w:rPr>
          <w:rFonts w:ascii="Times New Roman" w:eastAsia="Times New Roman" w:hAnsi="Times New Roman" w:cs="Times New Roman"/>
          <w:sz w:val="40"/>
          <w:szCs w:val="40"/>
          <w:lang w:eastAsia="ar-SA"/>
        </w:rPr>
        <w:t>вариант 2</w:t>
      </w:r>
      <w:r>
        <w:rPr>
          <w:rFonts w:ascii="Times New Roman" w:eastAsia="Times New Roman" w:hAnsi="Times New Roman" w:cs="Times New Roman"/>
          <w:sz w:val="40"/>
          <w:szCs w:val="40"/>
          <w:lang w:eastAsia="ar-SA"/>
        </w:rPr>
        <w:t>)</w:t>
      </w:r>
    </w:p>
    <w:p w:rsidR="00324756" w:rsidRPr="00324756" w:rsidRDefault="00324756" w:rsidP="00324756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ar-SA"/>
        </w:rPr>
        <w:t>4  класс</w:t>
      </w:r>
      <w:r w:rsidRPr="00324756">
        <w:rPr>
          <w:rFonts w:ascii="Times New Roman" w:eastAsia="Times New Roman" w:hAnsi="Times New Roman" w:cs="Times New Roman"/>
          <w:sz w:val="40"/>
          <w:szCs w:val="40"/>
          <w:lang w:eastAsia="ar-SA"/>
        </w:rPr>
        <w:t xml:space="preserve"> (136ч)</w:t>
      </w:r>
    </w:p>
    <w:p w:rsidR="00324756" w:rsidRPr="00324756" w:rsidRDefault="00324756" w:rsidP="00324756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на 2024- 2025</w:t>
      </w:r>
      <w:r w:rsidRPr="00324756">
        <w:rPr>
          <w:rFonts w:ascii="Times New Roman" w:eastAsia="Times New Roman" w:hAnsi="Times New Roman" w:cs="Times New Roman"/>
          <w:sz w:val="40"/>
          <w:szCs w:val="40"/>
          <w:lang w:eastAsia="ru-RU"/>
        </w:rPr>
        <w:t>учебный год</w:t>
      </w:r>
    </w:p>
    <w:p w:rsidR="00324756" w:rsidRPr="00324756" w:rsidRDefault="00324756" w:rsidP="00324756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</w:p>
    <w:p w:rsidR="00324756" w:rsidRPr="00324756" w:rsidRDefault="00324756" w:rsidP="00324756">
      <w:pPr>
        <w:spacing w:after="0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</w:p>
    <w:p w:rsidR="00324756" w:rsidRPr="00324756" w:rsidRDefault="00324756" w:rsidP="00324756">
      <w:pPr>
        <w:spacing w:after="0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</w:p>
    <w:p w:rsidR="00324756" w:rsidRPr="00324756" w:rsidRDefault="00324756" w:rsidP="0032475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24756" w:rsidRPr="00324756" w:rsidRDefault="00324756" w:rsidP="0032475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24756" w:rsidRPr="00DF73BF" w:rsidRDefault="00324756" w:rsidP="0032475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24756" w:rsidRPr="00DF73BF" w:rsidRDefault="00324756" w:rsidP="0032475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24756" w:rsidRPr="00DF73BF" w:rsidRDefault="00324756" w:rsidP="0032475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24756" w:rsidRPr="00DF73BF" w:rsidRDefault="00324756" w:rsidP="0032475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24756" w:rsidRPr="00DF73BF" w:rsidRDefault="00324756" w:rsidP="0032475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24756" w:rsidRPr="00DF73BF" w:rsidRDefault="00324756" w:rsidP="0032475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24756" w:rsidRPr="00B20297" w:rsidRDefault="00324756" w:rsidP="0032475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F73B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</w:t>
      </w:r>
      <w:r w:rsidRPr="00B20297">
        <w:rPr>
          <w:rFonts w:ascii="Times New Roman" w:eastAsia="Times New Roman" w:hAnsi="Times New Roman" w:cs="Times New Roman"/>
          <w:sz w:val="28"/>
          <w:szCs w:val="28"/>
        </w:rPr>
        <w:t xml:space="preserve">Программу  составила:  учитель Бронченкова Л.Г.  </w:t>
      </w:r>
    </w:p>
    <w:p w:rsidR="00324756" w:rsidRPr="00B20297" w:rsidRDefault="00324756" w:rsidP="0032475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24756" w:rsidRPr="00B20297" w:rsidRDefault="00324756" w:rsidP="0032475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24756" w:rsidRPr="00B20297" w:rsidRDefault="00324756" w:rsidP="0032475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24756" w:rsidRPr="00DF73BF" w:rsidRDefault="00324756" w:rsidP="00324756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324756" w:rsidRDefault="00AC368C" w:rsidP="00324756">
      <w:pPr>
        <w:spacing w:before="1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324756" w:rsidRPr="00AC368C" w:rsidRDefault="00324756" w:rsidP="00324756">
      <w:pPr>
        <w:spacing w:after="0"/>
        <w:ind w:firstLine="550"/>
        <w:jc w:val="both"/>
        <w:rPr>
          <w:rFonts w:ascii="Times New Roman" w:eastAsia="Times New Roman" w:hAnsi="Times New Roman" w:cs="Times New Roman"/>
          <w:color w:val="000000"/>
          <w:szCs w:val="24"/>
          <w:highlight w:val="white"/>
          <w:lang w:eastAsia="ru-RU"/>
        </w:rPr>
      </w:pPr>
      <w:proofErr w:type="gramStart"/>
      <w:r w:rsidRPr="00AC368C">
        <w:rPr>
          <w:rFonts w:ascii="Times New Roman" w:eastAsia="Times New Roman" w:hAnsi="Times New Roman" w:cs="Times New Roman"/>
          <w:color w:val="000000"/>
          <w:szCs w:val="24"/>
          <w:highlight w:val="white"/>
          <w:lang w:eastAsia="ru-RU"/>
        </w:rPr>
        <w:t>Рабочая программа по учебному предмету «Речь и альтернативная коммуникация» составлена на основе Федеральной адаптированной основной общеобразовательной программы обучающихся с умственной отсталостью (интеллектуальными нарушениями), далее ФАООП УО (вариант 2), утверждена приказом Министерства просвещения Р.Ф. от 24.11.2022г № 1026 и адресована обучающимся с умеренной умственной отсталостью (интеллектуальными нарушениями) с учетом реализации особых образовательных потребностей.</w:t>
      </w:r>
      <w:proofErr w:type="gramEnd"/>
    </w:p>
    <w:p w:rsidR="00324756" w:rsidRPr="00AC368C" w:rsidRDefault="00324756" w:rsidP="00324756">
      <w:pPr>
        <w:widowControl w:val="0"/>
        <w:autoSpaceDE w:val="0"/>
        <w:autoSpaceDN w:val="0"/>
        <w:spacing w:before="160" w:after="0"/>
        <w:ind w:right="3" w:firstLine="709"/>
        <w:jc w:val="both"/>
        <w:rPr>
          <w:rFonts w:ascii="Times New Roman" w:eastAsia="Times New Roman" w:hAnsi="Times New Roman" w:cs="Times New Roman"/>
          <w:szCs w:val="24"/>
        </w:rPr>
      </w:pPr>
      <w:r w:rsidRPr="00AC368C">
        <w:rPr>
          <w:rFonts w:ascii="Times New Roman" w:eastAsia="Times New Roman" w:hAnsi="Times New Roman" w:cs="Times New Roman"/>
          <w:szCs w:val="24"/>
        </w:rPr>
        <w:t>Учебный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предмет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«Речь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и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альтернативная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коммуникация»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является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основной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частью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предметной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области</w:t>
      </w:r>
      <w:r w:rsidRPr="00AC368C">
        <w:rPr>
          <w:rFonts w:ascii="Times New Roman" w:eastAsia="Times New Roman" w:hAnsi="Times New Roman" w:cs="Times New Roman"/>
          <w:spacing w:val="3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«Язык и речевая практика».</w:t>
      </w:r>
    </w:p>
    <w:p w:rsidR="00324756" w:rsidRPr="00AC368C" w:rsidRDefault="00324756" w:rsidP="0032475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C368C">
        <w:rPr>
          <w:rFonts w:ascii="Times New Roman" w:eastAsia="Times New Roman" w:hAnsi="Times New Roman" w:cs="Times New Roman"/>
          <w:szCs w:val="24"/>
        </w:rPr>
        <w:t xml:space="preserve">Цель - </w:t>
      </w:r>
      <w:r w:rsidRPr="00AC368C">
        <w:rPr>
          <w:rFonts w:ascii="Times New Roman" w:eastAsia="Times New Roman" w:hAnsi="Times New Roman" w:cs="Times New Roman"/>
          <w:szCs w:val="24"/>
          <w:lang w:eastAsia="ru-RU"/>
        </w:rPr>
        <w:t xml:space="preserve">формирование коммуникативных и речевых навыков с использованием средств вербальной и невербальной коммуникации, умения пользоваться ими в процессе социального взаимодействия. </w:t>
      </w:r>
    </w:p>
    <w:p w:rsidR="00324756" w:rsidRPr="00AC368C" w:rsidRDefault="00324756" w:rsidP="00324756">
      <w:pPr>
        <w:keepNext/>
        <w:keepLines/>
        <w:spacing w:before="163" w:after="0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8"/>
        </w:rPr>
      </w:pPr>
      <w:r w:rsidRPr="00AC368C">
        <w:rPr>
          <w:rFonts w:ascii="Times New Roman" w:eastAsiaTheme="majorEastAsia" w:hAnsi="Times New Roman" w:cs="Times New Roman"/>
          <w:b/>
          <w:bCs/>
          <w:sz w:val="24"/>
          <w:szCs w:val="28"/>
        </w:rPr>
        <w:t>Общая</w:t>
      </w:r>
      <w:r w:rsidRPr="00AC368C">
        <w:rPr>
          <w:rFonts w:ascii="Times New Roman" w:eastAsiaTheme="majorEastAsia" w:hAnsi="Times New Roman" w:cs="Times New Roman"/>
          <w:b/>
          <w:bCs/>
          <w:spacing w:val="-7"/>
          <w:sz w:val="24"/>
          <w:szCs w:val="28"/>
        </w:rPr>
        <w:t xml:space="preserve"> </w:t>
      </w:r>
      <w:r w:rsidRPr="00AC368C">
        <w:rPr>
          <w:rFonts w:ascii="Times New Roman" w:eastAsiaTheme="majorEastAsia" w:hAnsi="Times New Roman" w:cs="Times New Roman"/>
          <w:b/>
          <w:bCs/>
          <w:sz w:val="24"/>
          <w:szCs w:val="28"/>
        </w:rPr>
        <w:t>характеристика</w:t>
      </w:r>
      <w:r w:rsidRPr="00AC368C">
        <w:rPr>
          <w:rFonts w:ascii="Times New Roman" w:eastAsiaTheme="majorEastAsia" w:hAnsi="Times New Roman" w:cs="Times New Roman"/>
          <w:b/>
          <w:bCs/>
          <w:spacing w:val="-6"/>
          <w:sz w:val="24"/>
          <w:szCs w:val="28"/>
        </w:rPr>
        <w:t xml:space="preserve"> </w:t>
      </w:r>
      <w:r w:rsidRPr="00AC368C">
        <w:rPr>
          <w:rFonts w:ascii="Times New Roman" w:eastAsiaTheme="majorEastAsia" w:hAnsi="Times New Roman" w:cs="Times New Roman"/>
          <w:b/>
          <w:bCs/>
          <w:sz w:val="24"/>
          <w:szCs w:val="28"/>
        </w:rPr>
        <w:t>учебного</w:t>
      </w:r>
      <w:r w:rsidRPr="00AC368C">
        <w:rPr>
          <w:rFonts w:ascii="Times New Roman" w:eastAsiaTheme="majorEastAsia" w:hAnsi="Times New Roman" w:cs="Times New Roman"/>
          <w:b/>
          <w:bCs/>
          <w:spacing w:val="-6"/>
          <w:sz w:val="24"/>
          <w:szCs w:val="28"/>
        </w:rPr>
        <w:t xml:space="preserve"> </w:t>
      </w:r>
      <w:r w:rsidRPr="00AC368C">
        <w:rPr>
          <w:rFonts w:ascii="Times New Roman" w:eastAsiaTheme="majorEastAsia" w:hAnsi="Times New Roman" w:cs="Times New Roman"/>
          <w:b/>
          <w:bCs/>
          <w:sz w:val="24"/>
          <w:szCs w:val="28"/>
        </w:rPr>
        <w:t>предмета</w:t>
      </w:r>
    </w:p>
    <w:p w:rsidR="00324756" w:rsidRPr="00AC368C" w:rsidRDefault="00324756" w:rsidP="00324756">
      <w:pPr>
        <w:widowControl w:val="0"/>
        <w:autoSpaceDE w:val="0"/>
        <w:autoSpaceDN w:val="0"/>
        <w:spacing w:after="0"/>
        <w:ind w:right="6" w:firstLine="709"/>
        <w:jc w:val="both"/>
        <w:rPr>
          <w:rFonts w:ascii="Times New Roman" w:eastAsia="Times New Roman" w:hAnsi="Times New Roman" w:cs="Times New Roman"/>
          <w:szCs w:val="24"/>
        </w:rPr>
      </w:pPr>
      <w:r w:rsidRPr="00AC368C">
        <w:rPr>
          <w:rFonts w:ascii="Times New Roman" w:eastAsia="Times New Roman" w:hAnsi="Times New Roman" w:cs="Times New Roman"/>
          <w:szCs w:val="24"/>
        </w:rPr>
        <w:t>Учебный предмет, охватывающий область развития речи и альтернативной коммуникации,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является условием активизации познания и овладения жизненными компетенциями в опыте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социального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взаимодействия.</w:t>
      </w:r>
    </w:p>
    <w:p w:rsidR="00324756" w:rsidRPr="00AC368C" w:rsidRDefault="00324756" w:rsidP="00324756">
      <w:pPr>
        <w:widowControl w:val="0"/>
        <w:autoSpaceDE w:val="0"/>
        <w:autoSpaceDN w:val="0"/>
        <w:spacing w:after="0"/>
        <w:ind w:right="6" w:firstLine="709"/>
        <w:jc w:val="both"/>
        <w:rPr>
          <w:rFonts w:ascii="Times New Roman" w:eastAsia="Times New Roman" w:hAnsi="Times New Roman" w:cs="Times New Roman"/>
          <w:szCs w:val="24"/>
        </w:rPr>
      </w:pPr>
      <w:proofErr w:type="gramStart"/>
      <w:r w:rsidRPr="00AC368C">
        <w:rPr>
          <w:rFonts w:ascii="Times New Roman" w:eastAsia="Times New Roman" w:hAnsi="Times New Roman" w:cs="Times New Roman"/>
          <w:szCs w:val="24"/>
        </w:rPr>
        <w:t>Обучающиеся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умственной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отсталостью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(интеллектуальными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нарушениями)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овладевают</w:t>
      </w:r>
      <w:r w:rsidRPr="00AC368C">
        <w:rPr>
          <w:rFonts w:ascii="Times New Roman" w:eastAsia="Times New Roman" w:hAnsi="Times New Roman" w:cs="Times New Roman"/>
          <w:spacing w:val="-57"/>
          <w:szCs w:val="24"/>
        </w:rPr>
        <w:t xml:space="preserve">  </w:t>
      </w:r>
      <w:r w:rsidRPr="00AC368C">
        <w:rPr>
          <w:rFonts w:ascii="Times New Roman" w:eastAsia="Times New Roman" w:hAnsi="Times New Roman" w:cs="Times New Roman"/>
          <w:szCs w:val="24"/>
        </w:rPr>
        <w:t>основными</w:t>
      </w:r>
      <w:r w:rsidRPr="00AC368C">
        <w:rPr>
          <w:rFonts w:ascii="Times New Roman" w:eastAsia="Times New Roman" w:hAnsi="Times New Roman" w:cs="Times New Roman"/>
          <w:spacing w:val="36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средствами</w:t>
      </w:r>
      <w:r w:rsidRPr="00AC368C">
        <w:rPr>
          <w:rFonts w:ascii="Times New Roman" w:eastAsia="Times New Roman" w:hAnsi="Times New Roman" w:cs="Times New Roman"/>
          <w:spacing w:val="36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социального</w:t>
      </w:r>
      <w:r w:rsidRPr="00AC368C">
        <w:rPr>
          <w:rFonts w:ascii="Times New Roman" w:eastAsia="Times New Roman" w:hAnsi="Times New Roman" w:cs="Times New Roman"/>
          <w:spacing w:val="35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взаимодействия</w:t>
      </w:r>
      <w:r w:rsidRPr="00AC368C">
        <w:rPr>
          <w:rFonts w:ascii="Times New Roman" w:eastAsia="Times New Roman" w:hAnsi="Times New Roman" w:cs="Times New Roman"/>
          <w:spacing w:val="35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только</w:t>
      </w:r>
      <w:r w:rsidRPr="00AC368C">
        <w:rPr>
          <w:rFonts w:ascii="Times New Roman" w:eastAsia="Times New Roman" w:hAnsi="Times New Roman" w:cs="Times New Roman"/>
          <w:spacing w:val="35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</w:t>
      </w:r>
      <w:r w:rsidRPr="00AC368C">
        <w:rPr>
          <w:rFonts w:ascii="Times New Roman" w:eastAsia="Times New Roman" w:hAnsi="Times New Roman" w:cs="Times New Roman"/>
          <w:spacing w:val="34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помощью</w:t>
      </w:r>
      <w:r w:rsidRPr="00AC368C">
        <w:rPr>
          <w:rFonts w:ascii="Times New Roman" w:eastAsia="Times New Roman" w:hAnsi="Times New Roman" w:cs="Times New Roman"/>
          <w:spacing w:val="35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взрослого.</w:t>
      </w:r>
      <w:proofErr w:type="gramEnd"/>
    </w:p>
    <w:p w:rsidR="00324756" w:rsidRPr="00AC368C" w:rsidRDefault="00324756" w:rsidP="00324756">
      <w:pPr>
        <w:widowControl w:val="0"/>
        <w:autoSpaceDE w:val="0"/>
        <w:autoSpaceDN w:val="0"/>
        <w:spacing w:after="0"/>
        <w:ind w:right="6" w:firstLine="709"/>
        <w:jc w:val="both"/>
        <w:rPr>
          <w:rFonts w:ascii="Times New Roman" w:eastAsia="Times New Roman" w:hAnsi="Times New Roman" w:cs="Times New Roman"/>
          <w:spacing w:val="1"/>
          <w:szCs w:val="24"/>
        </w:rPr>
      </w:pPr>
      <w:r w:rsidRPr="00AC368C">
        <w:rPr>
          <w:rFonts w:ascii="Times New Roman" w:eastAsia="Times New Roman" w:hAnsi="Times New Roman" w:cs="Times New Roman"/>
          <w:szCs w:val="24"/>
        </w:rPr>
        <w:t>Предшественником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продуктивного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взаимодействия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является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интерес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и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потребность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                                            </w:t>
      </w:r>
      <w:r w:rsidRPr="00AC368C">
        <w:rPr>
          <w:rFonts w:ascii="Times New Roman" w:eastAsia="Times New Roman" w:hAnsi="Times New Roman" w:cs="Times New Roman"/>
          <w:szCs w:val="24"/>
        </w:rPr>
        <w:t>общении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окружающими людьми.</w:t>
      </w:r>
    </w:p>
    <w:p w:rsidR="00324756" w:rsidRPr="00AC368C" w:rsidRDefault="00324756" w:rsidP="00324756">
      <w:pPr>
        <w:widowControl w:val="0"/>
        <w:autoSpaceDE w:val="0"/>
        <w:autoSpaceDN w:val="0"/>
        <w:spacing w:after="0"/>
        <w:ind w:right="6" w:firstLine="709"/>
        <w:jc w:val="both"/>
        <w:rPr>
          <w:rFonts w:ascii="Times New Roman" w:eastAsia="Times New Roman" w:hAnsi="Times New Roman" w:cs="Times New Roman"/>
          <w:szCs w:val="24"/>
        </w:rPr>
      </w:pPr>
      <w:r w:rsidRPr="00AC368C">
        <w:rPr>
          <w:rFonts w:ascii="Times New Roman" w:eastAsia="Times New Roman" w:hAnsi="Times New Roman" w:cs="Times New Roman"/>
          <w:szCs w:val="24"/>
        </w:rPr>
        <w:t>Процесс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развития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речи,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активизация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и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расширение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коммуникативных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возможностей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доступных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proofErr w:type="gramStart"/>
      <w:r w:rsidRPr="00AC368C">
        <w:rPr>
          <w:rFonts w:ascii="Times New Roman" w:eastAsia="Times New Roman" w:hAnsi="Times New Roman" w:cs="Times New Roman"/>
          <w:szCs w:val="24"/>
        </w:rPr>
        <w:t>обучающемуся</w:t>
      </w:r>
      <w:proofErr w:type="gramEnd"/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пределах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выстраиваются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взрослым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путем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использования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специальных</w:t>
      </w:r>
      <w:r w:rsidRPr="00AC368C">
        <w:rPr>
          <w:rFonts w:ascii="Times New Roman" w:eastAsia="Times New Roman" w:hAnsi="Times New Roman" w:cs="Times New Roman"/>
          <w:spacing w:val="-9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методов</w:t>
      </w:r>
      <w:r w:rsidRPr="00AC368C">
        <w:rPr>
          <w:rFonts w:ascii="Times New Roman" w:eastAsia="Times New Roman" w:hAnsi="Times New Roman" w:cs="Times New Roman"/>
          <w:spacing w:val="-1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и</w:t>
      </w:r>
      <w:r w:rsidRPr="00AC368C">
        <w:rPr>
          <w:rFonts w:ascii="Times New Roman" w:eastAsia="Times New Roman" w:hAnsi="Times New Roman" w:cs="Times New Roman"/>
          <w:spacing w:val="-1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приемов,</w:t>
      </w:r>
      <w:r w:rsidRPr="00AC368C">
        <w:rPr>
          <w:rFonts w:ascii="Times New Roman" w:eastAsia="Times New Roman" w:hAnsi="Times New Roman" w:cs="Times New Roman"/>
          <w:spacing w:val="-1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дидактических</w:t>
      </w:r>
      <w:r w:rsidRPr="00AC368C">
        <w:rPr>
          <w:rFonts w:ascii="Times New Roman" w:eastAsia="Times New Roman" w:hAnsi="Times New Roman" w:cs="Times New Roman"/>
          <w:spacing w:val="-8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средств</w:t>
      </w:r>
      <w:r w:rsidRPr="00AC368C">
        <w:rPr>
          <w:rFonts w:ascii="Times New Roman" w:eastAsia="Times New Roman" w:hAnsi="Times New Roman" w:cs="Times New Roman"/>
          <w:spacing w:val="-10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</w:t>
      </w:r>
      <w:r w:rsidRPr="00AC368C">
        <w:rPr>
          <w:rFonts w:ascii="Times New Roman" w:eastAsia="Times New Roman" w:hAnsi="Times New Roman" w:cs="Times New Roman"/>
          <w:spacing w:val="-10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практически</w:t>
      </w:r>
      <w:r w:rsidRPr="00AC368C">
        <w:rPr>
          <w:rFonts w:ascii="Times New Roman" w:eastAsia="Times New Roman" w:hAnsi="Times New Roman" w:cs="Times New Roman"/>
          <w:spacing w:val="-12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значимых</w:t>
      </w:r>
      <w:r w:rsidRPr="00AC368C">
        <w:rPr>
          <w:rFonts w:ascii="Times New Roman" w:eastAsia="Times New Roman" w:hAnsi="Times New Roman" w:cs="Times New Roman"/>
          <w:spacing w:val="-8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для</w:t>
      </w:r>
      <w:r w:rsidRPr="00AC368C">
        <w:rPr>
          <w:rFonts w:ascii="Times New Roman" w:eastAsia="Times New Roman" w:hAnsi="Times New Roman" w:cs="Times New Roman"/>
          <w:spacing w:val="-10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 xml:space="preserve">ребенка </w:t>
      </w:r>
      <w:r w:rsidRPr="00AC368C">
        <w:rPr>
          <w:rFonts w:ascii="Times New Roman" w:eastAsia="Times New Roman" w:hAnsi="Times New Roman" w:cs="Times New Roman"/>
          <w:spacing w:val="-57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ситуациях.</w:t>
      </w:r>
    </w:p>
    <w:p w:rsidR="00324756" w:rsidRPr="00AC368C" w:rsidRDefault="00324756" w:rsidP="00324756">
      <w:pPr>
        <w:widowControl w:val="0"/>
        <w:autoSpaceDE w:val="0"/>
        <w:autoSpaceDN w:val="0"/>
        <w:spacing w:after="0"/>
        <w:ind w:right="6" w:firstLine="709"/>
        <w:jc w:val="both"/>
        <w:rPr>
          <w:rFonts w:ascii="Times New Roman" w:eastAsia="Times New Roman" w:hAnsi="Times New Roman" w:cs="Times New Roman"/>
          <w:szCs w:val="24"/>
        </w:rPr>
      </w:pPr>
      <w:r w:rsidRPr="00AC368C">
        <w:rPr>
          <w:rFonts w:ascii="Times New Roman" w:eastAsia="Times New Roman" w:hAnsi="Times New Roman" w:cs="Times New Roman"/>
          <w:szCs w:val="24"/>
        </w:rPr>
        <w:t>Учебный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предмет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позволяет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сосредоточить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внимание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учителя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на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создании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специальных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условий для активизации и формирования у обучающихся разных средств коммуникации с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 xml:space="preserve">учетом актуальных возможностей: </w:t>
      </w:r>
      <w:proofErr w:type="gramStart"/>
      <w:r w:rsidRPr="00AC368C">
        <w:rPr>
          <w:rFonts w:ascii="Times New Roman" w:eastAsia="Times New Roman" w:hAnsi="Times New Roman" w:cs="Times New Roman"/>
          <w:szCs w:val="24"/>
        </w:rPr>
        <w:t>от</w:t>
      </w:r>
      <w:proofErr w:type="gramEnd"/>
      <w:r w:rsidRPr="00AC368C">
        <w:rPr>
          <w:rFonts w:ascii="Times New Roman" w:eastAsia="Times New Roman" w:hAnsi="Times New Roman" w:cs="Times New Roman"/>
          <w:szCs w:val="24"/>
        </w:rPr>
        <w:t xml:space="preserve"> невербальных, альтернативных до вербальных. Опыт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социального взаимодействия детей будет обогащаться за счет формирования импрессивной и</w:t>
      </w:r>
      <w:r w:rsidRPr="00AC368C">
        <w:rPr>
          <w:rFonts w:ascii="Times New Roman" w:eastAsia="Times New Roman" w:hAnsi="Times New Roman" w:cs="Times New Roman"/>
          <w:spacing w:val="-57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экспрессивной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сторон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речевых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возможностей,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моделированием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процессе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обучения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практико-ориентированных ситуаций общения.</w:t>
      </w:r>
    </w:p>
    <w:p w:rsidR="00324756" w:rsidRPr="00AC368C" w:rsidRDefault="00324756" w:rsidP="00324756">
      <w:pPr>
        <w:widowControl w:val="0"/>
        <w:autoSpaceDE w:val="0"/>
        <w:autoSpaceDN w:val="0"/>
        <w:spacing w:after="0"/>
        <w:ind w:right="6" w:firstLine="709"/>
        <w:jc w:val="both"/>
        <w:rPr>
          <w:rFonts w:ascii="Times New Roman" w:eastAsia="Times New Roman" w:hAnsi="Times New Roman" w:cs="Times New Roman"/>
          <w:szCs w:val="24"/>
        </w:rPr>
      </w:pPr>
      <w:proofErr w:type="gramStart"/>
      <w:r w:rsidRPr="00AC368C">
        <w:rPr>
          <w:rFonts w:ascii="Times New Roman" w:eastAsia="Times New Roman" w:hAnsi="Times New Roman" w:cs="Times New Roman"/>
          <w:szCs w:val="24"/>
        </w:rPr>
        <w:t>Реализация содержания учебного предмета в дополнительном классе позволит подготовить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обучающихся к продуктивному взаимодействию в ситуациях работы с учителем,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 классе с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другими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обучающимися,</w:t>
      </w:r>
      <w:r w:rsidRPr="00AC368C">
        <w:rPr>
          <w:rFonts w:ascii="Times New Roman" w:eastAsia="Times New Roman" w:hAnsi="Times New Roman" w:cs="Times New Roman"/>
          <w:spacing w:val="58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</w:t>
      </w:r>
      <w:r w:rsidRPr="00AC368C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ситуациях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взаимодействия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</w:t>
      </w:r>
      <w:r w:rsidRPr="00AC368C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близкими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взрослыми.</w:t>
      </w:r>
      <w:proofErr w:type="gramEnd"/>
    </w:p>
    <w:p w:rsidR="00324756" w:rsidRPr="00AC368C" w:rsidRDefault="00324756" w:rsidP="00324756">
      <w:pPr>
        <w:widowControl w:val="0"/>
        <w:autoSpaceDE w:val="0"/>
        <w:autoSpaceDN w:val="0"/>
        <w:spacing w:after="0"/>
        <w:ind w:right="6" w:firstLine="709"/>
        <w:jc w:val="both"/>
        <w:rPr>
          <w:rFonts w:ascii="Times New Roman" w:eastAsia="Times New Roman" w:hAnsi="Times New Roman" w:cs="Times New Roman"/>
          <w:i/>
          <w:szCs w:val="24"/>
        </w:rPr>
      </w:pPr>
      <w:r w:rsidRPr="00AC368C">
        <w:rPr>
          <w:rFonts w:ascii="Times New Roman" w:eastAsia="Times New Roman" w:hAnsi="Times New Roman" w:cs="Times New Roman"/>
          <w:szCs w:val="24"/>
        </w:rPr>
        <w:t>Учебный предмет осваивают обучающиеся (с умеренной, тяжелой и глубокой умственной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отсталостью,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 тяжелыми и множественными нарушениями в развитии) в соответствии с их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proofErr w:type="gramStart"/>
      <w:r w:rsidRPr="00AC368C">
        <w:rPr>
          <w:rFonts w:ascii="Times New Roman" w:eastAsia="Times New Roman" w:hAnsi="Times New Roman" w:cs="Times New Roman"/>
          <w:szCs w:val="24"/>
        </w:rPr>
        <w:t>возможностями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к обучению</w:t>
      </w:r>
      <w:proofErr w:type="gramEnd"/>
      <w:r w:rsidRPr="00AC368C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и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темпа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усвоения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программного материала</w:t>
      </w:r>
      <w:r w:rsidRPr="00AC368C">
        <w:rPr>
          <w:rFonts w:ascii="Times New Roman" w:eastAsia="Times New Roman" w:hAnsi="Times New Roman" w:cs="Times New Roman"/>
          <w:i/>
          <w:szCs w:val="24"/>
        </w:rPr>
        <w:t>.</w:t>
      </w:r>
    </w:p>
    <w:p w:rsidR="00324756" w:rsidRPr="00AC368C" w:rsidRDefault="00324756" w:rsidP="00324756">
      <w:pPr>
        <w:widowControl w:val="0"/>
        <w:autoSpaceDE w:val="0"/>
        <w:autoSpaceDN w:val="0"/>
        <w:spacing w:after="0"/>
        <w:ind w:right="6" w:firstLine="709"/>
        <w:jc w:val="both"/>
        <w:rPr>
          <w:rFonts w:ascii="Times New Roman" w:eastAsia="Times New Roman" w:hAnsi="Times New Roman" w:cs="Times New Roman"/>
          <w:szCs w:val="24"/>
        </w:rPr>
      </w:pPr>
      <w:r w:rsidRPr="00AC368C">
        <w:rPr>
          <w:rFonts w:ascii="Times New Roman" w:eastAsia="Times New Roman" w:hAnsi="Times New Roman" w:cs="Times New Roman"/>
          <w:szCs w:val="24"/>
        </w:rPr>
        <w:t>Обучающиеся с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умеренной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умственной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отсталостью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(1 группа),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как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правило, понимают,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обращенную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к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ним речь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взрослого,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 конкретной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ситуации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взаимодействия. Ответные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коммуникативные проявления могут быть как невербальными (взгляд, улыбка, контакт глаза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 глаза, жест, рука-в-руке, предметные действия и т.д.), так и вербальными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 виде отдельных</w:t>
      </w:r>
      <w:r w:rsidRPr="00AC368C">
        <w:rPr>
          <w:rFonts w:ascii="Times New Roman" w:eastAsia="Times New Roman" w:hAnsi="Times New Roman" w:cs="Times New Roman"/>
          <w:spacing w:val="-57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звуков,</w:t>
      </w:r>
      <w:r w:rsidRPr="00AC368C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слов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и элементарной фразы.</w:t>
      </w:r>
    </w:p>
    <w:p w:rsidR="00324756" w:rsidRPr="00AC368C" w:rsidRDefault="00324756" w:rsidP="00324756">
      <w:pPr>
        <w:widowControl w:val="0"/>
        <w:autoSpaceDE w:val="0"/>
        <w:autoSpaceDN w:val="0"/>
        <w:spacing w:after="0"/>
        <w:ind w:right="6" w:firstLine="709"/>
        <w:jc w:val="both"/>
        <w:rPr>
          <w:rFonts w:ascii="Times New Roman" w:eastAsia="Times New Roman" w:hAnsi="Times New Roman" w:cs="Times New Roman"/>
          <w:szCs w:val="24"/>
        </w:rPr>
      </w:pPr>
      <w:r w:rsidRPr="00AC368C">
        <w:rPr>
          <w:rFonts w:ascii="Times New Roman" w:eastAsia="Times New Roman" w:hAnsi="Times New Roman" w:cs="Times New Roman"/>
          <w:szCs w:val="24"/>
        </w:rPr>
        <w:t>Обучающиеся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тяжелой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умственной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отсталостью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и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некоторые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дети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множественными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>нарушениями</w:t>
      </w:r>
      <w:r w:rsidRPr="00AC368C">
        <w:rPr>
          <w:rFonts w:ascii="Times New Roman" w:eastAsia="Times New Roman" w:hAnsi="Times New Roman" w:cs="Times New Roman"/>
          <w:spacing w:val="-14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</w:t>
      </w:r>
      <w:r w:rsidRPr="00AC368C">
        <w:rPr>
          <w:rFonts w:ascii="Times New Roman" w:eastAsia="Times New Roman" w:hAnsi="Times New Roman" w:cs="Times New Roman"/>
          <w:spacing w:val="-14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развитии</w:t>
      </w:r>
      <w:r w:rsidRPr="00AC368C">
        <w:rPr>
          <w:rFonts w:ascii="Times New Roman" w:eastAsia="Times New Roman" w:hAnsi="Times New Roman" w:cs="Times New Roman"/>
          <w:spacing w:val="-13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(2</w:t>
      </w:r>
      <w:r w:rsidRPr="00AC368C">
        <w:rPr>
          <w:rFonts w:ascii="Times New Roman" w:eastAsia="Times New Roman" w:hAnsi="Times New Roman" w:cs="Times New Roman"/>
          <w:spacing w:val="-14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группа)</w:t>
      </w:r>
      <w:r w:rsidRPr="00AC368C">
        <w:rPr>
          <w:rFonts w:ascii="Times New Roman" w:eastAsia="Times New Roman" w:hAnsi="Times New Roman" w:cs="Times New Roman"/>
          <w:spacing w:val="-12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ограниченно</w:t>
      </w:r>
      <w:r w:rsidRPr="00AC368C">
        <w:rPr>
          <w:rFonts w:ascii="Times New Roman" w:eastAsia="Times New Roman" w:hAnsi="Times New Roman" w:cs="Times New Roman"/>
          <w:spacing w:val="-14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понимают</w:t>
      </w:r>
      <w:r w:rsidRPr="00AC368C">
        <w:rPr>
          <w:rFonts w:ascii="Times New Roman" w:eastAsia="Times New Roman" w:hAnsi="Times New Roman" w:cs="Times New Roman"/>
          <w:spacing w:val="-13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обращенную</w:t>
      </w:r>
      <w:r w:rsidRPr="00AC368C">
        <w:rPr>
          <w:rFonts w:ascii="Times New Roman" w:eastAsia="Times New Roman" w:hAnsi="Times New Roman" w:cs="Times New Roman"/>
          <w:spacing w:val="-13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к</w:t>
      </w:r>
      <w:r w:rsidRPr="00AC368C">
        <w:rPr>
          <w:rFonts w:ascii="Times New Roman" w:eastAsia="Times New Roman" w:hAnsi="Times New Roman" w:cs="Times New Roman"/>
          <w:spacing w:val="-13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ним</w:t>
      </w:r>
      <w:r w:rsidRPr="00AC368C">
        <w:rPr>
          <w:rFonts w:ascii="Times New Roman" w:eastAsia="Times New Roman" w:hAnsi="Times New Roman" w:cs="Times New Roman"/>
          <w:spacing w:val="-14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речь</w:t>
      </w:r>
      <w:r w:rsidRPr="00AC368C">
        <w:rPr>
          <w:rFonts w:ascii="Times New Roman" w:eastAsia="Times New Roman" w:hAnsi="Times New Roman" w:cs="Times New Roman"/>
          <w:spacing w:val="-13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взрослого</w:t>
      </w:r>
      <w:r w:rsidRPr="00AC368C">
        <w:rPr>
          <w:rFonts w:ascii="Times New Roman" w:eastAsia="Times New Roman" w:hAnsi="Times New Roman" w:cs="Times New Roman"/>
          <w:spacing w:val="-58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даже в конкретной ситуации,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а невербальные средства общения используют фрагментарно,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лишь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знакомой ситуации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 xml:space="preserve">взаимодействия </w:t>
      </w:r>
      <w:proofErr w:type="gramStart"/>
      <w:r w:rsidRPr="00AC368C">
        <w:rPr>
          <w:rFonts w:ascii="Times New Roman" w:eastAsia="Times New Roman" w:hAnsi="Times New Roman" w:cs="Times New Roman"/>
          <w:szCs w:val="24"/>
        </w:rPr>
        <w:t>со</w:t>
      </w:r>
      <w:proofErr w:type="gramEnd"/>
      <w:r w:rsidRPr="00AC368C">
        <w:rPr>
          <w:rFonts w:ascii="Times New Roman" w:eastAsia="Times New Roman" w:hAnsi="Times New Roman" w:cs="Times New Roman"/>
          <w:szCs w:val="24"/>
        </w:rPr>
        <w:t xml:space="preserve"> взрослым.</w:t>
      </w:r>
    </w:p>
    <w:p w:rsidR="00324756" w:rsidRPr="00AC368C" w:rsidRDefault="00324756" w:rsidP="00324756">
      <w:pPr>
        <w:widowControl w:val="0"/>
        <w:autoSpaceDE w:val="0"/>
        <w:autoSpaceDN w:val="0"/>
        <w:spacing w:after="0"/>
        <w:ind w:right="6" w:firstLine="709"/>
        <w:jc w:val="both"/>
        <w:rPr>
          <w:rFonts w:ascii="Times New Roman" w:eastAsia="Times New Roman" w:hAnsi="Times New Roman" w:cs="Times New Roman"/>
          <w:szCs w:val="24"/>
        </w:rPr>
      </w:pPr>
      <w:r w:rsidRPr="00AC368C">
        <w:rPr>
          <w:rFonts w:ascii="Times New Roman" w:eastAsia="Times New Roman" w:hAnsi="Times New Roman" w:cs="Times New Roman"/>
          <w:szCs w:val="24"/>
        </w:rPr>
        <w:t>Обучающиеся с глубокой умственной отсталостью и большинство детей с множественными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нарушениями в развитии (3 группа), реагируют непроизвольно, или эмоциональными, или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двигательными проявлениями на голос взрослого без понимания обращенной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к ним речи в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конкретной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 xml:space="preserve">ситуации взаимодействия. </w:t>
      </w:r>
    </w:p>
    <w:p w:rsidR="00324756" w:rsidRPr="00AC368C" w:rsidRDefault="00324756" w:rsidP="00324756">
      <w:pPr>
        <w:widowControl w:val="0"/>
        <w:autoSpaceDE w:val="0"/>
        <w:autoSpaceDN w:val="0"/>
        <w:spacing w:after="0"/>
        <w:ind w:right="6" w:firstLine="709"/>
        <w:jc w:val="both"/>
        <w:rPr>
          <w:rFonts w:ascii="Times New Roman" w:eastAsia="Times New Roman" w:hAnsi="Times New Roman" w:cs="Times New Roman"/>
          <w:szCs w:val="24"/>
        </w:rPr>
      </w:pPr>
      <w:r w:rsidRPr="00AC368C">
        <w:rPr>
          <w:rFonts w:ascii="Times New Roman" w:eastAsia="Times New Roman" w:hAnsi="Times New Roman" w:cs="Times New Roman"/>
          <w:szCs w:val="24"/>
        </w:rPr>
        <w:t xml:space="preserve">Показателем усвоения обучающимися программы учебного материала является </w:t>
      </w:r>
      <w:r w:rsidRPr="00AC368C">
        <w:rPr>
          <w:rFonts w:ascii="Times New Roman" w:eastAsia="Times New Roman" w:hAnsi="Times New Roman" w:cs="Times New Roman"/>
          <w:b/>
          <w:szCs w:val="24"/>
        </w:rPr>
        <w:t>динамика</w:t>
      </w:r>
      <w:r w:rsidRPr="00AC368C">
        <w:rPr>
          <w:rFonts w:ascii="Times New Roman" w:eastAsia="Times New Roman" w:hAnsi="Times New Roman" w:cs="Times New Roman"/>
          <w:b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b/>
          <w:szCs w:val="24"/>
        </w:rPr>
        <w:t>развития</w:t>
      </w:r>
      <w:r w:rsidRPr="00AC368C">
        <w:rPr>
          <w:rFonts w:ascii="Times New Roman" w:eastAsia="Times New Roman" w:hAnsi="Times New Roman" w:cs="Times New Roman"/>
          <w:b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b/>
          <w:szCs w:val="24"/>
        </w:rPr>
        <w:t>понимания</w:t>
      </w:r>
      <w:r w:rsidRPr="00AC368C">
        <w:rPr>
          <w:rFonts w:ascii="Times New Roman" w:eastAsia="Times New Roman" w:hAnsi="Times New Roman" w:cs="Times New Roman"/>
          <w:b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b/>
          <w:szCs w:val="24"/>
        </w:rPr>
        <w:t>обращенной</w:t>
      </w:r>
      <w:r w:rsidRPr="00AC368C">
        <w:rPr>
          <w:rFonts w:ascii="Times New Roman" w:eastAsia="Times New Roman" w:hAnsi="Times New Roman" w:cs="Times New Roman"/>
          <w:b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b/>
          <w:szCs w:val="24"/>
        </w:rPr>
        <w:t>к</w:t>
      </w:r>
      <w:r w:rsidRPr="00AC368C">
        <w:rPr>
          <w:rFonts w:ascii="Times New Roman" w:eastAsia="Times New Roman" w:hAnsi="Times New Roman" w:cs="Times New Roman"/>
          <w:b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b/>
          <w:szCs w:val="24"/>
        </w:rPr>
        <w:t>ребенку</w:t>
      </w:r>
      <w:r w:rsidRPr="00AC368C">
        <w:rPr>
          <w:rFonts w:ascii="Times New Roman" w:eastAsia="Times New Roman" w:hAnsi="Times New Roman" w:cs="Times New Roman"/>
          <w:b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речи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взрослого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от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непроизвольных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невербальных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проявлений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до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вербальных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и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альтернативных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средств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коммуникации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разнообразных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ситуациях</w:t>
      </w:r>
      <w:r w:rsidRPr="00AC368C">
        <w:rPr>
          <w:rFonts w:ascii="Times New Roman" w:eastAsia="Times New Roman" w:hAnsi="Times New Roman" w:cs="Times New Roman"/>
          <w:spacing w:val="2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lastRenderedPageBreak/>
        <w:t>взаимодействия.</w:t>
      </w:r>
    </w:p>
    <w:p w:rsidR="00324756" w:rsidRPr="00AC368C" w:rsidRDefault="00324756" w:rsidP="00324756">
      <w:pPr>
        <w:spacing w:after="0"/>
        <w:ind w:right="6" w:firstLine="709"/>
        <w:jc w:val="both"/>
        <w:rPr>
          <w:rFonts w:ascii="Times New Roman" w:hAnsi="Times New Roman" w:cs="Times New Roman"/>
          <w:szCs w:val="24"/>
        </w:rPr>
      </w:pPr>
      <w:r w:rsidRPr="00AC368C">
        <w:rPr>
          <w:rFonts w:ascii="Times New Roman" w:hAnsi="Times New Roman" w:cs="Times New Roman"/>
          <w:szCs w:val="24"/>
        </w:rPr>
        <w:t>Учебный</w:t>
      </w:r>
      <w:r w:rsidRPr="00AC368C">
        <w:rPr>
          <w:rFonts w:ascii="Times New Roman" w:hAnsi="Times New Roman" w:cs="Times New Roman"/>
          <w:spacing w:val="-3"/>
          <w:szCs w:val="24"/>
        </w:rPr>
        <w:t xml:space="preserve"> </w:t>
      </w:r>
      <w:r w:rsidRPr="00AC368C">
        <w:rPr>
          <w:rFonts w:ascii="Times New Roman" w:hAnsi="Times New Roman" w:cs="Times New Roman"/>
          <w:szCs w:val="24"/>
        </w:rPr>
        <w:t>предмет</w:t>
      </w:r>
      <w:r w:rsidRPr="00AC368C">
        <w:rPr>
          <w:rFonts w:ascii="Times New Roman" w:hAnsi="Times New Roman" w:cs="Times New Roman"/>
          <w:spacing w:val="-2"/>
          <w:szCs w:val="24"/>
        </w:rPr>
        <w:t xml:space="preserve"> </w:t>
      </w:r>
      <w:r w:rsidRPr="00AC368C">
        <w:rPr>
          <w:rFonts w:ascii="Times New Roman" w:hAnsi="Times New Roman" w:cs="Times New Roman"/>
          <w:szCs w:val="24"/>
        </w:rPr>
        <w:t xml:space="preserve">включает </w:t>
      </w:r>
      <w:r w:rsidRPr="00AC368C">
        <w:rPr>
          <w:rFonts w:ascii="Times New Roman" w:hAnsi="Times New Roman" w:cs="Times New Roman"/>
          <w:b/>
          <w:i/>
          <w:szCs w:val="24"/>
        </w:rPr>
        <w:t>3</w:t>
      </w:r>
      <w:r w:rsidRPr="00AC368C">
        <w:rPr>
          <w:rFonts w:ascii="Times New Roman" w:hAnsi="Times New Roman" w:cs="Times New Roman"/>
          <w:b/>
          <w:i/>
          <w:spacing w:val="-3"/>
          <w:szCs w:val="24"/>
        </w:rPr>
        <w:t xml:space="preserve"> </w:t>
      </w:r>
      <w:r w:rsidRPr="00AC368C">
        <w:rPr>
          <w:rFonts w:ascii="Times New Roman" w:hAnsi="Times New Roman" w:cs="Times New Roman"/>
          <w:b/>
          <w:i/>
          <w:szCs w:val="24"/>
        </w:rPr>
        <w:t>раздела</w:t>
      </w:r>
    </w:p>
    <w:p w:rsidR="00324756" w:rsidRPr="00AC368C" w:rsidRDefault="00324756" w:rsidP="00324756">
      <w:pPr>
        <w:pStyle w:val="a3"/>
        <w:widowControl w:val="0"/>
        <w:numPr>
          <w:ilvl w:val="0"/>
          <w:numId w:val="5"/>
        </w:numPr>
        <w:tabs>
          <w:tab w:val="left" w:pos="1042"/>
        </w:tabs>
        <w:autoSpaceDE w:val="0"/>
        <w:autoSpaceDN w:val="0"/>
        <w:spacing w:before="10" w:after="0"/>
        <w:ind w:right="6"/>
        <w:jc w:val="both"/>
        <w:rPr>
          <w:rFonts w:ascii="Times New Roman" w:eastAsia="Times New Roman" w:hAnsi="Times New Roman" w:cs="Times New Roman"/>
          <w:szCs w:val="24"/>
        </w:rPr>
      </w:pPr>
      <w:r w:rsidRPr="00AC368C">
        <w:rPr>
          <w:rFonts w:ascii="Times New Roman" w:eastAsia="Times New Roman" w:hAnsi="Times New Roman" w:cs="Times New Roman"/>
          <w:szCs w:val="24"/>
        </w:rPr>
        <w:t>коммуникация;</w:t>
      </w:r>
    </w:p>
    <w:p w:rsidR="00324756" w:rsidRPr="00AC368C" w:rsidRDefault="00324756" w:rsidP="00324756">
      <w:pPr>
        <w:pStyle w:val="a3"/>
        <w:widowControl w:val="0"/>
        <w:numPr>
          <w:ilvl w:val="0"/>
          <w:numId w:val="5"/>
        </w:numPr>
        <w:tabs>
          <w:tab w:val="left" w:pos="1042"/>
        </w:tabs>
        <w:autoSpaceDE w:val="0"/>
        <w:autoSpaceDN w:val="0"/>
        <w:spacing w:before="10" w:after="0"/>
        <w:ind w:right="6"/>
        <w:rPr>
          <w:rFonts w:ascii="Times New Roman" w:eastAsia="Times New Roman" w:hAnsi="Times New Roman" w:cs="Times New Roman"/>
          <w:szCs w:val="24"/>
        </w:rPr>
      </w:pPr>
      <w:r w:rsidRPr="00AC368C">
        <w:rPr>
          <w:rFonts w:ascii="Times New Roman" w:eastAsia="Times New Roman" w:hAnsi="Times New Roman" w:cs="Times New Roman"/>
          <w:szCs w:val="24"/>
        </w:rPr>
        <w:t>развитие</w:t>
      </w:r>
      <w:r w:rsidRPr="00AC368C">
        <w:rPr>
          <w:rFonts w:ascii="Times New Roman" w:eastAsia="Times New Roman" w:hAnsi="Times New Roman" w:cs="Times New Roman"/>
          <w:spacing w:val="-5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речи</w:t>
      </w:r>
      <w:r w:rsidRPr="00AC368C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средствами</w:t>
      </w:r>
      <w:r w:rsidRPr="00AC368C">
        <w:rPr>
          <w:rFonts w:ascii="Times New Roman" w:eastAsia="Times New Roman" w:hAnsi="Times New Roman" w:cs="Times New Roman"/>
          <w:spacing w:val="-4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вербальной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и</w:t>
      </w:r>
      <w:r w:rsidRPr="00AC368C">
        <w:rPr>
          <w:rFonts w:ascii="Times New Roman" w:eastAsia="Times New Roman" w:hAnsi="Times New Roman" w:cs="Times New Roman"/>
          <w:spacing w:val="-4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невербальной</w:t>
      </w:r>
      <w:r w:rsidRPr="00AC368C">
        <w:rPr>
          <w:rFonts w:ascii="Times New Roman" w:eastAsia="Times New Roman" w:hAnsi="Times New Roman" w:cs="Times New Roman"/>
          <w:spacing w:val="-5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коммуникации;</w:t>
      </w:r>
    </w:p>
    <w:p w:rsidR="00324756" w:rsidRPr="00AC368C" w:rsidRDefault="00324756" w:rsidP="00324756">
      <w:pPr>
        <w:pStyle w:val="a3"/>
        <w:widowControl w:val="0"/>
        <w:numPr>
          <w:ilvl w:val="0"/>
          <w:numId w:val="5"/>
        </w:numPr>
        <w:tabs>
          <w:tab w:val="left" w:pos="1042"/>
        </w:tabs>
        <w:autoSpaceDE w:val="0"/>
        <w:autoSpaceDN w:val="0"/>
        <w:spacing w:after="0"/>
        <w:ind w:right="6"/>
        <w:rPr>
          <w:rFonts w:ascii="Times New Roman" w:eastAsia="Times New Roman" w:hAnsi="Times New Roman" w:cs="Times New Roman"/>
          <w:szCs w:val="24"/>
        </w:rPr>
      </w:pPr>
      <w:r w:rsidRPr="00AC368C">
        <w:rPr>
          <w:rFonts w:ascii="Times New Roman" w:eastAsia="Times New Roman" w:hAnsi="Times New Roman" w:cs="Times New Roman"/>
          <w:szCs w:val="24"/>
        </w:rPr>
        <w:t>чтение</w:t>
      </w:r>
      <w:r w:rsidRPr="00AC368C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и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 xml:space="preserve">письмо. </w:t>
      </w:r>
    </w:p>
    <w:p w:rsidR="00324756" w:rsidRPr="00AC368C" w:rsidRDefault="00324756" w:rsidP="00324756">
      <w:pPr>
        <w:keepNext/>
        <w:keepLines/>
        <w:spacing w:before="200" w:after="0"/>
        <w:ind w:right="3" w:firstLine="709"/>
        <w:jc w:val="center"/>
        <w:outlineLvl w:val="1"/>
        <w:rPr>
          <w:rFonts w:ascii="Times New Roman" w:eastAsia="Times New Roman" w:hAnsi="Times New Roman" w:cs="Times New Roman"/>
          <w:b/>
          <w:szCs w:val="24"/>
        </w:rPr>
      </w:pPr>
      <w:r w:rsidRPr="00AC368C">
        <w:rPr>
          <w:rFonts w:ascii="Times New Roman" w:eastAsiaTheme="majorEastAsia" w:hAnsi="Times New Roman" w:cs="Times New Roman"/>
          <w:b/>
          <w:bCs/>
          <w:sz w:val="24"/>
          <w:szCs w:val="24"/>
        </w:rPr>
        <w:t>Задачи</w:t>
      </w:r>
      <w:r w:rsidRPr="00AC368C">
        <w:rPr>
          <w:rFonts w:ascii="Times New Roman" w:eastAsiaTheme="majorEastAsia" w:hAnsi="Times New Roman" w:cs="Times New Roman"/>
          <w:b/>
          <w:bCs/>
          <w:spacing w:val="-3"/>
          <w:sz w:val="24"/>
          <w:szCs w:val="24"/>
        </w:rPr>
        <w:t xml:space="preserve"> </w:t>
      </w:r>
      <w:r w:rsidRPr="00AC368C">
        <w:rPr>
          <w:rFonts w:ascii="Times New Roman" w:eastAsiaTheme="majorEastAsia" w:hAnsi="Times New Roman" w:cs="Times New Roman"/>
          <w:b/>
          <w:bCs/>
          <w:sz w:val="24"/>
          <w:szCs w:val="24"/>
        </w:rPr>
        <w:t>предмета</w:t>
      </w:r>
    </w:p>
    <w:p w:rsidR="00324756" w:rsidRPr="00AC368C" w:rsidRDefault="00324756" w:rsidP="00324756">
      <w:pPr>
        <w:ind w:right="6" w:firstLine="709"/>
        <w:jc w:val="both"/>
        <w:rPr>
          <w:rFonts w:ascii="Times New Roman" w:hAnsi="Times New Roman" w:cs="Times New Roman"/>
          <w:i/>
          <w:szCs w:val="24"/>
        </w:rPr>
      </w:pPr>
      <w:r w:rsidRPr="00AC368C">
        <w:rPr>
          <w:rFonts w:ascii="Times New Roman" w:hAnsi="Times New Roman" w:cs="Times New Roman"/>
          <w:i/>
          <w:szCs w:val="24"/>
        </w:rPr>
        <w:t>В</w:t>
      </w:r>
      <w:r w:rsidRPr="00AC368C">
        <w:rPr>
          <w:rFonts w:ascii="Times New Roman" w:hAnsi="Times New Roman" w:cs="Times New Roman"/>
          <w:i/>
          <w:spacing w:val="-1"/>
          <w:szCs w:val="24"/>
        </w:rPr>
        <w:t xml:space="preserve"> </w:t>
      </w:r>
      <w:r w:rsidRPr="00AC368C">
        <w:rPr>
          <w:rFonts w:ascii="Times New Roman" w:hAnsi="Times New Roman" w:cs="Times New Roman"/>
          <w:i/>
          <w:szCs w:val="24"/>
        </w:rPr>
        <w:t>разделе</w:t>
      </w:r>
      <w:r w:rsidRPr="00AC368C">
        <w:rPr>
          <w:rFonts w:ascii="Times New Roman" w:hAnsi="Times New Roman" w:cs="Times New Roman"/>
          <w:i/>
          <w:spacing w:val="-2"/>
          <w:szCs w:val="24"/>
        </w:rPr>
        <w:t xml:space="preserve"> </w:t>
      </w:r>
      <w:r w:rsidRPr="00AC368C">
        <w:rPr>
          <w:rFonts w:ascii="Times New Roman" w:hAnsi="Times New Roman" w:cs="Times New Roman"/>
          <w:i/>
          <w:szCs w:val="24"/>
        </w:rPr>
        <w:t>"Коммуникация":</w:t>
      </w:r>
    </w:p>
    <w:p w:rsidR="00324756" w:rsidRPr="00AC368C" w:rsidRDefault="00324756" w:rsidP="00324756">
      <w:pPr>
        <w:pStyle w:val="a3"/>
        <w:widowControl w:val="0"/>
        <w:numPr>
          <w:ilvl w:val="0"/>
          <w:numId w:val="4"/>
        </w:numPr>
        <w:tabs>
          <w:tab w:val="left" w:pos="1087"/>
        </w:tabs>
        <w:autoSpaceDE w:val="0"/>
        <w:autoSpaceDN w:val="0"/>
        <w:spacing w:after="0"/>
        <w:ind w:right="6"/>
        <w:jc w:val="both"/>
        <w:rPr>
          <w:rFonts w:ascii="Times New Roman" w:eastAsia="Times New Roman" w:hAnsi="Times New Roman" w:cs="Times New Roman"/>
          <w:szCs w:val="24"/>
        </w:rPr>
      </w:pPr>
      <w:r w:rsidRPr="00AC368C">
        <w:rPr>
          <w:rFonts w:ascii="Times New Roman" w:eastAsia="Times New Roman" w:hAnsi="Times New Roman" w:cs="Times New Roman"/>
          <w:szCs w:val="24"/>
        </w:rPr>
        <w:t>формирование у обучающегося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интереса и потребности к деловому взаимодействию с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учителем, а затем со сверстниками, умений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продуктивного установления, поддержания и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завершения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контакта;</w:t>
      </w:r>
    </w:p>
    <w:p w:rsidR="00324756" w:rsidRPr="00AC368C" w:rsidRDefault="00324756" w:rsidP="00324756">
      <w:pPr>
        <w:pStyle w:val="a3"/>
        <w:widowControl w:val="0"/>
        <w:numPr>
          <w:ilvl w:val="0"/>
          <w:numId w:val="4"/>
        </w:numPr>
        <w:autoSpaceDE w:val="0"/>
        <w:autoSpaceDN w:val="0"/>
        <w:spacing w:before="160" w:after="0"/>
        <w:ind w:right="6"/>
        <w:jc w:val="both"/>
        <w:rPr>
          <w:rFonts w:ascii="Times New Roman" w:eastAsia="Times New Roman" w:hAnsi="Times New Roman" w:cs="Times New Roman"/>
          <w:szCs w:val="24"/>
        </w:rPr>
      </w:pPr>
      <w:r w:rsidRPr="00AC368C">
        <w:rPr>
          <w:rFonts w:ascii="Times New Roman" w:eastAsia="Times New Roman" w:hAnsi="Times New Roman" w:cs="Times New Roman"/>
          <w:szCs w:val="24"/>
        </w:rPr>
        <w:t>знакомство</w:t>
      </w:r>
      <w:r w:rsidRPr="00AC368C">
        <w:rPr>
          <w:rFonts w:ascii="Times New Roman" w:eastAsia="Times New Roman" w:hAnsi="Times New Roman" w:cs="Times New Roman"/>
          <w:spacing w:val="-4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</w:t>
      </w:r>
      <w:r w:rsidRPr="00AC368C">
        <w:rPr>
          <w:rFonts w:ascii="Times New Roman" w:eastAsia="Times New Roman" w:hAnsi="Times New Roman" w:cs="Times New Roman"/>
          <w:spacing w:val="-5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альтернативными</w:t>
      </w:r>
      <w:r w:rsidRPr="00AC368C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средствами</w:t>
      </w:r>
      <w:r w:rsidRPr="00AC368C">
        <w:rPr>
          <w:rFonts w:ascii="Times New Roman" w:eastAsia="Times New Roman" w:hAnsi="Times New Roman" w:cs="Times New Roman"/>
          <w:spacing w:val="-4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коммуникации.</w:t>
      </w:r>
    </w:p>
    <w:p w:rsidR="00324756" w:rsidRPr="00AC368C" w:rsidRDefault="00324756" w:rsidP="00324756">
      <w:pPr>
        <w:widowControl w:val="0"/>
        <w:autoSpaceDE w:val="0"/>
        <w:autoSpaceDN w:val="0"/>
        <w:spacing w:before="10" w:after="0"/>
        <w:ind w:right="6" w:firstLine="709"/>
        <w:jc w:val="both"/>
        <w:rPr>
          <w:rFonts w:ascii="Times New Roman" w:eastAsia="Times New Roman" w:hAnsi="Times New Roman" w:cs="Times New Roman"/>
          <w:szCs w:val="24"/>
        </w:rPr>
      </w:pPr>
    </w:p>
    <w:p w:rsidR="00324756" w:rsidRPr="00AC368C" w:rsidRDefault="00324756" w:rsidP="00324756">
      <w:pPr>
        <w:ind w:right="6" w:firstLine="709"/>
        <w:jc w:val="both"/>
        <w:rPr>
          <w:rFonts w:ascii="Times New Roman" w:hAnsi="Times New Roman" w:cs="Times New Roman"/>
          <w:i/>
          <w:szCs w:val="24"/>
        </w:rPr>
      </w:pPr>
      <w:r w:rsidRPr="00AC368C">
        <w:rPr>
          <w:rFonts w:ascii="Times New Roman" w:hAnsi="Times New Roman" w:cs="Times New Roman"/>
          <w:i/>
          <w:szCs w:val="24"/>
        </w:rPr>
        <w:t>В</w:t>
      </w:r>
      <w:r w:rsidRPr="00AC368C">
        <w:rPr>
          <w:rFonts w:ascii="Times New Roman" w:hAnsi="Times New Roman" w:cs="Times New Roman"/>
          <w:i/>
          <w:spacing w:val="-2"/>
          <w:szCs w:val="24"/>
        </w:rPr>
        <w:t xml:space="preserve"> </w:t>
      </w:r>
      <w:r w:rsidRPr="00AC368C">
        <w:rPr>
          <w:rFonts w:ascii="Times New Roman" w:hAnsi="Times New Roman" w:cs="Times New Roman"/>
          <w:i/>
          <w:szCs w:val="24"/>
        </w:rPr>
        <w:t>разделе</w:t>
      </w:r>
      <w:r w:rsidRPr="00AC368C">
        <w:rPr>
          <w:rFonts w:ascii="Times New Roman" w:hAnsi="Times New Roman" w:cs="Times New Roman"/>
          <w:i/>
          <w:spacing w:val="-3"/>
          <w:szCs w:val="24"/>
        </w:rPr>
        <w:t xml:space="preserve"> </w:t>
      </w:r>
      <w:r w:rsidRPr="00AC368C">
        <w:rPr>
          <w:rFonts w:ascii="Times New Roman" w:hAnsi="Times New Roman" w:cs="Times New Roman"/>
          <w:i/>
          <w:szCs w:val="24"/>
        </w:rPr>
        <w:t>"Развитие</w:t>
      </w:r>
      <w:r w:rsidRPr="00AC368C">
        <w:rPr>
          <w:rFonts w:ascii="Times New Roman" w:hAnsi="Times New Roman" w:cs="Times New Roman"/>
          <w:i/>
          <w:spacing w:val="-4"/>
          <w:szCs w:val="24"/>
        </w:rPr>
        <w:t xml:space="preserve"> </w:t>
      </w:r>
      <w:r w:rsidRPr="00AC368C">
        <w:rPr>
          <w:rFonts w:ascii="Times New Roman" w:hAnsi="Times New Roman" w:cs="Times New Roman"/>
          <w:i/>
          <w:szCs w:val="24"/>
        </w:rPr>
        <w:t>речи</w:t>
      </w:r>
      <w:r w:rsidRPr="00AC368C">
        <w:rPr>
          <w:rFonts w:ascii="Times New Roman" w:hAnsi="Times New Roman" w:cs="Times New Roman"/>
          <w:i/>
          <w:spacing w:val="-1"/>
          <w:szCs w:val="24"/>
        </w:rPr>
        <w:t xml:space="preserve"> </w:t>
      </w:r>
      <w:r w:rsidRPr="00AC368C">
        <w:rPr>
          <w:rFonts w:ascii="Times New Roman" w:hAnsi="Times New Roman" w:cs="Times New Roman"/>
          <w:i/>
          <w:szCs w:val="24"/>
        </w:rPr>
        <w:t>средствами</w:t>
      </w:r>
      <w:r w:rsidRPr="00AC368C">
        <w:rPr>
          <w:rFonts w:ascii="Times New Roman" w:hAnsi="Times New Roman" w:cs="Times New Roman"/>
          <w:i/>
          <w:spacing w:val="-2"/>
          <w:szCs w:val="24"/>
        </w:rPr>
        <w:t xml:space="preserve"> </w:t>
      </w:r>
      <w:r w:rsidRPr="00AC368C">
        <w:rPr>
          <w:rFonts w:ascii="Times New Roman" w:hAnsi="Times New Roman" w:cs="Times New Roman"/>
          <w:i/>
          <w:szCs w:val="24"/>
        </w:rPr>
        <w:t>вербальной</w:t>
      </w:r>
      <w:r w:rsidRPr="00AC368C">
        <w:rPr>
          <w:rFonts w:ascii="Times New Roman" w:hAnsi="Times New Roman" w:cs="Times New Roman"/>
          <w:i/>
          <w:spacing w:val="-2"/>
          <w:szCs w:val="24"/>
        </w:rPr>
        <w:t xml:space="preserve"> </w:t>
      </w:r>
      <w:r w:rsidRPr="00AC368C">
        <w:rPr>
          <w:rFonts w:ascii="Times New Roman" w:hAnsi="Times New Roman" w:cs="Times New Roman"/>
          <w:i/>
          <w:szCs w:val="24"/>
        </w:rPr>
        <w:t>и</w:t>
      </w:r>
      <w:r w:rsidRPr="00AC368C">
        <w:rPr>
          <w:rFonts w:ascii="Times New Roman" w:hAnsi="Times New Roman" w:cs="Times New Roman"/>
          <w:i/>
          <w:spacing w:val="-1"/>
          <w:szCs w:val="24"/>
        </w:rPr>
        <w:t xml:space="preserve"> </w:t>
      </w:r>
      <w:r w:rsidRPr="00AC368C">
        <w:rPr>
          <w:rFonts w:ascii="Times New Roman" w:hAnsi="Times New Roman" w:cs="Times New Roman"/>
          <w:i/>
          <w:szCs w:val="24"/>
        </w:rPr>
        <w:t>невербальной</w:t>
      </w:r>
      <w:r w:rsidRPr="00AC368C">
        <w:rPr>
          <w:rFonts w:ascii="Times New Roman" w:hAnsi="Times New Roman" w:cs="Times New Roman"/>
          <w:i/>
          <w:spacing w:val="-2"/>
          <w:szCs w:val="24"/>
        </w:rPr>
        <w:t xml:space="preserve"> </w:t>
      </w:r>
      <w:r w:rsidRPr="00AC368C">
        <w:rPr>
          <w:rFonts w:ascii="Times New Roman" w:hAnsi="Times New Roman" w:cs="Times New Roman"/>
          <w:i/>
          <w:szCs w:val="24"/>
        </w:rPr>
        <w:t>коммуникации":</w:t>
      </w:r>
    </w:p>
    <w:p w:rsidR="00324756" w:rsidRPr="00AC368C" w:rsidRDefault="00324756" w:rsidP="00324756">
      <w:pPr>
        <w:pStyle w:val="a3"/>
        <w:widowControl w:val="0"/>
        <w:numPr>
          <w:ilvl w:val="0"/>
          <w:numId w:val="3"/>
        </w:numPr>
        <w:tabs>
          <w:tab w:val="left" w:pos="1049"/>
        </w:tabs>
        <w:autoSpaceDE w:val="0"/>
        <w:autoSpaceDN w:val="0"/>
        <w:spacing w:after="0"/>
        <w:ind w:right="6"/>
        <w:jc w:val="both"/>
        <w:rPr>
          <w:rFonts w:ascii="Times New Roman" w:eastAsia="Times New Roman" w:hAnsi="Times New Roman" w:cs="Times New Roman"/>
          <w:szCs w:val="24"/>
        </w:rPr>
      </w:pPr>
      <w:r w:rsidRPr="00AC368C">
        <w:rPr>
          <w:rFonts w:ascii="Times New Roman" w:eastAsia="Times New Roman" w:hAnsi="Times New Roman" w:cs="Times New Roman"/>
          <w:szCs w:val="24"/>
        </w:rPr>
        <w:t>активизация коммуникативных (невербальных и вербальных, альтернативных) сре</w:t>
      </w:r>
      <w:proofErr w:type="gramStart"/>
      <w:r w:rsidRPr="00AC368C">
        <w:rPr>
          <w:rFonts w:ascii="Times New Roman" w:eastAsia="Times New Roman" w:hAnsi="Times New Roman" w:cs="Times New Roman"/>
          <w:szCs w:val="24"/>
        </w:rPr>
        <w:t>дств дл</w:t>
      </w:r>
      <w:proofErr w:type="gramEnd"/>
      <w:r w:rsidRPr="00AC368C">
        <w:rPr>
          <w:rFonts w:ascii="Times New Roman" w:eastAsia="Times New Roman" w:hAnsi="Times New Roman" w:cs="Times New Roman"/>
          <w:szCs w:val="24"/>
        </w:rPr>
        <w:t>я развития понимания и выражения ответа на обращенную речь взрослого любым доступным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способом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разных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ситуациях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социального взаимодействия,</w:t>
      </w:r>
    </w:p>
    <w:p w:rsidR="00324756" w:rsidRPr="00AC368C" w:rsidRDefault="00324756" w:rsidP="00324756">
      <w:pPr>
        <w:pStyle w:val="a3"/>
        <w:widowControl w:val="0"/>
        <w:numPr>
          <w:ilvl w:val="0"/>
          <w:numId w:val="3"/>
        </w:numPr>
        <w:tabs>
          <w:tab w:val="left" w:pos="1282"/>
        </w:tabs>
        <w:autoSpaceDE w:val="0"/>
        <w:autoSpaceDN w:val="0"/>
        <w:spacing w:before="160" w:after="0"/>
        <w:ind w:right="6"/>
        <w:jc w:val="both"/>
        <w:rPr>
          <w:rFonts w:ascii="Times New Roman" w:eastAsia="Times New Roman" w:hAnsi="Times New Roman" w:cs="Times New Roman"/>
          <w:szCs w:val="24"/>
        </w:rPr>
      </w:pPr>
      <w:r w:rsidRPr="00AC368C">
        <w:rPr>
          <w:rFonts w:ascii="Times New Roman" w:eastAsia="Times New Roman" w:hAnsi="Times New Roman" w:cs="Times New Roman"/>
          <w:szCs w:val="24"/>
        </w:rPr>
        <w:t>формирование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доступных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(включая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альтернативные)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средства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коммуникации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взаимодействия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proofErr w:type="gramStart"/>
      <w:r w:rsidRPr="00AC368C">
        <w:rPr>
          <w:rFonts w:ascii="Times New Roman" w:eastAsia="Times New Roman" w:hAnsi="Times New Roman" w:cs="Times New Roman"/>
          <w:szCs w:val="24"/>
        </w:rPr>
        <w:t>со</w:t>
      </w:r>
      <w:proofErr w:type="gramEnd"/>
      <w:r w:rsidRPr="00AC368C">
        <w:rPr>
          <w:rFonts w:ascii="Times New Roman" w:eastAsia="Times New Roman" w:hAnsi="Times New Roman" w:cs="Times New Roman"/>
          <w:szCs w:val="24"/>
        </w:rPr>
        <w:t xml:space="preserve"> взрослыми и сверстниками.</w:t>
      </w:r>
    </w:p>
    <w:p w:rsidR="00324756" w:rsidRPr="00AC368C" w:rsidRDefault="00324756" w:rsidP="00324756">
      <w:pPr>
        <w:spacing w:before="161"/>
        <w:ind w:right="6" w:firstLine="709"/>
        <w:jc w:val="both"/>
        <w:rPr>
          <w:rFonts w:ascii="Times New Roman" w:hAnsi="Times New Roman" w:cs="Times New Roman"/>
          <w:i/>
          <w:szCs w:val="24"/>
        </w:rPr>
      </w:pPr>
      <w:r w:rsidRPr="00AC368C">
        <w:rPr>
          <w:rFonts w:ascii="Times New Roman" w:hAnsi="Times New Roman" w:cs="Times New Roman"/>
          <w:i/>
          <w:szCs w:val="24"/>
        </w:rPr>
        <w:t>В</w:t>
      </w:r>
      <w:r w:rsidRPr="00AC368C">
        <w:rPr>
          <w:rFonts w:ascii="Times New Roman" w:hAnsi="Times New Roman" w:cs="Times New Roman"/>
          <w:i/>
          <w:spacing w:val="-1"/>
          <w:szCs w:val="24"/>
        </w:rPr>
        <w:t xml:space="preserve"> </w:t>
      </w:r>
      <w:r w:rsidRPr="00AC368C">
        <w:rPr>
          <w:rFonts w:ascii="Times New Roman" w:hAnsi="Times New Roman" w:cs="Times New Roman"/>
          <w:i/>
          <w:szCs w:val="24"/>
        </w:rPr>
        <w:t>разделе</w:t>
      </w:r>
      <w:r w:rsidRPr="00AC368C">
        <w:rPr>
          <w:rFonts w:ascii="Times New Roman" w:hAnsi="Times New Roman" w:cs="Times New Roman"/>
          <w:i/>
          <w:spacing w:val="-1"/>
          <w:szCs w:val="24"/>
        </w:rPr>
        <w:t xml:space="preserve"> </w:t>
      </w:r>
      <w:r w:rsidRPr="00AC368C">
        <w:rPr>
          <w:rFonts w:ascii="Times New Roman" w:hAnsi="Times New Roman" w:cs="Times New Roman"/>
          <w:i/>
          <w:szCs w:val="24"/>
        </w:rPr>
        <w:t>"Чтение</w:t>
      </w:r>
      <w:r w:rsidRPr="00AC368C">
        <w:rPr>
          <w:rFonts w:ascii="Times New Roman" w:hAnsi="Times New Roman" w:cs="Times New Roman"/>
          <w:i/>
          <w:spacing w:val="-2"/>
          <w:szCs w:val="24"/>
        </w:rPr>
        <w:t xml:space="preserve"> </w:t>
      </w:r>
      <w:r w:rsidRPr="00AC368C">
        <w:rPr>
          <w:rFonts w:ascii="Times New Roman" w:hAnsi="Times New Roman" w:cs="Times New Roman"/>
          <w:i/>
          <w:szCs w:val="24"/>
        </w:rPr>
        <w:t>и письмо":</w:t>
      </w:r>
    </w:p>
    <w:p w:rsidR="00324756" w:rsidRPr="00AC368C" w:rsidRDefault="00324756" w:rsidP="00324756">
      <w:pPr>
        <w:pStyle w:val="a3"/>
        <w:widowControl w:val="0"/>
        <w:numPr>
          <w:ilvl w:val="0"/>
          <w:numId w:val="2"/>
        </w:numPr>
        <w:autoSpaceDE w:val="0"/>
        <w:autoSpaceDN w:val="0"/>
        <w:spacing w:after="0"/>
        <w:ind w:right="6"/>
        <w:jc w:val="both"/>
        <w:rPr>
          <w:rFonts w:ascii="Times New Roman" w:eastAsia="Times New Roman" w:hAnsi="Times New Roman" w:cs="Times New Roman"/>
          <w:szCs w:val="24"/>
        </w:rPr>
      </w:pPr>
      <w:r w:rsidRPr="00AC368C">
        <w:rPr>
          <w:rFonts w:ascii="Times New Roman" w:eastAsia="Times New Roman" w:hAnsi="Times New Roman" w:cs="Times New Roman"/>
          <w:szCs w:val="24"/>
        </w:rPr>
        <w:t>развитие</w:t>
      </w:r>
      <w:r w:rsidRPr="00AC368C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ручной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и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мелкой</w:t>
      </w:r>
      <w:r w:rsidRPr="00AC368C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моторики;</w:t>
      </w:r>
    </w:p>
    <w:p w:rsidR="00324756" w:rsidRPr="00AC368C" w:rsidRDefault="00324756" w:rsidP="00324756">
      <w:pPr>
        <w:pStyle w:val="a3"/>
        <w:widowControl w:val="0"/>
        <w:numPr>
          <w:ilvl w:val="0"/>
          <w:numId w:val="2"/>
        </w:numPr>
        <w:autoSpaceDE w:val="0"/>
        <w:autoSpaceDN w:val="0"/>
        <w:spacing w:after="0"/>
        <w:ind w:right="6"/>
        <w:jc w:val="both"/>
        <w:rPr>
          <w:rFonts w:ascii="Times New Roman" w:eastAsia="Times New Roman" w:hAnsi="Times New Roman" w:cs="Times New Roman"/>
          <w:szCs w:val="24"/>
        </w:rPr>
      </w:pPr>
      <w:r w:rsidRPr="00AC368C">
        <w:rPr>
          <w:rFonts w:ascii="Times New Roman" w:eastAsia="Times New Roman" w:hAnsi="Times New Roman" w:cs="Times New Roman"/>
          <w:spacing w:val="-1"/>
          <w:szCs w:val="24"/>
        </w:rPr>
        <w:t>обучение</w:t>
      </w:r>
      <w:r w:rsidRPr="00AC368C">
        <w:rPr>
          <w:rFonts w:ascii="Times New Roman" w:eastAsia="Times New Roman" w:hAnsi="Times New Roman" w:cs="Times New Roman"/>
          <w:spacing w:val="-13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умению</w:t>
      </w:r>
      <w:r w:rsidRPr="00AC368C">
        <w:rPr>
          <w:rFonts w:ascii="Times New Roman" w:eastAsia="Times New Roman" w:hAnsi="Times New Roman" w:cs="Times New Roman"/>
          <w:spacing w:val="-14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выполнять</w:t>
      </w:r>
      <w:r w:rsidRPr="00AC368C">
        <w:rPr>
          <w:rFonts w:ascii="Times New Roman" w:eastAsia="Times New Roman" w:hAnsi="Times New Roman" w:cs="Times New Roman"/>
          <w:spacing w:val="-13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целенаправленное</w:t>
      </w:r>
      <w:r w:rsidRPr="00AC368C">
        <w:rPr>
          <w:rFonts w:ascii="Times New Roman" w:eastAsia="Times New Roman" w:hAnsi="Times New Roman" w:cs="Times New Roman"/>
          <w:spacing w:val="-15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действие</w:t>
      </w:r>
      <w:r w:rsidRPr="00AC368C">
        <w:rPr>
          <w:rFonts w:ascii="Times New Roman" w:eastAsia="Times New Roman" w:hAnsi="Times New Roman" w:cs="Times New Roman"/>
          <w:spacing w:val="-13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</w:t>
      </w:r>
      <w:r w:rsidRPr="00AC368C">
        <w:rPr>
          <w:rFonts w:ascii="Times New Roman" w:eastAsia="Times New Roman" w:hAnsi="Times New Roman" w:cs="Times New Roman"/>
          <w:spacing w:val="-15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пишущим</w:t>
      </w:r>
      <w:r w:rsidRPr="00AC368C">
        <w:rPr>
          <w:rFonts w:ascii="Times New Roman" w:eastAsia="Times New Roman" w:hAnsi="Times New Roman" w:cs="Times New Roman"/>
          <w:spacing w:val="-13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предметом</w:t>
      </w:r>
      <w:r w:rsidRPr="00AC368C">
        <w:rPr>
          <w:rFonts w:ascii="Times New Roman" w:eastAsia="Times New Roman" w:hAnsi="Times New Roman" w:cs="Times New Roman"/>
          <w:spacing w:val="-14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по</w:t>
      </w:r>
      <w:r w:rsidRPr="00AC368C">
        <w:rPr>
          <w:rFonts w:ascii="Times New Roman" w:eastAsia="Times New Roman" w:hAnsi="Times New Roman" w:cs="Times New Roman"/>
          <w:spacing w:val="-14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словесной</w:t>
      </w:r>
      <w:r w:rsidRPr="00AC368C">
        <w:rPr>
          <w:rFonts w:ascii="Times New Roman" w:eastAsia="Times New Roman" w:hAnsi="Times New Roman" w:cs="Times New Roman"/>
          <w:spacing w:val="-57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инструкции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конкретной ситуации;</w:t>
      </w:r>
    </w:p>
    <w:p w:rsidR="00324756" w:rsidRPr="00AC368C" w:rsidRDefault="00324756" w:rsidP="00324756">
      <w:pPr>
        <w:pStyle w:val="a3"/>
        <w:widowControl w:val="0"/>
        <w:numPr>
          <w:ilvl w:val="0"/>
          <w:numId w:val="2"/>
        </w:numPr>
        <w:autoSpaceDE w:val="0"/>
        <w:autoSpaceDN w:val="0"/>
        <w:spacing w:before="156" w:after="0"/>
        <w:ind w:right="6"/>
        <w:jc w:val="both"/>
        <w:rPr>
          <w:rFonts w:ascii="Times New Roman" w:eastAsia="Times New Roman" w:hAnsi="Times New Roman" w:cs="Times New Roman"/>
          <w:szCs w:val="24"/>
        </w:rPr>
      </w:pPr>
      <w:r w:rsidRPr="00AC368C">
        <w:rPr>
          <w:rFonts w:ascii="Times New Roman" w:eastAsia="Times New Roman" w:hAnsi="Times New Roman" w:cs="Times New Roman"/>
          <w:szCs w:val="24"/>
        </w:rPr>
        <w:t>формирование элементарных графо моторных умений.</w:t>
      </w:r>
      <w:r w:rsidRPr="00AC368C">
        <w:rPr>
          <w:rFonts w:ascii="Times New Roman" w:eastAsia="Times New Roman" w:hAnsi="Times New Roman" w:cs="Times New Roman"/>
          <w:spacing w:val="-57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Развитие</w:t>
      </w:r>
      <w:r w:rsidRPr="00AC368C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слухового</w:t>
      </w:r>
      <w:r w:rsidRPr="00AC368C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внимания</w:t>
      </w:r>
      <w:r w:rsidRPr="00AC368C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и</w:t>
      </w:r>
      <w:r w:rsidRPr="00AC368C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слухового</w:t>
      </w:r>
      <w:r w:rsidRPr="00AC368C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восприятия;</w:t>
      </w:r>
    </w:p>
    <w:p w:rsidR="00324756" w:rsidRPr="00AC368C" w:rsidRDefault="00324756" w:rsidP="00324756">
      <w:pPr>
        <w:pStyle w:val="a3"/>
        <w:widowControl w:val="0"/>
        <w:numPr>
          <w:ilvl w:val="0"/>
          <w:numId w:val="2"/>
        </w:numPr>
        <w:tabs>
          <w:tab w:val="left" w:pos="1044"/>
        </w:tabs>
        <w:autoSpaceDE w:val="0"/>
        <w:autoSpaceDN w:val="0"/>
        <w:spacing w:after="0"/>
        <w:ind w:right="6"/>
        <w:jc w:val="both"/>
        <w:rPr>
          <w:rFonts w:ascii="Times New Roman" w:eastAsia="Times New Roman" w:hAnsi="Times New Roman" w:cs="Times New Roman"/>
          <w:szCs w:val="24"/>
        </w:rPr>
      </w:pPr>
      <w:r w:rsidRPr="00AC368C">
        <w:rPr>
          <w:rFonts w:ascii="Times New Roman" w:eastAsia="Times New Roman" w:hAnsi="Times New Roman" w:cs="Times New Roman"/>
          <w:szCs w:val="24"/>
        </w:rPr>
        <w:t>формирование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интереса</w:t>
      </w:r>
      <w:r w:rsidRPr="00AC368C">
        <w:rPr>
          <w:rFonts w:ascii="Times New Roman" w:eastAsia="Times New Roman" w:hAnsi="Times New Roman" w:cs="Times New Roman"/>
          <w:spacing w:val="4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к</w:t>
      </w:r>
      <w:r w:rsidRPr="00AC368C">
        <w:rPr>
          <w:rFonts w:ascii="Times New Roman" w:eastAsia="Times New Roman" w:hAnsi="Times New Roman" w:cs="Times New Roman"/>
          <w:spacing w:val="5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чтению</w:t>
      </w:r>
      <w:r w:rsidRPr="00AC368C">
        <w:rPr>
          <w:rFonts w:ascii="Times New Roman" w:eastAsia="Times New Roman" w:hAnsi="Times New Roman" w:cs="Times New Roman"/>
          <w:spacing w:val="4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взрослым</w:t>
      </w:r>
      <w:r w:rsidRPr="00AC368C">
        <w:rPr>
          <w:rFonts w:ascii="Times New Roman" w:eastAsia="Times New Roman" w:hAnsi="Times New Roman" w:cs="Times New Roman"/>
          <w:spacing w:val="4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коротких</w:t>
      </w:r>
      <w:r w:rsidRPr="00AC368C">
        <w:rPr>
          <w:rFonts w:ascii="Times New Roman" w:eastAsia="Times New Roman" w:hAnsi="Times New Roman" w:cs="Times New Roman"/>
          <w:spacing w:val="5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текстов</w:t>
      </w:r>
      <w:r w:rsidRPr="00AC368C">
        <w:rPr>
          <w:rFonts w:ascii="Times New Roman" w:eastAsia="Times New Roman" w:hAnsi="Times New Roman" w:cs="Times New Roman"/>
          <w:spacing w:val="3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</w:t>
      </w:r>
      <w:r w:rsidRPr="00AC368C">
        <w:rPr>
          <w:rFonts w:ascii="Times New Roman" w:eastAsia="Times New Roman" w:hAnsi="Times New Roman" w:cs="Times New Roman"/>
          <w:spacing w:val="2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иллюстрациями.</w:t>
      </w:r>
    </w:p>
    <w:p w:rsidR="00324756" w:rsidRPr="00AC368C" w:rsidRDefault="00324756" w:rsidP="00324756">
      <w:pPr>
        <w:pStyle w:val="a3"/>
        <w:widowControl w:val="0"/>
        <w:tabs>
          <w:tab w:val="left" w:pos="1044"/>
        </w:tabs>
        <w:autoSpaceDE w:val="0"/>
        <w:autoSpaceDN w:val="0"/>
        <w:spacing w:after="0"/>
        <w:ind w:right="3"/>
        <w:jc w:val="both"/>
        <w:rPr>
          <w:rFonts w:ascii="Times New Roman" w:eastAsia="Times New Roman" w:hAnsi="Times New Roman" w:cs="Times New Roman"/>
          <w:szCs w:val="24"/>
        </w:rPr>
      </w:pPr>
    </w:p>
    <w:p w:rsidR="00324756" w:rsidRPr="00AC368C" w:rsidRDefault="00324756" w:rsidP="00324756">
      <w:pPr>
        <w:keepNext/>
        <w:keepLines/>
        <w:spacing w:before="1" w:after="0"/>
        <w:ind w:right="3" w:firstLine="709"/>
        <w:jc w:val="center"/>
        <w:outlineLvl w:val="1"/>
        <w:rPr>
          <w:rFonts w:ascii="Times New Roman" w:eastAsiaTheme="majorEastAsia" w:hAnsi="Times New Roman" w:cs="Times New Roman"/>
          <w:b/>
          <w:bCs/>
          <w:color w:val="4F81BD" w:themeColor="accent1"/>
          <w:sz w:val="24"/>
          <w:szCs w:val="28"/>
        </w:rPr>
      </w:pPr>
      <w:r w:rsidRPr="00AC368C">
        <w:rPr>
          <w:rFonts w:ascii="Times New Roman" w:eastAsiaTheme="majorEastAsia" w:hAnsi="Times New Roman" w:cs="Times New Roman"/>
          <w:b/>
          <w:bCs/>
          <w:sz w:val="24"/>
          <w:szCs w:val="28"/>
        </w:rPr>
        <w:t>Описание</w:t>
      </w:r>
      <w:r w:rsidRPr="00AC368C">
        <w:rPr>
          <w:rFonts w:ascii="Times New Roman" w:eastAsiaTheme="majorEastAsia" w:hAnsi="Times New Roman" w:cs="Times New Roman"/>
          <w:b/>
          <w:bCs/>
          <w:spacing w:val="-3"/>
          <w:sz w:val="24"/>
          <w:szCs w:val="28"/>
        </w:rPr>
        <w:t xml:space="preserve"> </w:t>
      </w:r>
      <w:r w:rsidRPr="00AC368C">
        <w:rPr>
          <w:rFonts w:ascii="Times New Roman" w:eastAsiaTheme="majorEastAsia" w:hAnsi="Times New Roman" w:cs="Times New Roman"/>
          <w:b/>
          <w:bCs/>
          <w:sz w:val="24"/>
          <w:szCs w:val="28"/>
        </w:rPr>
        <w:t>места</w:t>
      </w:r>
      <w:r w:rsidRPr="00AC368C">
        <w:rPr>
          <w:rFonts w:ascii="Times New Roman" w:eastAsiaTheme="majorEastAsia" w:hAnsi="Times New Roman" w:cs="Times New Roman"/>
          <w:b/>
          <w:bCs/>
          <w:spacing w:val="-1"/>
          <w:sz w:val="24"/>
          <w:szCs w:val="28"/>
        </w:rPr>
        <w:t xml:space="preserve"> </w:t>
      </w:r>
      <w:r w:rsidRPr="00AC368C">
        <w:rPr>
          <w:rFonts w:ascii="Times New Roman" w:eastAsiaTheme="majorEastAsia" w:hAnsi="Times New Roman" w:cs="Times New Roman"/>
          <w:b/>
          <w:bCs/>
          <w:sz w:val="24"/>
          <w:szCs w:val="28"/>
        </w:rPr>
        <w:t>учебного</w:t>
      </w:r>
      <w:r w:rsidRPr="00AC368C">
        <w:rPr>
          <w:rFonts w:ascii="Times New Roman" w:eastAsiaTheme="majorEastAsia" w:hAnsi="Times New Roman" w:cs="Times New Roman"/>
          <w:b/>
          <w:bCs/>
          <w:spacing w:val="-2"/>
          <w:sz w:val="24"/>
          <w:szCs w:val="28"/>
        </w:rPr>
        <w:t xml:space="preserve"> </w:t>
      </w:r>
      <w:r w:rsidRPr="00AC368C">
        <w:rPr>
          <w:rFonts w:ascii="Times New Roman" w:eastAsiaTheme="majorEastAsia" w:hAnsi="Times New Roman" w:cs="Times New Roman"/>
          <w:b/>
          <w:bCs/>
          <w:sz w:val="24"/>
          <w:szCs w:val="28"/>
        </w:rPr>
        <w:t>предмета,</w:t>
      </w:r>
      <w:r w:rsidRPr="00AC368C">
        <w:rPr>
          <w:rFonts w:ascii="Times New Roman" w:eastAsiaTheme="majorEastAsia" w:hAnsi="Times New Roman" w:cs="Times New Roman"/>
          <w:b/>
          <w:bCs/>
          <w:spacing w:val="-1"/>
          <w:sz w:val="24"/>
          <w:szCs w:val="28"/>
        </w:rPr>
        <w:t xml:space="preserve"> </w:t>
      </w:r>
      <w:r w:rsidRPr="00AC368C">
        <w:rPr>
          <w:rFonts w:ascii="Times New Roman" w:eastAsiaTheme="majorEastAsia" w:hAnsi="Times New Roman" w:cs="Times New Roman"/>
          <w:b/>
          <w:bCs/>
          <w:sz w:val="24"/>
          <w:szCs w:val="28"/>
        </w:rPr>
        <w:t>курса</w:t>
      </w:r>
      <w:r w:rsidRPr="00AC368C">
        <w:rPr>
          <w:rFonts w:ascii="Times New Roman" w:eastAsiaTheme="majorEastAsia" w:hAnsi="Times New Roman" w:cs="Times New Roman"/>
          <w:b/>
          <w:bCs/>
          <w:spacing w:val="-2"/>
          <w:sz w:val="24"/>
          <w:szCs w:val="28"/>
        </w:rPr>
        <w:t xml:space="preserve"> </w:t>
      </w:r>
      <w:r w:rsidRPr="00AC368C">
        <w:rPr>
          <w:rFonts w:ascii="Times New Roman" w:eastAsiaTheme="majorEastAsia" w:hAnsi="Times New Roman" w:cs="Times New Roman"/>
          <w:b/>
          <w:bCs/>
          <w:sz w:val="24"/>
          <w:szCs w:val="28"/>
        </w:rPr>
        <w:t>в</w:t>
      </w:r>
      <w:r w:rsidRPr="00AC368C">
        <w:rPr>
          <w:rFonts w:ascii="Times New Roman" w:eastAsiaTheme="majorEastAsia" w:hAnsi="Times New Roman" w:cs="Times New Roman"/>
          <w:b/>
          <w:bCs/>
          <w:spacing w:val="-4"/>
          <w:sz w:val="24"/>
          <w:szCs w:val="28"/>
        </w:rPr>
        <w:t xml:space="preserve"> </w:t>
      </w:r>
      <w:r w:rsidRPr="00AC368C">
        <w:rPr>
          <w:rFonts w:ascii="Times New Roman" w:eastAsiaTheme="majorEastAsia" w:hAnsi="Times New Roman" w:cs="Times New Roman"/>
          <w:b/>
          <w:bCs/>
          <w:sz w:val="24"/>
          <w:szCs w:val="28"/>
        </w:rPr>
        <w:t>учебном</w:t>
      </w:r>
      <w:r w:rsidRPr="00AC368C">
        <w:rPr>
          <w:rFonts w:ascii="Times New Roman" w:eastAsiaTheme="majorEastAsia" w:hAnsi="Times New Roman" w:cs="Times New Roman"/>
          <w:b/>
          <w:bCs/>
          <w:spacing w:val="-2"/>
          <w:sz w:val="24"/>
          <w:szCs w:val="28"/>
        </w:rPr>
        <w:t xml:space="preserve"> </w:t>
      </w:r>
      <w:r w:rsidRPr="00AC368C">
        <w:rPr>
          <w:rFonts w:ascii="Times New Roman" w:eastAsiaTheme="majorEastAsia" w:hAnsi="Times New Roman" w:cs="Times New Roman"/>
          <w:b/>
          <w:bCs/>
          <w:sz w:val="24"/>
          <w:szCs w:val="28"/>
        </w:rPr>
        <w:t>плане</w:t>
      </w:r>
    </w:p>
    <w:p w:rsidR="00324756" w:rsidRPr="00AC368C" w:rsidRDefault="00324756" w:rsidP="00AC368C">
      <w:pPr>
        <w:widowControl w:val="0"/>
        <w:autoSpaceDE w:val="0"/>
        <w:autoSpaceDN w:val="0"/>
        <w:spacing w:before="90" w:after="0"/>
        <w:ind w:right="6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C368C">
        <w:rPr>
          <w:rFonts w:ascii="Times New Roman" w:eastAsia="Times New Roman" w:hAnsi="Times New Roman" w:cs="Times New Roman"/>
          <w:szCs w:val="24"/>
        </w:rPr>
        <w:t>В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Федеральном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компоненте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государственного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стандарта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«Речь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и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альтернативная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>коммуникация»</w:t>
      </w:r>
      <w:r w:rsidRPr="00AC368C">
        <w:rPr>
          <w:rFonts w:ascii="Times New Roman" w:eastAsia="Times New Roman" w:hAnsi="Times New Roman" w:cs="Times New Roman"/>
          <w:spacing w:val="-22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>обозначен</w:t>
      </w:r>
      <w:r w:rsidRPr="00AC368C">
        <w:rPr>
          <w:rFonts w:ascii="Times New Roman" w:eastAsia="Times New Roman" w:hAnsi="Times New Roman" w:cs="Times New Roman"/>
          <w:spacing w:val="-14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как</w:t>
      </w:r>
      <w:r w:rsidRPr="00AC368C">
        <w:rPr>
          <w:rFonts w:ascii="Times New Roman" w:eastAsia="Times New Roman" w:hAnsi="Times New Roman" w:cs="Times New Roman"/>
          <w:spacing w:val="-9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самостоятельный</w:t>
      </w:r>
      <w:r w:rsidRPr="00AC368C">
        <w:rPr>
          <w:rFonts w:ascii="Times New Roman" w:eastAsia="Times New Roman" w:hAnsi="Times New Roman" w:cs="Times New Roman"/>
          <w:spacing w:val="-14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предмет.</w:t>
      </w:r>
      <w:r w:rsidRPr="00AC368C">
        <w:rPr>
          <w:rFonts w:ascii="Times New Roman" w:eastAsia="Times New Roman" w:hAnsi="Times New Roman" w:cs="Times New Roman"/>
          <w:spacing w:val="-13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На</w:t>
      </w:r>
      <w:r w:rsidRPr="00AC368C">
        <w:rPr>
          <w:rFonts w:ascii="Times New Roman" w:eastAsia="Times New Roman" w:hAnsi="Times New Roman" w:cs="Times New Roman"/>
          <w:spacing w:val="-16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его</w:t>
      </w:r>
      <w:r w:rsidRPr="00AC368C">
        <w:rPr>
          <w:rFonts w:ascii="Times New Roman" w:eastAsia="Times New Roman" w:hAnsi="Times New Roman" w:cs="Times New Roman"/>
          <w:spacing w:val="-14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изучение</w:t>
      </w:r>
      <w:r w:rsidRPr="00AC368C">
        <w:rPr>
          <w:rFonts w:ascii="Times New Roman" w:eastAsia="Times New Roman" w:hAnsi="Times New Roman" w:cs="Times New Roman"/>
          <w:spacing w:val="-16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</w:t>
      </w:r>
      <w:r w:rsidR="005A4775" w:rsidRPr="00AC368C">
        <w:rPr>
          <w:rFonts w:ascii="Times New Roman" w:eastAsia="Times New Roman" w:hAnsi="Times New Roman" w:cs="Times New Roman"/>
          <w:szCs w:val="24"/>
        </w:rPr>
        <w:t xml:space="preserve"> 4</w:t>
      </w:r>
      <w:r w:rsidRPr="00AC368C">
        <w:rPr>
          <w:rFonts w:ascii="Times New Roman" w:eastAsia="Times New Roman" w:hAnsi="Times New Roman" w:cs="Times New Roman"/>
          <w:spacing w:val="-57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классе</w:t>
      </w:r>
      <w:r w:rsidRPr="00AC368C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отведено 136 ч, 4 часа</w:t>
      </w:r>
      <w:r w:rsidRPr="00AC368C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неделю, 34</w:t>
      </w:r>
      <w:r w:rsidRPr="00AC368C">
        <w:rPr>
          <w:rFonts w:ascii="Times New Roman" w:eastAsia="Times New Roman" w:hAnsi="Times New Roman" w:cs="Times New Roman"/>
          <w:spacing w:val="2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учебные</w:t>
      </w:r>
      <w:r w:rsidRPr="00AC368C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недели.</w:t>
      </w:r>
    </w:p>
    <w:p w:rsidR="00324756" w:rsidRPr="00AC368C" w:rsidRDefault="00324756" w:rsidP="00324756">
      <w:pPr>
        <w:widowControl w:val="0"/>
        <w:tabs>
          <w:tab w:val="left" w:pos="1967"/>
        </w:tabs>
        <w:autoSpaceDE w:val="0"/>
        <w:autoSpaceDN w:val="0"/>
        <w:spacing w:after="0"/>
        <w:ind w:left="222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Cs w:val="24"/>
          <w:lang w:eastAsia="ru-RU"/>
        </w:rPr>
      </w:pPr>
      <w:r w:rsidRPr="00AC368C">
        <w:rPr>
          <w:rFonts w:ascii="Times New Roman" w:eastAsia="Times New Roman" w:hAnsi="Times New Roman" w:cs="Times New Roman"/>
          <w:b/>
          <w:bCs/>
          <w:sz w:val="24"/>
          <w:szCs w:val="24"/>
        </w:rPr>
        <w:t>Планируемые</w:t>
      </w:r>
      <w:r w:rsidRPr="00AC368C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b/>
          <w:bCs/>
          <w:sz w:val="24"/>
          <w:szCs w:val="24"/>
        </w:rPr>
        <w:t>результаты</w:t>
      </w:r>
      <w:r w:rsidRPr="00AC368C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b/>
          <w:bCs/>
          <w:sz w:val="24"/>
          <w:szCs w:val="24"/>
        </w:rPr>
        <w:t>освоения</w:t>
      </w:r>
      <w:r w:rsidRPr="00AC368C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b/>
          <w:bCs/>
          <w:sz w:val="24"/>
          <w:szCs w:val="24"/>
        </w:rPr>
        <w:t>учебного предмета</w:t>
      </w:r>
    </w:p>
    <w:p w:rsidR="00324756" w:rsidRPr="00AC368C" w:rsidRDefault="00324756" w:rsidP="003247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AC36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Личностные результаты</w:t>
      </w:r>
    </w:p>
    <w:p w:rsidR="00324756" w:rsidRPr="00AC368C" w:rsidRDefault="00324756" w:rsidP="0032475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В результате освоения программы учащийся должен отражать общую характеристику личности ученика как субъекта учебно-познавательной деятельности:</w:t>
      </w:r>
    </w:p>
    <w:p w:rsidR="00324756" w:rsidRPr="00AC368C" w:rsidRDefault="00324756" w:rsidP="00324756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проявлять познавательный интерес;</w:t>
      </w:r>
    </w:p>
    <w:p w:rsidR="00324756" w:rsidRPr="00AC368C" w:rsidRDefault="00324756" w:rsidP="00324756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проявлять и выражать свои эмоции;</w:t>
      </w:r>
    </w:p>
    <w:p w:rsidR="00324756" w:rsidRPr="00AC368C" w:rsidRDefault="00324756" w:rsidP="00324756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обозначать свое понимание или непонимание вопроса;</w:t>
      </w:r>
    </w:p>
    <w:p w:rsidR="00324756" w:rsidRPr="00AC368C" w:rsidRDefault="00324756" w:rsidP="00324756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участвовать в совместной, коллективной деятельности;</w:t>
      </w:r>
    </w:p>
    <w:p w:rsidR="00324756" w:rsidRPr="00AC368C" w:rsidRDefault="00324756" w:rsidP="00324756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проявлять готовность следовать установленным правилам поведения и общения на уроке и на перемене;</w:t>
      </w:r>
    </w:p>
    <w:p w:rsidR="00324756" w:rsidRPr="00AC368C" w:rsidRDefault="00324756" w:rsidP="00324756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 проявлять эмоционально-положительное отношение к сверстникам, педагогам, другим взрослым.</w:t>
      </w:r>
    </w:p>
    <w:p w:rsidR="00324756" w:rsidRPr="00AC368C" w:rsidRDefault="00324756" w:rsidP="003247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AC36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Предметные результаты</w:t>
      </w:r>
    </w:p>
    <w:p w:rsidR="00324756" w:rsidRPr="00AC368C" w:rsidRDefault="00324756" w:rsidP="0032475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В результате обучения ученик должен посильно усвоить основное содержание учебного предмета.</w:t>
      </w:r>
    </w:p>
    <w:p w:rsidR="00324756" w:rsidRPr="00AC368C" w:rsidRDefault="00324756" w:rsidP="0032475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Уровни освоения деятельности:</w:t>
      </w:r>
    </w:p>
    <w:p w:rsidR="00324756" w:rsidRPr="00AC368C" w:rsidRDefault="00324756" w:rsidP="00324756">
      <w:pPr>
        <w:numPr>
          <w:ilvl w:val="0"/>
          <w:numId w:val="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совместные действия с педагогом;</w:t>
      </w:r>
    </w:p>
    <w:p w:rsidR="00324756" w:rsidRPr="00AC368C" w:rsidRDefault="00324756" w:rsidP="00324756">
      <w:pPr>
        <w:numPr>
          <w:ilvl w:val="0"/>
          <w:numId w:val="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деятельность по подражанию;</w:t>
      </w:r>
    </w:p>
    <w:p w:rsidR="00324756" w:rsidRPr="00AC368C" w:rsidRDefault="00324756" w:rsidP="00324756">
      <w:pPr>
        <w:numPr>
          <w:ilvl w:val="0"/>
          <w:numId w:val="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lastRenderedPageBreak/>
        <w:t>деятельность по образцу;</w:t>
      </w:r>
    </w:p>
    <w:p w:rsidR="00324756" w:rsidRPr="00AC368C" w:rsidRDefault="00324756" w:rsidP="00324756">
      <w:pPr>
        <w:numPr>
          <w:ilvl w:val="0"/>
          <w:numId w:val="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деятельность по последовательной инструкции;</w:t>
      </w:r>
    </w:p>
    <w:p w:rsidR="00324756" w:rsidRPr="00AC368C" w:rsidRDefault="00324756" w:rsidP="00324756">
      <w:pPr>
        <w:numPr>
          <w:ilvl w:val="0"/>
          <w:numId w:val="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самостоятельная деятельность ученика;</w:t>
      </w:r>
    </w:p>
    <w:p w:rsidR="00324756" w:rsidRPr="00AC368C" w:rsidRDefault="00324756" w:rsidP="00324756">
      <w:pPr>
        <w:numPr>
          <w:ilvl w:val="0"/>
          <w:numId w:val="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умение ребенка исправить допущенные ошибки.</w:t>
      </w:r>
    </w:p>
    <w:p w:rsidR="00324756" w:rsidRPr="00AC368C" w:rsidRDefault="00324756" w:rsidP="0032475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Предполагаемые результаты освоения программы: предполагается, что учащиеся будут </w:t>
      </w:r>
      <w:r w:rsidRPr="00AC368C">
        <w:rPr>
          <w:rFonts w:ascii="Times New Roman" w:eastAsia="Times New Roman" w:hAnsi="Times New Roman" w:cs="Times New Roman"/>
          <w:b/>
          <w:bCs/>
          <w:color w:val="000000"/>
          <w:szCs w:val="24"/>
          <w:lang w:eastAsia="ru-RU"/>
        </w:rPr>
        <w:t>знать</w:t>
      </w: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:</w:t>
      </w:r>
    </w:p>
    <w:p w:rsidR="00324756" w:rsidRPr="00AC368C" w:rsidRDefault="00324756" w:rsidP="00324756">
      <w:pPr>
        <w:numPr>
          <w:ilvl w:val="0"/>
          <w:numId w:val="7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 вербальные и невербальные средства коммуникации;</w:t>
      </w:r>
    </w:p>
    <w:p w:rsidR="00753219" w:rsidRPr="00753219" w:rsidRDefault="00324756" w:rsidP="00324756">
      <w:pPr>
        <w:numPr>
          <w:ilvl w:val="0"/>
          <w:numId w:val="7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753219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пиктограммы по темам, предусмотренным программой;</w:t>
      </w:r>
      <w:r w:rsidR="00753219" w:rsidRPr="00753219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 </w:t>
      </w:r>
    </w:p>
    <w:p w:rsidR="00324756" w:rsidRPr="00753219" w:rsidRDefault="00324756" w:rsidP="00324756">
      <w:pPr>
        <w:numPr>
          <w:ilvl w:val="0"/>
          <w:numId w:val="7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753219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буквы, предусмотренные по годам обучения (А, У</w:t>
      </w:r>
      <w:proofErr w:type="gramStart"/>
      <w:r w:rsidRPr="00753219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,М</w:t>
      </w:r>
      <w:proofErr w:type="gramEnd"/>
      <w:r w:rsidRPr="00753219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, О, С, Х, Ш, Ы, Н);</w:t>
      </w:r>
    </w:p>
    <w:p w:rsidR="00324756" w:rsidRPr="00AC368C" w:rsidRDefault="00324756" w:rsidP="00324756">
      <w:pPr>
        <w:numPr>
          <w:ilvl w:val="0"/>
          <w:numId w:val="7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 членов своих семей и уметь находить их на фотографиях.</w:t>
      </w:r>
    </w:p>
    <w:p w:rsidR="00324756" w:rsidRPr="00AC368C" w:rsidRDefault="00324756" w:rsidP="0032475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Предполагается то, что учащиеся будут  </w:t>
      </w:r>
      <w:r w:rsidRPr="00AC368C">
        <w:rPr>
          <w:rFonts w:ascii="Times New Roman" w:eastAsia="Times New Roman" w:hAnsi="Times New Roman" w:cs="Times New Roman"/>
          <w:b/>
          <w:bCs/>
          <w:color w:val="000000"/>
          <w:szCs w:val="24"/>
          <w:lang w:eastAsia="ru-RU"/>
        </w:rPr>
        <w:t>уметь:</w:t>
      </w:r>
    </w:p>
    <w:p w:rsidR="00324756" w:rsidRPr="00AC368C" w:rsidRDefault="00324756" w:rsidP="00324756">
      <w:pPr>
        <w:pStyle w:val="a3"/>
        <w:numPr>
          <w:ilvl w:val="0"/>
          <w:numId w:val="8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соотносить конкретный смысл слова с предметом, признаком или действием;</w:t>
      </w:r>
    </w:p>
    <w:p w:rsidR="00324756" w:rsidRPr="00AC368C" w:rsidRDefault="00324756" w:rsidP="00324756">
      <w:pPr>
        <w:pStyle w:val="a3"/>
        <w:numPr>
          <w:ilvl w:val="0"/>
          <w:numId w:val="8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различать изученные буквы (А,У, М, О, С, Х, Ш, Ы, Н</w:t>
      </w:r>
      <w:r w:rsidR="005A4775"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, Л, В, И</w:t>
      </w: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);</w:t>
      </w:r>
    </w:p>
    <w:p w:rsidR="00324756" w:rsidRPr="00AC368C" w:rsidRDefault="00324756" w:rsidP="00324756">
      <w:pPr>
        <w:pStyle w:val="a3"/>
        <w:numPr>
          <w:ilvl w:val="0"/>
          <w:numId w:val="8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находить заданную букву (в слогах и словах);</w:t>
      </w:r>
    </w:p>
    <w:p w:rsidR="00753219" w:rsidRPr="00AC368C" w:rsidRDefault="00324756" w:rsidP="00753219">
      <w:pPr>
        <w:numPr>
          <w:ilvl w:val="0"/>
          <w:numId w:val="7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составлять и читать (для речевых учащихся) слоги с изученными буквами (А, У, М, О, С, Х, </w:t>
      </w:r>
      <w:proofErr w:type="gramStart"/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Ш</w:t>
      </w:r>
      <w:proofErr w:type="gramEnd"/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, Ы, Н</w:t>
      </w:r>
      <w:r w:rsidR="005A4775"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, Л, В, И</w:t>
      </w:r>
      <w:r w:rsidR="00753219" w:rsidRPr="00753219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 </w:t>
      </w:r>
      <w:r w:rsidR="00753219"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Ж ,Б, Г,Д ,Й, Е, Ё,Я</w:t>
      </w:r>
      <w:r w:rsidR="00753219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)</w:t>
      </w:r>
    </w:p>
    <w:p w:rsidR="00324756" w:rsidRPr="00AC368C" w:rsidRDefault="00324756" w:rsidP="00324756">
      <w:pPr>
        <w:pStyle w:val="a3"/>
        <w:numPr>
          <w:ilvl w:val="0"/>
          <w:numId w:val="8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по наложению, по образцу, по следам </w:t>
      </w:r>
      <w:proofErr w:type="spellStart"/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звук</w:t>
      </w:r>
      <w:proofErr w:type="gramStart"/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о</w:t>
      </w:r>
      <w:proofErr w:type="spellEnd"/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-</w:t>
      </w:r>
      <w:proofErr w:type="gramEnd"/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 буквенного анализа.</w:t>
      </w:r>
    </w:p>
    <w:p w:rsidR="00324756" w:rsidRPr="00AC368C" w:rsidRDefault="00324756" w:rsidP="00324756">
      <w:pPr>
        <w:keepNext/>
        <w:keepLines/>
        <w:spacing w:before="166" w:after="0"/>
        <w:ind w:firstLine="709"/>
        <w:jc w:val="center"/>
        <w:outlineLvl w:val="1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 w:rsidRPr="00AC368C">
        <w:rPr>
          <w:rFonts w:ascii="Times New Roman" w:eastAsiaTheme="majorEastAsia" w:hAnsi="Times New Roman" w:cs="Times New Roman"/>
          <w:b/>
          <w:bCs/>
          <w:sz w:val="24"/>
          <w:szCs w:val="24"/>
        </w:rPr>
        <w:t>Базовые</w:t>
      </w:r>
      <w:r w:rsidRPr="00AC368C">
        <w:rPr>
          <w:rFonts w:ascii="Times New Roman" w:eastAsiaTheme="majorEastAsia" w:hAnsi="Times New Roman" w:cs="Times New Roman"/>
          <w:b/>
          <w:bCs/>
          <w:spacing w:val="-2"/>
          <w:sz w:val="24"/>
          <w:szCs w:val="24"/>
        </w:rPr>
        <w:t xml:space="preserve"> </w:t>
      </w:r>
      <w:r w:rsidRPr="00AC368C">
        <w:rPr>
          <w:rFonts w:ascii="Times New Roman" w:eastAsiaTheme="majorEastAsia" w:hAnsi="Times New Roman" w:cs="Times New Roman"/>
          <w:b/>
          <w:bCs/>
          <w:sz w:val="24"/>
          <w:szCs w:val="24"/>
        </w:rPr>
        <w:t>учебные</w:t>
      </w:r>
      <w:r w:rsidRPr="00AC368C">
        <w:rPr>
          <w:rFonts w:ascii="Times New Roman" w:eastAsiaTheme="majorEastAsia" w:hAnsi="Times New Roman" w:cs="Times New Roman"/>
          <w:b/>
          <w:bCs/>
          <w:spacing w:val="-3"/>
          <w:sz w:val="24"/>
          <w:szCs w:val="24"/>
        </w:rPr>
        <w:t xml:space="preserve"> </w:t>
      </w:r>
      <w:r w:rsidRPr="00AC368C">
        <w:rPr>
          <w:rFonts w:ascii="Times New Roman" w:eastAsiaTheme="majorEastAsia" w:hAnsi="Times New Roman" w:cs="Times New Roman"/>
          <w:b/>
          <w:bCs/>
          <w:sz w:val="24"/>
          <w:szCs w:val="24"/>
        </w:rPr>
        <w:t>действия</w:t>
      </w:r>
    </w:p>
    <w:p w:rsidR="00324756" w:rsidRPr="00AC368C" w:rsidRDefault="00324756" w:rsidP="00324756">
      <w:pPr>
        <w:keepNext/>
        <w:keepLines/>
        <w:spacing w:after="0"/>
        <w:ind w:firstLine="709"/>
        <w:jc w:val="both"/>
        <w:outlineLvl w:val="1"/>
        <w:rPr>
          <w:rFonts w:ascii="Times New Roman" w:eastAsiaTheme="majorEastAsia" w:hAnsi="Times New Roman" w:cs="Times New Roman"/>
          <w:b/>
          <w:bCs/>
          <w:szCs w:val="24"/>
        </w:rPr>
      </w:pPr>
      <w:r w:rsidRPr="00AC368C">
        <w:rPr>
          <w:rFonts w:ascii="Times New Roman" w:hAnsi="Times New Roman" w:cs="Times New Roman"/>
          <w:szCs w:val="24"/>
        </w:rPr>
        <w:t>Готовность</w:t>
      </w:r>
      <w:r w:rsidRPr="00AC368C">
        <w:rPr>
          <w:rFonts w:ascii="Times New Roman" w:hAnsi="Times New Roman" w:cs="Times New Roman"/>
          <w:spacing w:val="61"/>
          <w:szCs w:val="24"/>
        </w:rPr>
        <w:t xml:space="preserve"> </w:t>
      </w:r>
      <w:r w:rsidRPr="00AC368C">
        <w:rPr>
          <w:rFonts w:ascii="Times New Roman" w:hAnsi="Times New Roman" w:cs="Times New Roman"/>
          <w:szCs w:val="24"/>
        </w:rPr>
        <w:t>обучающегося</w:t>
      </w:r>
      <w:r w:rsidRPr="00AC368C">
        <w:rPr>
          <w:rFonts w:ascii="Times New Roman" w:hAnsi="Times New Roman" w:cs="Times New Roman"/>
          <w:spacing w:val="59"/>
          <w:szCs w:val="24"/>
        </w:rPr>
        <w:t xml:space="preserve"> </w:t>
      </w:r>
      <w:r w:rsidRPr="00AC368C">
        <w:rPr>
          <w:rFonts w:ascii="Times New Roman" w:hAnsi="Times New Roman" w:cs="Times New Roman"/>
          <w:szCs w:val="24"/>
        </w:rPr>
        <w:t>контактировать</w:t>
      </w:r>
      <w:r w:rsidRPr="00AC368C">
        <w:rPr>
          <w:rFonts w:ascii="Times New Roman" w:hAnsi="Times New Roman" w:cs="Times New Roman"/>
          <w:spacing w:val="61"/>
          <w:szCs w:val="24"/>
        </w:rPr>
        <w:t xml:space="preserve"> </w:t>
      </w:r>
      <w:proofErr w:type="gramStart"/>
      <w:r w:rsidRPr="00AC368C">
        <w:rPr>
          <w:rFonts w:ascii="Times New Roman" w:hAnsi="Times New Roman" w:cs="Times New Roman"/>
          <w:szCs w:val="24"/>
        </w:rPr>
        <w:t>со</w:t>
      </w:r>
      <w:proofErr w:type="gramEnd"/>
      <w:r w:rsidRPr="00AC368C">
        <w:rPr>
          <w:rFonts w:ascii="Times New Roman" w:hAnsi="Times New Roman" w:cs="Times New Roman"/>
          <w:spacing w:val="62"/>
          <w:szCs w:val="24"/>
        </w:rPr>
        <w:t xml:space="preserve"> </w:t>
      </w:r>
      <w:r w:rsidRPr="00AC368C">
        <w:rPr>
          <w:rFonts w:ascii="Times New Roman" w:hAnsi="Times New Roman" w:cs="Times New Roman"/>
          <w:szCs w:val="24"/>
        </w:rPr>
        <w:t>взрослыми</w:t>
      </w:r>
      <w:r w:rsidRPr="00AC368C">
        <w:rPr>
          <w:rFonts w:ascii="Times New Roman" w:hAnsi="Times New Roman" w:cs="Times New Roman"/>
          <w:spacing w:val="60"/>
          <w:szCs w:val="24"/>
        </w:rPr>
        <w:t xml:space="preserve"> </w:t>
      </w:r>
      <w:r w:rsidRPr="00AC368C">
        <w:rPr>
          <w:rFonts w:ascii="Times New Roman" w:hAnsi="Times New Roman" w:cs="Times New Roman"/>
          <w:szCs w:val="24"/>
        </w:rPr>
        <w:t>и</w:t>
      </w:r>
      <w:r w:rsidRPr="00AC368C">
        <w:rPr>
          <w:rFonts w:ascii="Times New Roman" w:hAnsi="Times New Roman" w:cs="Times New Roman"/>
          <w:spacing w:val="62"/>
          <w:szCs w:val="24"/>
        </w:rPr>
        <w:t xml:space="preserve"> </w:t>
      </w:r>
      <w:r w:rsidRPr="00AC368C">
        <w:rPr>
          <w:rFonts w:ascii="Times New Roman" w:hAnsi="Times New Roman" w:cs="Times New Roman"/>
          <w:szCs w:val="24"/>
        </w:rPr>
        <w:t>сверстниками в</w:t>
      </w:r>
      <w:r w:rsidRPr="00AC368C">
        <w:rPr>
          <w:rFonts w:ascii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hAnsi="Times New Roman" w:cs="Times New Roman"/>
          <w:szCs w:val="24"/>
        </w:rPr>
        <w:t>знакомой</w:t>
      </w:r>
      <w:r w:rsidRPr="00AC368C">
        <w:rPr>
          <w:rFonts w:ascii="Times New Roman" w:hAnsi="Times New Roman" w:cs="Times New Roman"/>
          <w:spacing w:val="-57"/>
          <w:szCs w:val="24"/>
        </w:rPr>
        <w:t xml:space="preserve">  </w:t>
      </w:r>
      <w:r w:rsidRPr="00AC368C">
        <w:rPr>
          <w:rFonts w:ascii="Times New Roman" w:hAnsi="Times New Roman" w:cs="Times New Roman"/>
          <w:szCs w:val="24"/>
        </w:rPr>
        <w:t>ситуации</w:t>
      </w:r>
      <w:r w:rsidRPr="00AC368C">
        <w:rPr>
          <w:rFonts w:ascii="Times New Roman" w:hAnsi="Times New Roman" w:cs="Times New Roman"/>
          <w:spacing w:val="-1"/>
          <w:szCs w:val="24"/>
        </w:rPr>
        <w:t xml:space="preserve"> </w:t>
      </w:r>
      <w:r w:rsidRPr="00AC368C">
        <w:rPr>
          <w:rFonts w:ascii="Times New Roman" w:hAnsi="Times New Roman" w:cs="Times New Roman"/>
          <w:szCs w:val="24"/>
        </w:rPr>
        <w:t>взаимодействия:</w:t>
      </w:r>
    </w:p>
    <w:p w:rsidR="00324756" w:rsidRPr="00AC368C" w:rsidRDefault="00324756" w:rsidP="00324756">
      <w:pPr>
        <w:widowControl w:val="0"/>
        <w:numPr>
          <w:ilvl w:val="0"/>
          <w:numId w:val="9"/>
        </w:numPr>
        <w:autoSpaceDE w:val="0"/>
        <w:autoSpaceDN w:val="0"/>
        <w:spacing w:after="0"/>
        <w:contextualSpacing/>
        <w:jc w:val="both"/>
        <w:rPr>
          <w:rFonts w:ascii="Times New Roman" w:eastAsia="Times New Roman" w:hAnsi="Times New Roman" w:cs="Times New Roman"/>
          <w:szCs w:val="24"/>
        </w:rPr>
      </w:pPr>
      <w:r w:rsidRPr="00AC368C">
        <w:rPr>
          <w:rFonts w:ascii="Times New Roman" w:eastAsia="Times New Roman" w:hAnsi="Times New Roman" w:cs="Times New Roman"/>
          <w:spacing w:val="-1"/>
          <w:szCs w:val="24"/>
        </w:rPr>
        <w:t>выражать</w:t>
      </w:r>
      <w:r w:rsidRPr="00AC368C">
        <w:rPr>
          <w:rFonts w:ascii="Times New Roman" w:eastAsia="Times New Roman" w:hAnsi="Times New Roman" w:cs="Times New Roman"/>
          <w:spacing w:val="-1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>общепринятые</w:t>
      </w:r>
      <w:r w:rsidRPr="00AC368C">
        <w:rPr>
          <w:rFonts w:ascii="Times New Roman" w:eastAsia="Times New Roman" w:hAnsi="Times New Roman" w:cs="Times New Roman"/>
          <w:spacing w:val="-12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>нормы</w:t>
      </w:r>
      <w:r w:rsidRPr="00AC368C">
        <w:rPr>
          <w:rFonts w:ascii="Times New Roman" w:eastAsia="Times New Roman" w:hAnsi="Times New Roman" w:cs="Times New Roman"/>
          <w:spacing w:val="-12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>коммуникативного</w:t>
      </w:r>
      <w:r w:rsidRPr="00AC368C">
        <w:rPr>
          <w:rFonts w:ascii="Times New Roman" w:eastAsia="Times New Roman" w:hAnsi="Times New Roman" w:cs="Times New Roman"/>
          <w:spacing w:val="-1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поведения</w:t>
      </w:r>
      <w:r w:rsidRPr="00AC368C">
        <w:rPr>
          <w:rFonts w:ascii="Times New Roman" w:eastAsia="Times New Roman" w:hAnsi="Times New Roman" w:cs="Times New Roman"/>
          <w:spacing w:val="-15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невербальными</w:t>
      </w:r>
      <w:r w:rsidRPr="00AC368C">
        <w:rPr>
          <w:rFonts w:ascii="Times New Roman" w:eastAsia="Times New Roman" w:hAnsi="Times New Roman" w:cs="Times New Roman"/>
          <w:spacing w:val="-13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и</w:t>
      </w:r>
      <w:r w:rsidRPr="00AC368C">
        <w:rPr>
          <w:rFonts w:ascii="Times New Roman" w:eastAsia="Times New Roman" w:hAnsi="Times New Roman" w:cs="Times New Roman"/>
          <w:spacing w:val="-1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вербальными</w:t>
      </w:r>
      <w:r w:rsidRPr="00AC368C">
        <w:rPr>
          <w:rFonts w:ascii="Times New Roman" w:eastAsia="Times New Roman" w:hAnsi="Times New Roman" w:cs="Times New Roman"/>
          <w:spacing w:val="-57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средствами;</w:t>
      </w:r>
    </w:p>
    <w:p w:rsidR="00324756" w:rsidRPr="00AC368C" w:rsidRDefault="00324756" w:rsidP="00324756">
      <w:pPr>
        <w:widowControl w:val="0"/>
        <w:numPr>
          <w:ilvl w:val="0"/>
          <w:numId w:val="9"/>
        </w:numPr>
        <w:autoSpaceDE w:val="0"/>
        <w:autoSpaceDN w:val="0"/>
        <w:spacing w:before="155" w:after="0"/>
        <w:contextualSpacing/>
        <w:jc w:val="both"/>
        <w:rPr>
          <w:rFonts w:ascii="Times New Roman" w:eastAsia="Times New Roman" w:hAnsi="Times New Roman" w:cs="Times New Roman"/>
          <w:szCs w:val="24"/>
        </w:rPr>
      </w:pPr>
      <w:r w:rsidRPr="00AC368C">
        <w:rPr>
          <w:rFonts w:ascii="Times New Roman" w:eastAsia="Times New Roman" w:hAnsi="Times New Roman" w:cs="Times New Roman"/>
          <w:szCs w:val="24"/>
        </w:rPr>
        <w:t>поддерживать</w:t>
      </w:r>
      <w:r w:rsidRPr="00AC368C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положительные</w:t>
      </w:r>
      <w:r w:rsidRPr="00AC368C">
        <w:rPr>
          <w:rFonts w:ascii="Times New Roman" w:eastAsia="Times New Roman" w:hAnsi="Times New Roman" w:cs="Times New Roman"/>
          <w:spacing w:val="-4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формы</w:t>
      </w:r>
      <w:r w:rsidRPr="00AC368C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взаимодействия</w:t>
      </w:r>
      <w:r w:rsidRPr="00AC368C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proofErr w:type="gramStart"/>
      <w:r w:rsidRPr="00AC368C">
        <w:rPr>
          <w:rFonts w:ascii="Times New Roman" w:eastAsia="Times New Roman" w:hAnsi="Times New Roman" w:cs="Times New Roman"/>
          <w:szCs w:val="24"/>
        </w:rPr>
        <w:t>со</w:t>
      </w:r>
      <w:proofErr w:type="gramEnd"/>
      <w:r w:rsidRPr="00AC368C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взрослыми</w:t>
      </w:r>
      <w:r w:rsidRPr="00AC368C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и</w:t>
      </w:r>
      <w:r w:rsidRPr="00AC368C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сверстниками;</w:t>
      </w:r>
    </w:p>
    <w:p w:rsidR="00324756" w:rsidRPr="00AC368C" w:rsidRDefault="00324756" w:rsidP="00324756">
      <w:pPr>
        <w:widowControl w:val="0"/>
        <w:numPr>
          <w:ilvl w:val="0"/>
          <w:numId w:val="9"/>
        </w:numPr>
        <w:autoSpaceDE w:val="0"/>
        <w:autoSpaceDN w:val="0"/>
        <w:spacing w:before="160" w:after="0"/>
        <w:contextualSpacing/>
        <w:jc w:val="both"/>
        <w:rPr>
          <w:rFonts w:ascii="Times New Roman" w:eastAsia="Times New Roman" w:hAnsi="Times New Roman" w:cs="Times New Roman"/>
          <w:szCs w:val="24"/>
        </w:rPr>
      </w:pPr>
      <w:r w:rsidRPr="00AC368C">
        <w:rPr>
          <w:rFonts w:ascii="Times New Roman" w:eastAsia="Times New Roman" w:hAnsi="Times New Roman" w:cs="Times New Roman"/>
          <w:szCs w:val="24"/>
        </w:rPr>
        <w:t>использовать</w:t>
      </w:r>
      <w:r w:rsidRPr="00AC368C">
        <w:rPr>
          <w:rFonts w:ascii="Times New Roman" w:eastAsia="Times New Roman" w:hAnsi="Times New Roman" w:cs="Times New Roman"/>
          <w:spacing w:val="16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доступные</w:t>
      </w:r>
      <w:r w:rsidRPr="00AC368C">
        <w:rPr>
          <w:rFonts w:ascii="Times New Roman" w:eastAsia="Times New Roman" w:hAnsi="Times New Roman" w:cs="Times New Roman"/>
          <w:spacing w:val="14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средства</w:t>
      </w:r>
      <w:r w:rsidRPr="00AC368C">
        <w:rPr>
          <w:rFonts w:ascii="Times New Roman" w:eastAsia="Times New Roman" w:hAnsi="Times New Roman" w:cs="Times New Roman"/>
          <w:spacing w:val="15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коммуникации</w:t>
      </w:r>
      <w:r w:rsidRPr="00AC368C">
        <w:rPr>
          <w:rFonts w:ascii="Times New Roman" w:eastAsia="Times New Roman" w:hAnsi="Times New Roman" w:cs="Times New Roman"/>
          <w:spacing w:val="15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для</w:t>
      </w:r>
      <w:r w:rsidRPr="00AC368C">
        <w:rPr>
          <w:rFonts w:ascii="Times New Roman" w:eastAsia="Times New Roman" w:hAnsi="Times New Roman" w:cs="Times New Roman"/>
          <w:spacing w:val="16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выражения</w:t>
      </w:r>
      <w:r w:rsidRPr="00AC368C">
        <w:rPr>
          <w:rFonts w:ascii="Times New Roman" w:eastAsia="Times New Roman" w:hAnsi="Times New Roman" w:cs="Times New Roman"/>
          <w:spacing w:val="15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собственных</w:t>
      </w:r>
      <w:r w:rsidRPr="00AC368C">
        <w:rPr>
          <w:rFonts w:ascii="Times New Roman" w:eastAsia="Times New Roman" w:hAnsi="Times New Roman" w:cs="Times New Roman"/>
          <w:spacing w:val="14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потребностей</w:t>
      </w:r>
      <w:r w:rsidRPr="00AC368C">
        <w:rPr>
          <w:rFonts w:ascii="Times New Roman" w:eastAsia="Times New Roman" w:hAnsi="Times New Roman" w:cs="Times New Roman"/>
          <w:spacing w:val="-57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и</w:t>
      </w:r>
      <w:r w:rsidRPr="00AC368C">
        <w:rPr>
          <w:rFonts w:ascii="Times New Roman" w:eastAsia="Times New Roman" w:hAnsi="Times New Roman" w:cs="Times New Roman"/>
          <w:spacing w:val="59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желаний в</w:t>
      </w:r>
      <w:r w:rsidRPr="00AC368C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разных</w:t>
      </w:r>
      <w:r w:rsidRPr="00AC368C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ситуациях</w:t>
      </w:r>
      <w:r w:rsidRPr="00AC368C">
        <w:rPr>
          <w:rFonts w:ascii="Times New Roman" w:eastAsia="Times New Roman" w:hAnsi="Times New Roman" w:cs="Times New Roman"/>
          <w:spacing w:val="2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взаимодействия; выполнять</w:t>
      </w:r>
      <w:r w:rsidRPr="00AC368C">
        <w:rPr>
          <w:rFonts w:ascii="Times New Roman" w:eastAsia="Times New Roman" w:hAnsi="Times New Roman" w:cs="Times New Roman"/>
          <w:spacing w:val="-4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инструкцию</w:t>
      </w:r>
      <w:r w:rsidRPr="00AC368C">
        <w:rPr>
          <w:rFonts w:ascii="Times New Roman" w:eastAsia="Times New Roman" w:hAnsi="Times New Roman" w:cs="Times New Roman"/>
          <w:spacing w:val="-5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взрослого</w:t>
      </w:r>
      <w:r w:rsidRPr="00AC368C">
        <w:rPr>
          <w:rFonts w:ascii="Times New Roman" w:eastAsia="Times New Roman" w:hAnsi="Times New Roman" w:cs="Times New Roman"/>
          <w:spacing w:val="-4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в</w:t>
      </w:r>
      <w:r w:rsidRPr="00AC368C">
        <w:rPr>
          <w:rFonts w:ascii="Times New Roman" w:eastAsia="Times New Roman" w:hAnsi="Times New Roman" w:cs="Times New Roman"/>
          <w:spacing w:val="-4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знакомой</w:t>
      </w:r>
      <w:r w:rsidRPr="00AC368C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szCs w:val="24"/>
        </w:rPr>
        <w:t>ситуации.</w:t>
      </w:r>
    </w:p>
    <w:p w:rsidR="00324756" w:rsidRPr="00AC368C" w:rsidRDefault="00324756" w:rsidP="00324756">
      <w:pPr>
        <w:widowControl w:val="0"/>
        <w:autoSpaceDE w:val="0"/>
        <w:autoSpaceDN w:val="0"/>
        <w:spacing w:after="0" w:line="240" w:lineRule="auto"/>
        <w:ind w:left="894" w:right="788"/>
        <w:jc w:val="center"/>
        <w:outlineLvl w:val="0"/>
        <w:rPr>
          <w:rFonts w:ascii="Times New Roman" w:eastAsia="Times New Roman" w:hAnsi="Times New Roman" w:cs="Times New Roman"/>
          <w:b/>
          <w:bCs/>
          <w:szCs w:val="24"/>
        </w:rPr>
      </w:pPr>
      <w:r w:rsidRPr="00AC368C">
        <w:rPr>
          <w:rFonts w:ascii="Times New Roman" w:eastAsia="Times New Roman" w:hAnsi="Times New Roman" w:cs="Times New Roman"/>
          <w:b/>
          <w:bCs/>
          <w:szCs w:val="24"/>
        </w:rPr>
        <w:t>Достаточный</w:t>
      </w:r>
      <w:r w:rsidRPr="00AC368C">
        <w:rPr>
          <w:rFonts w:ascii="Times New Roman" w:eastAsia="Times New Roman" w:hAnsi="Times New Roman" w:cs="Times New Roman"/>
          <w:b/>
          <w:bCs/>
          <w:spacing w:val="-4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b/>
          <w:bCs/>
          <w:szCs w:val="24"/>
        </w:rPr>
        <w:t>и</w:t>
      </w:r>
      <w:r w:rsidRPr="00AC368C">
        <w:rPr>
          <w:rFonts w:ascii="Times New Roman" w:eastAsia="Times New Roman" w:hAnsi="Times New Roman" w:cs="Times New Roman"/>
          <w:b/>
          <w:bCs/>
          <w:spacing w:val="-3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b/>
          <w:bCs/>
          <w:szCs w:val="24"/>
        </w:rPr>
        <w:t>минимальный</w:t>
      </w:r>
      <w:r w:rsidRPr="00AC368C">
        <w:rPr>
          <w:rFonts w:ascii="Times New Roman" w:eastAsia="Times New Roman" w:hAnsi="Times New Roman" w:cs="Times New Roman"/>
          <w:b/>
          <w:bCs/>
          <w:spacing w:val="-3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b/>
          <w:bCs/>
          <w:szCs w:val="24"/>
        </w:rPr>
        <w:t>уровень</w:t>
      </w:r>
      <w:r w:rsidRPr="00AC368C">
        <w:rPr>
          <w:rFonts w:ascii="Times New Roman" w:eastAsia="Times New Roman" w:hAnsi="Times New Roman" w:cs="Times New Roman"/>
          <w:b/>
          <w:bCs/>
          <w:spacing w:val="-4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b/>
          <w:bCs/>
          <w:szCs w:val="24"/>
        </w:rPr>
        <w:t>освоения</w:t>
      </w:r>
      <w:r w:rsidRPr="00AC368C">
        <w:rPr>
          <w:rFonts w:ascii="Times New Roman" w:eastAsia="Times New Roman" w:hAnsi="Times New Roman" w:cs="Times New Roman"/>
          <w:b/>
          <w:bCs/>
          <w:spacing w:val="-3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b/>
          <w:bCs/>
          <w:szCs w:val="24"/>
        </w:rPr>
        <w:t>учебного</w:t>
      </w:r>
      <w:r w:rsidRPr="00AC368C">
        <w:rPr>
          <w:rFonts w:ascii="Times New Roman" w:eastAsia="Times New Roman" w:hAnsi="Times New Roman" w:cs="Times New Roman"/>
          <w:b/>
          <w:bCs/>
          <w:spacing w:val="-3"/>
          <w:szCs w:val="24"/>
        </w:rPr>
        <w:t xml:space="preserve"> </w:t>
      </w:r>
      <w:r w:rsidRPr="00AC368C">
        <w:rPr>
          <w:rFonts w:ascii="Times New Roman" w:eastAsia="Times New Roman" w:hAnsi="Times New Roman" w:cs="Times New Roman"/>
          <w:b/>
          <w:bCs/>
          <w:szCs w:val="24"/>
        </w:rPr>
        <w:t>предмета</w:t>
      </w:r>
    </w:p>
    <w:p w:rsidR="00324756" w:rsidRPr="00AC368C" w:rsidRDefault="00324756" w:rsidP="00324756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b/>
          <w:szCs w:val="24"/>
        </w:rPr>
      </w:pPr>
    </w:p>
    <w:tbl>
      <w:tblPr>
        <w:tblStyle w:val="TableNormal"/>
        <w:tblW w:w="0" w:type="auto"/>
        <w:jc w:val="center"/>
        <w:tblInd w:w="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6"/>
        <w:gridCol w:w="5908"/>
      </w:tblGrid>
      <w:tr w:rsidR="00324756" w:rsidRPr="00AC368C" w:rsidTr="00AE3608">
        <w:trPr>
          <w:trHeight w:val="275"/>
          <w:jc w:val="center"/>
        </w:trPr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4756" w:rsidRPr="00AC368C" w:rsidRDefault="00324756" w:rsidP="00AE3608">
            <w:pPr>
              <w:spacing w:line="256" w:lineRule="exact"/>
              <w:ind w:left="107"/>
              <w:rPr>
                <w:rFonts w:ascii="Times New Roman" w:eastAsia="Times New Roman" w:hAnsi="Times New Roman"/>
                <w:b/>
              </w:rPr>
            </w:pPr>
            <w:proofErr w:type="spellStart"/>
            <w:r w:rsidRPr="00AC368C">
              <w:rPr>
                <w:rFonts w:ascii="Times New Roman" w:eastAsia="Times New Roman" w:hAnsi="Times New Roman"/>
                <w:b/>
              </w:rPr>
              <w:t>Минимальный</w:t>
            </w:r>
            <w:proofErr w:type="spellEnd"/>
            <w:r w:rsidRPr="00AC368C">
              <w:rPr>
                <w:rFonts w:ascii="Times New Roman" w:eastAsia="Times New Roman" w:hAnsi="Times New Roman"/>
                <w:b/>
                <w:spacing w:val="-4"/>
              </w:rPr>
              <w:t xml:space="preserve"> </w:t>
            </w:r>
            <w:proofErr w:type="spellStart"/>
            <w:r w:rsidRPr="00AC368C">
              <w:rPr>
                <w:rFonts w:ascii="Times New Roman" w:eastAsia="Times New Roman" w:hAnsi="Times New Roman"/>
                <w:b/>
              </w:rPr>
              <w:t>уровень</w:t>
            </w:r>
            <w:proofErr w:type="spellEnd"/>
          </w:p>
        </w:tc>
        <w:tc>
          <w:tcPr>
            <w:tcW w:w="5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4756" w:rsidRPr="00AC368C" w:rsidRDefault="00324756" w:rsidP="00AE3608">
            <w:pPr>
              <w:spacing w:line="256" w:lineRule="exact"/>
              <w:ind w:left="94"/>
              <w:rPr>
                <w:rFonts w:ascii="Times New Roman" w:eastAsia="Times New Roman" w:hAnsi="Times New Roman"/>
                <w:b/>
              </w:rPr>
            </w:pPr>
            <w:proofErr w:type="spellStart"/>
            <w:r w:rsidRPr="00AC368C">
              <w:rPr>
                <w:rFonts w:ascii="Times New Roman" w:eastAsia="Times New Roman" w:hAnsi="Times New Roman"/>
                <w:b/>
              </w:rPr>
              <w:t>Достаточный</w:t>
            </w:r>
            <w:proofErr w:type="spellEnd"/>
            <w:r w:rsidRPr="00AC368C">
              <w:rPr>
                <w:rFonts w:ascii="Times New Roman" w:eastAsia="Times New Roman" w:hAnsi="Times New Roman"/>
                <w:b/>
                <w:spacing w:val="-2"/>
              </w:rPr>
              <w:t xml:space="preserve"> </w:t>
            </w:r>
            <w:proofErr w:type="spellStart"/>
            <w:r w:rsidRPr="00AC368C">
              <w:rPr>
                <w:rFonts w:ascii="Times New Roman" w:eastAsia="Times New Roman" w:hAnsi="Times New Roman"/>
                <w:b/>
              </w:rPr>
              <w:t>уровень</w:t>
            </w:r>
            <w:proofErr w:type="spellEnd"/>
          </w:p>
        </w:tc>
      </w:tr>
      <w:tr w:rsidR="00324756" w:rsidRPr="00AC368C" w:rsidTr="00AE3608">
        <w:trPr>
          <w:trHeight w:val="278"/>
          <w:jc w:val="center"/>
        </w:trPr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4756" w:rsidRPr="00AC368C" w:rsidRDefault="00324756" w:rsidP="00AE3608">
            <w:pPr>
              <w:spacing w:line="258" w:lineRule="exact"/>
              <w:ind w:left="107"/>
              <w:rPr>
                <w:rFonts w:ascii="Times New Roman" w:eastAsia="Times New Roman" w:hAnsi="Times New Roman"/>
                <w:b/>
              </w:rPr>
            </w:pPr>
            <w:proofErr w:type="spellStart"/>
            <w:r w:rsidRPr="00AC368C">
              <w:rPr>
                <w:rFonts w:ascii="Times New Roman" w:eastAsia="Times New Roman" w:hAnsi="Times New Roman"/>
                <w:b/>
                <w:color w:val="04080E"/>
              </w:rPr>
              <w:t>Коммуникация</w:t>
            </w:r>
            <w:proofErr w:type="spellEnd"/>
          </w:p>
        </w:tc>
      </w:tr>
      <w:tr w:rsidR="00324756" w:rsidRPr="00AC368C" w:rsidTr="00AE3608">
        <w:trPr>
          <w:trHeight w:val="1931"/>
          <w:jc w:val="center"/>
        </w:trPr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4756" w:rsidRPr="00AC368C" w:rsidRDefault="00324756" w:rsidP="00AE3608">
            <w:pPr>
              <w:rPr>
                <w:rFonts w:ascii="Times New Roman" w:eastAsia="Times New Roman" w:hAnsi="Times New Roman"/>
                <w:b/>
                <w:sz w:val="24"/>
                <w:lang w:val="ru-RU"/>
              </w:rPr>
            </w:pPr>
          </w:p>
          <w:p w:rsidR="00324756" w:rsidRPr="00AC368C" w:rsidRDefault="00324756" w:rsidP="00AE3608">
            <w:pPr>
              <w:spacing w:before="3"/>
              <w:rPr>
                <w:rFonts w:ascii="Times New Roman" w:eastAsia="Times New Roman" w:hAnsi="Times New Roman"/>
                <w:b/>
                <w:sz w:val="20"/>
                <w:lang w:val="ru-RU"/>
              </w:rPr>
            </w:pPr>
          </w:p>
          <w:p w:rsidR="00324756" w:rsidRPr="00AC368C" w:rsidRDefault="00324756" w:rsidP="00AE3608">
            <w:pPr>
              <w:tabs>
                <w:tab w:val="left" w:pos="1808"/>
                <w:tab w:val="left" w:pos="2239"/>
              </w:tabs>
              <w:ind w:left="107" w:right="108"/>
              <w:rPr>
                <w:rFonts w:ascii="Times New Roman" w:eastAsia="Times New Roman" w:hAnsi="Times New Roman"/>
                <w:lang w:val="ru-RU"/>
              </w:rPr>
            </w:pPr>
            <w:r w:rsidRPr="00AC368C">
              <w:rPr>
                <w:rFonts w:ascii="Times New Roman" w:eastAsia="Times New Roman" w:hAnsi="Times New Roman"/>
                <w:lang w:val="ru-RU"/>
              </w:rPr>
              <w:t>Умение вступать в контакт.</w:t>
            </w:r>
            <w:r w:rsidRPr="00AC368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Поддержание</w:t>
            </w:r>
            <w:r w:rsidRPr="00AC368C">
              <w:rPr>
                <w:rFonts w:ascii="Times New Roman" w:eastAsia="Times New Roman" w:hAnsi="Times New Roman"/>
                <w:lang w:val="ru-RU"/>
              </w:rPr>
              <w:tab/>
              <w:t>и</w:t>
            </w:r>
            <w:r w:rsidRPr="00AC368C">
              <w:rPr>
                <w:rFonts w:ascii="Times New Roman" w:eastAsia="Times New Roman" w:hAnsi="Times New Roman"/>
                <w:lang w:val="ru-RU"/>
              </w:rPr>
              <w:tab/>
            </w:r>
            <w:r w:rsidRPr="00AC368C">
              <w:rPr>
                <w:rFonts w:ascii="Times New Roman" w:eastAsia="Times New Roman" w:hAnsi="Times New Roman"/>
                <w:spacing w:val="-1"/>
                <w:lang w:val="ru-RU"/>
              </w:rPr>
              <w:t>завершение</w:t>
            </w:r>
            <w:r w:rsidRPr="00AC368C">
              <w:rPr>
                <w:rFonts w:ascii="Times New Roman" w:eastAsia="Times New Roman" w:hAnsi="Times New Roman"/>
                <w:spacing w:val="-57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контакта.</w:t>
            </w:r>
          </w:p>
        </w:tc>
        <w:tc>
          <w:tcPr>
            <w:tcW w:w="5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4756" w:rsidRPr="00AC368C" w:rsidRDefault="00324756" w:rsidP="00AE3608">
            <w:pPr>
              <w:ind w:left="94" w:right="95"/>
              <w:jc w:val="both"/>
              <w:rPr>
                <w:rFonts w:ascii="Times New Roman" w:eastAsia="Times New Roman" w:hAnsi="Times New Roman"/>
                <w:lang w:val="ru-RU"/>
              </w:rPr>
            </w:pPr>
            <w:r w:rsidRPr="00AC368C">
              <w:rPr>
                <w:rFonts w:ascii="Times New Roman" w:eastAsia="Times New Roman" w:hAnsi="Times New Roman"/>
                <w:lang w:val="ru-RU"/>
              </w:rPr>
              <w:t>Способность</w:t>
            </w:r>
            <w:r w:rsidRPr="00AC368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понимать</w:t>
            </w:r>
            <w:r w:rsidRPr="00AC368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обращенную</w:t>
            </w:r>
            <w:r w:rsidRPr="00AC368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речь,</w:t>
            </w:r>
            <w:r w:rsidRPr="00AC368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понимать</w:t>
            </w:r>
            <w:r w:rsidRPr="00AC368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смысл доступных жестов и графических изображений:</w:t>
            </w:r>
            <w:r w:rsidRPr="00AC368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рисунков,</w:t>
            </w:r>
            <w:r w:rsidRPr="00AC368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фотографий,</w:t>
            </w:r>
            <w:r w:rsidRPr="00AC368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пиктограмм,</w:t>
            </w:r>
            <w:r w:rsidRPr="00AC368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других</w:t>
            </w:r>
            <w:r w:rsidRPr="00AC368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графических</w:t>
            </w:r>
            <w:r w:rsidRPr="00AC368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знаков.</w:t>
            </w:r>
            <w:r w:rsidRPr="00AC368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Уметь</w:t>
            </w:r>
            <w:r w:rsidRPr="00AC368C">
              <w:rPr>
                <w:rFonts w:ascii="Times New Roman" w:eastAsia="Times New Roman" w:hAnsi="Times New Roman"/>
                <w:color w:val="04080E"/>
                <w:spacing w:val="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«проигрывать»</w:t>
            </w:r>
            <w:r w:rsidRPr="00AC368C">
              <w:rPr>
                <w:rFonts w:ascii="Times New Roman" w:eastAsia="Times New Roman" w:hAnsi="Times New Roman"/>
                <w:color w:val="04080E"/>
                <w:spacing w:val="-57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обозначенные</w:t>
            </w:r>
            <w:r w:rsidRPr="00AC368C">
              <w:rPr>
                <w:rFonts w:ascii="Times New Roman" w:eastAsia="Times New Roman" w:hAnsi="Times New Roman"/>
                <w:color w:val="04080E"/>
                <w:spacing w:val="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ситуации,</w:t>
            </w:r>
            <w:r w:rsidRPr="00AC368C">
              <w:rPr>
                <w:rFonts w:ascii="Times New Roman" w:eastAsia="Times New Roman" w:hAnsi="Times New Roman"/>
                <w:color w:val="04080E"/>
                <w:spacing w:val="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моделируя</w:t>
            </w:r>
            <w:r w:rsidRPr="00AC368C">
              <w:rPr>
                <w:rFonts w:ascii="Times New Roman" w:eastAsia="Times New Roman" w:hAnsi="Times New Roman"/>
                <w:color w:val="04080E"/>
                <w:spacing w:val="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тем</w:t>
            </w:r>
            <w:r w:rsidRPr="00AC368C">
              <w:rPr>
                <w:rFonts w:ascii="Times New Roman" w:eastAsia="Times New Roman" w:hAnsi="Times New Roman"/>
                <w:color w:val="04080E"/>
                <w:spacing w:val="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самым</w:t>
            </w:r>
            <w:r w:rsidRPr="00AC368C">
              <w:rPr>
                <w:rFonts w:ascii="Times New Roman" w:eastAsia="Times New Roman" w:hAnsi="Times New Roman"/>
                <w:color w:val="04080E"/>
                <w:spacing w:val="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различные</w:t>
            </w:r>
            <w:r w:rsidRPr="00AC368C">
              <w:rPr>
                <w:rFonts w:ascii="Times New Roman" w:eastAsia="Times New Roman" w:hAnsi="Times New Roman"/>
                <w:color w:val="04080E"/>
                <w:spacing w:val="43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варианты</w:t>
            </w:r>
            <w:r w:rsidRPr="00AC368C">
              <w:rPr>
                <w:rFonts w:ascii="Times New Roman" w:eastAsia="Times New Roman" w:hAnsi="Times New Roman"/>
                <w:color w:val="04080E"/>
                <w:spacing w:val="41"/>
                <w:lang w:val="ru-RU"/>
              </w:rPr>
              <w:t xml:space="preserve"> </w:t>
            </w:r>
            <w:proofErr w:type="gramStart"/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речевого</w:t>
            </w:r>
            <w:proofErr w:type="gramEnd"/>
            <w:r w:rsidRPr="00AC368C">
              <w:rPr>
                <w:rFonts w:ascii="Times New Roman" w:eastAsia="Times New Roman" w:hAnsi="Times New Roman"/>
                <w:color w:val="04080E"/>
                <w:spacing w:val="44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или</w:t>
            </w:r>
            <w:r w:rsidRPr="00AC368C">
              <w:rPr>
                <w:rFonts w:ascii="Times New Roman" w:eastAsia="Times New Roman" w:hAnsi="Times New Roman"/>
                <w:color w:val="04080E"/>
                <w:spacing w:val="45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без</w:t>
            </w:r>
            <w:r w:rsidRPr="00AC368C">
              <w:rPr>
                <w:rFonts w:ascii="Times New Roman" w:eastAsia="Times New Roman" w:hAnsi="Times New Roman"/>
                <w:color w:val="04080E"/>
                <w:spacing w:val="43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речевого</w:t>
            </w:r>
          </w:p>
          <w:p w:rsidR="00324756" w:rsidRPr="00AC368C" w:rsidRDefault="00324756" w:rsidP="00AE3608">
            <w:pPr>
              <w:spacing w:line="264" w:lineRule="exact"/>
              <w:ind w:left="94"/>
              <w:rPr>
                <w:rFonts w:ascii="Times New Roman" w:eastAsia="Times New Roman" w:hAnsi="Times New Roman"/>
              </w:rPr>
            </w:pPr>
            <w:proofErr w:type="spellStart"/>
            <w:proofErr w:type="gramStart"/>
            <w:r w:rsidRPr="00AC368C">
              <w:rPr>
                <w:rFonts w:ascii="Times New Roman" w:eastAsia="Times New Roman" w:hAnsi="Times New Roman"/>
                <w:color w:val="04080E"/>
              </w:rPr>
              <w:t>поведения</w:t>
            </w:r>
            <w:proofErr w:type="spellEnd"/>
            <w:proofErr w:type="gramEnd"/>
            <w:r w:rsidRPr="00AC368C">
              <w:rPr>
                <w:rFonts w:ascii="Times New Roman" w:eastAsia="Times New Roman" w:hAnsi="Times New Roman"/>
                <w:color w:val="04080E"/>
              </w:rPr>
              <w:t>.</w:t>
            </w:r>
          </w:p>
        </w:tc>
      </w:tr>
      <w:tr w:rsidR="00324756" w:rsidRPr="00AC368C" w:rsidTr="00AE3608">
        <w:trPr>
          <w:trHeight w:val="362"/>
          <w:jc w:val="center"/>
        </w:trPr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4756" w:rsidRPr="00AC368C" w:rsidRDefault="00324756" w:rsidP="00AE3608">
            <w:pPr>
              <w:spacing w:before="39"/>
              <w:ind w:left="107"/>
              <w:rPr>
                <w:rFonts w:ascii="Times New Roman" w:eastAsia="Times New Roman" w:hAnsi="Times New Roman"/>
                <w:b/>
                <w:lang w:val="ru-RU"/>
              </w:rPr>
            </w:pPr>
            <w:r w:rsidRPr="00AC368C">
              <w:rPr>
                <w:rFonts w:ascii="Times New Roman" w:eastAsia="Times New Roman" w:hAnsi="Times New Roman"/>
                <w:b/>
                <w:color w:val="04080E"/>
                <w:lang w:val="ru-RU"/>
              </w:rPr>
              <w:t>Развитие</w:t>
            </w:r>
            <w:r w:rsidRPr="00AC368C">
              <w:rPr>
                <w:rFonts w:ascii="Times New Roman" w:eastAsia="Times New Roman" w:hAnsi="Times New Roman"/>
                <w:b/>
                <w:color w:val="04080E"/>
                <w:spacing w:val="-3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b/>
                <w:color w:val="04080E"/>
                <w:lang w:val="ru-RU"/>
              </w:rPr>
              <w:t>речи</w:t>
            </w:r>
            <w:r w:rsidRPr="00AC368C">
              <w:rPr>
                <w:rFonts w:ascii="Times New Roman" w:eastAsia="Times New Roman" w:hAnsi="Times New Roman"/>
                <w:b/>
                <w:color w:val="04080E"/>
                <w:spacing w:val="-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b/>
                <w:color w:val="04080E"/>
                <w:lang w:val="ru-RU"/>
              </w:rPr>
              <w:t>средствами</w:t>
            </w:r>
            <w:r w:rsidRPr="00AC368C">
              <w:rPr>
                <w:rFonts w:ascii="Times New Roman" w:eastAsia="Times New Roman" w:hAnsi="Times New Roman"/>
                <w:b/>
                <w:color w:val="04080E"/>
                <w:spacing w:val="-2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b/>
                <w:color w:val="04080E"/>
                <w:lang w:val="ru-RU"/>
              </w:rPr>
              <w:t>вербальной</w:t>
            </w:r>
            <w:r w:rsidRPr="00AC368C">
              <w:rPr>
                <w:rFonts w:ascii="Times New Roman" w:eastAsia="Times New Roman" w:hAnsi="Times New Roman"/>
                <w:b/>
                <w:color w:val="04080E"/>
                <w:spacing w:val="-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b/>
                <w:color w:val="04080E"/>
                <w:lang w:val="ru-RU"/>
              </w:rPr>
              <w:t>и</w:t>
            </w:r>
            <w:r w:rsidRPr="00AC368C">
              <w:rPr>
                <w:rFonts w:ascii="Times New Roman" w:eastAsia="Times New Roman" w:hAnsi="Times New Roman"/>
                <w:b/>
                <w:color w:val="04080E"/>
                <w:spacing w:val="-3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b/>
                <w:color w:val="04080E"/>
                <w:lang w:val="ru-RU"/>
              </w:rPr>
              <w:t>невербальной</w:t>
            </w:r>
            <w:r w:rsidRPr="00AC368C">
              <w:rPr>
                <w:rFonts w:ascii="Times New Roman" w:eastAsia="Times New Roman" w:hAnsi="Times New Roman"/>
                <w:b/>
                <w:color w:val="04080E"/>
                <w:spacing w:val="-2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b/>
                <w:color w:val="04080E"/>
                <w:lang w:val="ru-RU"/>
              </w:rPr>
              <w:t>коммуникации</w:t>
            </w:r>
          </w:p>
        </w:tc>
      </w:tr>
      <w:tr w:rsidR="00324756" w:rsidRPr="00AC368C" w:rsidTr="00AE3608">
        <w:trPr>
          <w:trHeight w:val="2056"/>
          <w:jc w:val="center"/>
        </w:trPr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4756" w:rsidRPr="00AC368C" w:rsidRDefault="00324756" w:rsidP="00AE3608">
            <w:pPr>
              <w:tabs>
                <w:tab w:val="left" w:pos="2513"/>
              </w:tabs>
              <w:ind w:left="107" w:right="52"/>
              <w:jc w:val="both"/>
              <w:rPr>
                <w:rFonts w:ascii="Times New Roman" w:eastAsia="Times New Roman" w:hAnsi="Times New Roman"/>
              </w:rPr>
            </w:pP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Способность</w:t>
            </w: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ab/>
            </w:r>
            <w:r w:rsidRPr="00AC368C">
              <w:rPr>
                <w:rFonts w:ascii="Times New Roman" w:eastAsia="Times New Roman" w:hAnsi="Times New Roman"/>
                <w:color w:val="04080E"/>
                <w:spacing w:val="-1"/>
                <w:lang w:val="ru-RU"/>
              </w:rPr>
              <w:t>понимать</w:t>
            </w:r>
            <w:r w:rsidRPr="00AC368C">
              <w:rPr>
                <w:rFonts w:ascii="Times New Roman" w:eastAsia="Times New Roman" w:hAnsi="Times New Roman"/>
                <w:color w:val="04080E"/>
                <w:spacing w:val="-58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обращенную</w:t>
            </w:r>
            <w:r w:rsidRPr="00AC368C">
              <w:rPr>
                <w:rFonts w:ascii="Times New Roman" w:eastAsia="Times New Roman" w:hAnsi="Times New Roman"/>
                <w:color w:val="04080E"/>
                <w:spacing w:val="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речь.</w:t>
            </w:r>
            <w:r w:rsidRPr="00AC368C">
              <w:rPr>
                <w:rFonts w:ascii="Times New Roman" w:eastAsia="Times New Roman" w:hAnsi="Times New Roman"/>
                <w:color w:val="04080E"/>
                <w:spacing w:val="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Умение</w:t>
            </w:r>
            <w:r w:rsidRPr="00AC368C">
              <w:rPr>
                <w:rFonts w:ascii="Times New Roman" w:eastAsia="Times New Roman" w:hAnsi="Times New Roman"/>
                <w:color w:val="04080E"/>
                <w:spacing w:val="-57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определять</w:t>
            </w:r>
            <w:r w:rsidRPr="00AC368C">
              <w:rPr>
                <w:rFonts w:ascii="Times New Roman" w:eastAsia="Times New Roman" w:hAnsi="Times New Roman"/>
                <w:color w:val="04080E"/>
                <w:spacing w:val="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интонацию.</w:t>
            </w:r>
            <w:r w:rsidRPr="00AC368C">
              <w:rPr>
                <w:rFonts w:ascii="Times New Roman" w:eastAsia="Times New Roman" w:hAnsi="Times New Roman"/>
                <w:color w:val="04080E"/>
                <w:spacing w:val="1"/>
                <w:lang w:val="ru-RU"/>
              </w:rPr>
              <w:t xml:space="preserve"> </w:t>
            </w:r>
            <w:proofErr w:type="spellStart"/>
            <w:r w:rsidRPr="00AC368C">
              <w:rPr>
                <w:rFonts w:ascii="Times New Roman" w:eastAsia="Times New Roman" w:hAnsi="Times New Roman"/>
                <w:color w:val="04080E"/>
              </w:rPr>
              <w:t>Уметь</w:t>
            </w:r>
            <w:proofErr w:type="spellEnd"/>
            <w:r w:rsidRPr="00AC368C">
              <w:rPr>
                <w:rFonts w:ascii="Times New Roman" w:eastAsia="Times New Roman" w:hAnsi="Times New Roman"/>
                <w:color w:val="04080E"/>
                <w:spacing w:val="-57"/>
              </w:rPr>
              <w:t xml:space="preserve"> </w:t>
            </w:r>
            <w:proofErr w:type="spellStart"/>
            <w:r w:rsidRPr="00AC368C">
              <w:rPr>
                <w:rFonts w:ascii="Times New Roman" w:eastAsia="Times New Roman" w:hAnsi="Times New Roman"/>
                <w:color w:val="04080E"/>
              </w:rPr>
              <w:t>различать</w:t>
            </w:r>
            <w:proofErr w:type="spellEnd"/>
            <w:r w:rsidRPr="00AC368C">
              <w:rPr>
                <w:rFonts w:ascii="Times New Roman" w:eastAsia="Times New Roman" w:hAnsi="Times New Roman"/>
                <w:color w:val="04080E"/>
              </w:rPr>
              <w:t xml:space="preserve"> </w:t>
            </w:r>
            <w:proofErr w:type="spellStart"/>
            <w:r w:rsidRPr="00AC368C">
              <w:rPr>
                <w:rFonts w:ascii="Times New Roman" w:eastAsia="Times New Roman" w:hAnsi="Times New Roman"/>
                <w:color w:val="04080E"/>
              </w:rPr>
              <w:t>речевые</w:t>
            </w:r>
            <w:proofErr w:type="spellEnd"/>
            <w:r w:rsidRPr="00AC368C">
              <w:rPr>
                <w:rFonts w:ascii="Times New Roman" w:eastAsia="Times New Roman" w:hAnsi="Times New Roman"/>
                <w:color w:val="04080E"/>
              </w:rPr>
              <w:t xml:space="preserve"> и </w:t>
            </w:r>
            <w:proofErr w:type="spellStart"/>
            <w:r w:rsidRPr="00AC368C">
              <w:rPr>
                <w:rFonts w:ascii="Times New Roman" w:eastAsia="Times New Roman" w:hAnsi="Times New Roman"/>
                <w:color w:val="04080E"/>
              </w:rPr>
              <w:t>неречевые</w:t>
            </w:r>
            <w:proofErr w:type="spellEnd"/>
            <w:r w:rsidRPr="00AC368C">
              <w:rPr>
                <w:rFonts w:ascii="Times New Roman" w:eastAsia="Times New Roman" w:hAnsi="Times New Roman"/>
                <w:color w:val="04080E"/>
                <w:spacing w:val="1"/>
              </w:rPr>
              <w:t xml:space="preserve"> </w:t>
            </w:r>
            <w:proofErr w:type="spellStart"/>
            <w:r w:rsidRPr="00AC368C">
              <w:rPr>
                <w:rFonts w:ascii="Times New Roman" w:eastAsia="Times New Roman" w:hAnsi="Times New Roman"/>
                <w:color w:val="04080E"/>
              </w:rPr>
              <w:t>звуки</w:t>
            </w:r>
            <w:proofErr w:type="spellEnd"/>
            <w:r w:rsidRPr="00AC368C">
              <w:rPr>
                <w:rFonts w:ascii="Times New Roman" w:eastAsia="Times New Roman" w:hAnsi="Times New Roman"/>
                <w:color w:val="04080E"/>
              </w:rPr>
              <w:t>.</w:t>
            </w:r>
          </w:p>
        </w:tc>
        <w:tc>
          <w:tcPr>
            <w:tcW w:w="5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4756" w:rsidRPr="00AC368C" w:rsidRDefault="00324756" w:rsidP="00AE3608">
            <w:pPr>
              <w:spacing w:before="210"/>
              <w:ind w:left="152" w:right="2368"/>
              <w:rPr>
                <w:rFonts w:ascii="Times New Roman" w:eastAsia="Times New Roman" w:hAnsi="Times New Roman"/>
                <w:lang w:val="ru-RU"/>
              </w:rPr>
            </w:pP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Уметь</w:t>
            </w:r>
            <w:r w:rsidRPr="00AC368C">
              <w:rPr>
                <w:rFonts w:ascii="Times New Roman" w:eastAsia="Times New Roman" w:hAnsi="Times New Roman"/>
                <w:color w:val="04080E"/>
                <w:spacing w:val="-5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произносить</w:t>
            </w:r>
            <w:r w:rsidRPr="00AC368C">
              <w:rPr>
                <w:rFonts w:ascii="Times New Roman" w:eastAsia="Times New Roman" w:hAnsi="Times New Roman"/>
                <w:color w:val="04080E"/>
                <w:spacing w:val="-5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слоги,</w:t>
            </w:r>
            <w:r w:rsidRPr="00AC368C">
              <w:rPr>
                <w:rFonts w:ascii="Times New Roman" w:eastAsia="Times New Roman" w:hAnsi="Times New Roman"/>
                <w:color w:val="04080E"/>
                <w:spacing w:val="-4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слова.</w:t>
            </w:r>
            <w:r w:rsidRPr="00AC368C">
              <w:rPr>
                <w:rFonts w:ascii="Times New Roman" w:eastAsia="Times New Roman" w:hAnsi="Times New Roman"/>
                <w:color w:val="04080E"/>
                <w:spacing w:val="-57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Уметь</w:t>
            </w:r>
            <w:r w:rsidRPr="00AC368C">
              <w:rPr>
                <w:rFonts w:ascii="Times New Roman" w:eastAsia="Times New Roman" w:hAnsi="Times New Roman"/>
                <w:color w:val="04080E"/>
                <w:spacing w:val="-2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различать</w:t>
            </w:r>
            <w:r w:rsidRPr="00AC368C">
              <w:rPr>
                <w:rFonts w:ascii="Times New Roman" w:eastAsia="Times New Roman" w:hAnsi="Times New Roman"/>
                <w:color w:val="04080E"/>
                <w:spacing w:val="-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интонацию.</w:t>
            </w:r>
          </w:p>
          <w:p w:rsidR="00324756" w:rsidRPr="00AC368C" w:rsidRDefault="00324756" w:rsidP="00AE3608">
            <w:pPr>
              <w:ind w:left="152"/>
              <w:rPr>
                <w:rFonts w:ascii="Times New Roman" w:eastAsia="Times New Roman" w:hAnsi="Times New Roman"/>
                <w:lang w:val="ru-RU"/>
              </w:rPr>
            </w:pP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Уметь</w:t>
            </w:r>
            <w:r w:rsidRPr="00AC368C">
              <w:rPr>
                <w:rFonts w:ascii="Times New Roman" w:eastAsia="Times New Roman" w:hAnsi="Times New Roman"/>
                <w:color w:val="04080E"/>
                <w:spacing w:val="-4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определять</w:t>
            </w:r>
            <w:r w:rsidRPr="00AC368C">
              <w:rPr>
                <w:rFonts w:ascii="Times New Roman" w:eastAsia="Times New Roman" w:hAnsi="Times New Roman"/>
                <w:color w:val="04080E"/>
                <w:spacing w:val="-3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источник</w:t>
            </w:r>
            <w:r w:rsidRPr="00AC368C">
              <w:rPr>
                <w:rFonts w:ascii="Times New Roman" w:eastAsia="Times New Roman" w:hAnsi="Times New Roman"/>
                <w:color w:val="04080E"/>
                <w:spacing w:val="-5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звука.</w:t>
            </w:r>
          </w:p>
          <w:p w:rsidR="00324756" w:rsidRPr="00AC368C" w:rsidRDefault="00324756" w:rsidP="00AE3608">
            <w:pPr>
              <w:spacing w:before="1"/>
              <w:ind w:left="152"/>
              <w:rPr>
                <w:rFonts w:ascii="Times New Roman" w:eastAsia="Times New Roman" w:hAnsi="Times New Roman"/>
                <w:lang w:val="ru-RU"/>
              </w:rPr>
            </w:pP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Уметь</w:t>
            </w:r>
            <w:r w:rsidRPr="00AC368C">
              <w:rPr>
                <w:rFonts w:ascii="Times New Roman" w:eastAsia="Times New Roman" w:hAnsi="Times New Roman"/>
                <w:color w:val="04080E"/>
                <w:spacing w:val="-3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имитировать</w:t>
            </w:r>
            <w:r w:rsidRPr="00AC368C">
              <w:rPr>
                <w:rFonts w:ascii="Times New Roman" w:eastAsia="Times New Roman" w:hAnsi="Times New Roman"/>
                <w:color w:val="04080E"/>
                <w:spacing w:val="-4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неречевые</w:t>
            </w:r>
            <w:r w:rsidRPr="00AC368C">
              <w:rPr>
                <w:rFonts w:ascii="Times New Roman" w:eastAsia="Times New Roman" w:hAnsi="Times New Roman"/>
                <w:color w:val="04080E"/>
                <w:spacing w:val="-3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звуки</w:t>
            </w:r>
            <w:r w:rsidRPr="00AC368C">
              <w:rPr>
                <w:rFonts w:ascii="Times New Roman" w:eastAsia="Times New Roman" w:hAnsi="Times New Roman"/>
                <w:color w:val="04080E"/>
                <w:spacing w:val="-3"/>
                <w:lang w:val="ru-RU"/>
              </w:rPr>
              <w:t xml:space="preserve"> </w:t>
            </w:r>
            <w:proofErr w:type="gramStart"/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речевыми</w:t>
            </w:r>
            <w:proofErr w:type="gramEnd"/>
            <w:r w:rsidRPr="00AC368C">
              <w:rPr>
                <w:rFonts w:ascii="Times New Roman" w:eastAsia="Times New Roman" w:hAnsi="Times New Roman"/>
                <w:color w:val="04080E"/>
                <w:lang w:val="ru-RU"/>
              </w:rPr>
              <w:t>.</w:t>
            </w:r>
          </w:p>
        </w:tc>
      </w:tr>
      <w:tr w:rsidR="00324756" w:rsidRPr="00AC368C" w:rsidTr="00AE3608">
        <w:trPr>
          <w:trHeight w:val="517"/>
          <w:jc w:val="center"/>
        </w:trPr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4756" w:rsidRPr="00AC368C" w:rsidRDefault="00324756" w:rsidP="00AE3608">
            <w:pPr>
              <w:spacing w:line="275" w:lineRule="exact"/>
              <w:ind w:left="107"/>
              <w:rPr>
                <w:rFonts w:ascii="Times New Roman" w:eastAsia="Times New Roman" w:hAnsi="Times New Roman"/>
                <w:b/>
              </w:rPr>
            </w:pPr>
            <w:proofErr w:type="spellStart"/>
            <w:r w:rsidRPr="00AC368C">
              <w:rPr>
                <w:rFonts w:ascii="Times New Roman" w:eastAsia="Times New Roman" w:hAnsi="Times New Roman"/>
                <w:b/>
                <w:color w:val="04080E"/>
              </w:rPr>
              <w:t>Чтение</w:t>
            </w:r>
            <w:proofErr w:type="spellEnd"/>
            <w:r w:rsidRPr="00AC368C">
              <w:rPr>
                <w:rFonts w:ascii="Times New Roman" w:eastAsia="Times New Roman" w:hAnsi="Times New Roman"/>
                <w:b/>
                <w:color w:val="04080E"/>
                <w:spacing w:val="-3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b/>
                <w:color w:val="04080E"/>
              </w:rPr>
              <w:t>и</w:t>
            </w:r>
            <w:r w:rsidRPr="00AC368C">
              <w:rPr>
                <w:rFonts w:ascii="Times New Roman" w:eastAsia="Times New Roman" w:hAnsi="Times New Roman"/>
                <w:b/>
                <w:color w:val="04080E"/>
                <w:spacing w:val="-1"/>
              </w:rPr>
              <w:t xml:space="preserve"> </w:t>
            </w:r>
            <w:proofErr w:type="spellStart"/>
            <w:r w:rsidRPr="00AC368C">
              <w:rPr>
                <w:rFonts w:ascii="Times New Roman" w:eastAsia="Times New Roman" w:hAnsi="Times New Roman"/>
                <w:b/>
                <w:color w:val="04080E"/>
              </w:rPr>
              <w:t>письмо</w:t>
            </w:r>
            <w:proofErr w:type="spellEnd"/>
          </w:p>
        </w:tc>
      </w:tr>
      <w:tr w:rsidR="00324756" w:rsidRPr="00AC368C" w:rsidTr="00AE3608">
        <w:trPr>
          <w:trHeight w:val="551"/>
          <w:jc w:val="center"/>
        </w:trPr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4756" w:rsidRPr="00AC368C" w:rsidRDefault="00324756" w:rsidP="00AE3608">
            <w:pPr>
              <w:spacing w:line="268" w:lineRule="exact"/>
              <w:ind w:left="107"/>
              <w:rPr>
                <w:rFonts w:ascii="Times New Roman" w:eastAsia="Times New Roman" w:hAnsi="Times New Roman"/>
              </w:rPr>
            </w:pPr>
            <w:proofErr w:type="spellStart"/>
            <w:r w:rsidRPr="00AC368C">
              <w:rPr>
                <w:rFonts w:ascii="Times New Roman" w:eastAsia="Times New Roman" w:hAnsi="Times New Roman"/>
              </w:rPr>
              <w:t>Пассивное</w:t>
            </w:r>
            <w:proofErr w:type="spellEnd"/>
            <w:r w:rsidRPr="00AC368C">
              <w:rPr>
                <w:rFonts w:ascii="Times New Roman" w:eastAsia="Times New Roman" w:hAnsi="Times New Roman"/>
                <w:spacing w:val="55"/>
              </w:rPr>
              <w:t xml:space="preserve"> </w:t>
            </w:r>
            <w:proofErr w:type="spellStart"/>
            <w:r w:rsidRPr="00AC368C">
              <w:rPr>
                <w:rFonts w:ascii="Times New Roman" w:eastAsia="Times New Roman" w:hAnsi="Times New Roman"/>
              </w:rPr>
              <w:t>письмо</w:t>
            </w:r>
            <w:proofErr w:type="spellEnd"/>
            <w:r w:rsidRPr="00AC368C">
              <w:rPr>
                <w:rFonts w:ascii="Times New Roman" w:eastAsia="Times New Roman" w:hAnsi="Times New Roman"/>
              </w:rPr>
              <w:t>.</w:t>
            </w:r>
            <w:r w:rsidRPr="00AC368C">
              <w:rPr>
                <w:rFonts w:ascii="Times New Roman" w:eastAsia="Times New Roman" w:hAnsi="Times New Roman"/>
                <w:spacing w:val="55"/>
              </w:rPr>
              <w:t xml:space="preserve"> </w:t>
            </w:r>
            <w:proofErr w:type="spellStart"/>
            <w:r w:rsidRPr="00AC368C">
              <w:rPr>
                <w:rFonts w:ascii="Times New Roman" w:eastAsia="Times New Roman" w:hAnsi="Times New Roman"/>
              </w:rPr>
              <w:t>Глобальное</w:t>
            </w:r>
            <w:proofErr w:type="spellEnd"/>
          </w:p>
          <w:p w:rsidR="00324756" w:rsidRPr="00AC368C" w:rsidRDefault="00324756" w:rsidP="00AE3608">
            <w:pPr>
              <w:spacing w:line="264" w:lineRule="exact"/>
              <w:ind w:left="107"/>
              <w:rPr>
                <w:rFonts w:ascii="Times New Roman" w:eastAsia="Times New Roman" w:hAnsi="Times New Roman"/>
              </w:rPr>
            </w:pPr>
            <w:proofErr w:type="spellStart"/>
            <w:proofErr w:type="gramStart"/>
            <w:r w:rsidRPr="00AC368C">
              <w:rPr>
                <w:rFonts w:ascii="Times New Roman" w:eastAsia="Times New Roman" w:hAnsi="Times New Roman"/>
              </w:rPr>
              <w:t>чтение</w:t>
            </w:r>
            <w:proofErr w:type="spellEnd"/>
            <w:proofErr w:type="gramEnd"/>
            <w:r w:rsidRPr="00AC368C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5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4756" w:rsidRPr="00AC368C" w:rsidRDefault="00324756" w:rsidP="00AE3608">
            <w:pPr>
              <w:spacing w:line="268" w:lineRule="exact"/>
              <w:ind w:left="94"/>
              <w:rPr>
                <w:rFonts w:ascii="Times New Roman" w:eastAsia="Times New Roman" w:hAnsi="Times New Roman"/>
                <w:lang w:val="ru-RU"/>
              </w:rPr>
            </w:pPr>
            <w:r w:rsidRPr="00AC368C">
              <w:rPr>
                <w:rFonts w:ascii="Times New Roman" w:eastAsia="Times New Roman" w:hAnsi="Times New Roman"/>
                <w:lang w:val="ru-RU"/>
              </w:rPr>
              <w:t>Начальные</w:t>
            </w:r>
            <w:r w:rsidRPr="00AC368C">
              <w:rPr>
                <w:rFonts w:ascii="Times New Roman" w:eastAsia="Times New Roman" w:hAnsi="Times New Roman"/>
                <w:spacing w:val="-5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навыки</w:t>
            </w:r>
            <w:r w:rsidRPr="00AC368C">
              <w:rPr>
                <w:rFonts w:ascii="Times New Roman" w:eastAsia="Times New Roman" w:hAnsi="Times New Roman"/>
                <w:spacing w:val="-2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самостоятельного</w:t>
            </w:r>
            <w:r w:rsidRPr="00AC368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чтения</w:t>
            </w:r>
            <w:r w:rsidRPr="00AC368C">
              <w:rPr>
                <w:rFonts w:ascii="Times New Roman" w:eastAsia="Times New Roman" w:hAnsi="Times New Roman"/>
                <w:spacing w:val="-5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и</w:t>
            </w:r>
            <w:r w:rsidRPr="00AC368C">
              <w:rPr>
                <w:rFonts w:ascii="Times New Roman" w:eastAsia="Times New Roman" w:hAnsi="Times New Roman"/>
                <w:spacing w:val="-4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письма.</w:t>
            </w:r>
          </w:p>
        </w:tc>
      </w:tr>
      <w:tr w:rsidR="00324756" w:rsidRPr="00AC368C" w:rsidTr="00AE3608">
        <w:trPr>
          <w:trHeight w:val="275"/>
          <w:jc w:val="center"/>
        </w:trPr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4756" w:rsidRPr="00AC368C" w:rsidRDefault="00324756" w:rsidP="00AE3608">
            <w:pPr>
              <w:spacing w:line="256" w:lineRule="exact"/>
              <w:ind w:left="107"/>
              <w:rPr>
                <w:rFonts w:ascii="Times New Roman" w:eastAsia="Times New Roman" w:hAnsi="Times New Roman"/>
                <w:b/>
              </w:rPr>
            </w:pPr>
            <w:proofErr w:type="spellStart"/>
            <w:r w:rsidRPr="00AC368C">
              <w:rPr>
                <w:rFonts w:ascii="Times New Roman" w:eastAsia="Times New Roman" w:hAnsi="Times New Roman"/>
                <w:b/>
                <w:color w:val="04080E"/>
              </w:rPr>
              <w:t>Культура</w:t>
            </w:r>
            <w:proofErr w:type="spellEnd"/>
            <w:r w:rsidRPr="00AC368C">
              <w:rPr>
                <w:rFonts w:ascii="Times New Roman" w:eastAsia="Times New Roman" w:hAnsi="Times New Roman"/>
                <w:b/>
                <w:color w:val="04080E"/>
                <w:spacing w:val="-3"/>
              </w:rPr>
              <w:t xml:space="preserve"> </w:t>
            </w:r>
            <w:proofErr w:type="spellStart"/>
            <w:r w:rsidRPr="00AC368C">
              <w:rPr>
                <w:rFonts w:ascii="Times New Roman" w:eastAsia="Times New Roman" w:hAnsi="Times New Roman"/>
                <w:b/>
                <w:color w:val="04080E"/>
              </w:rPr>
              <w:t>общения</w:t>
            </w:r>
            <w:proofErr w:type="spellEnd"/>
          </w:p>
        </w:tc>
      </w:tr>
      <w:tr w:rsidR="00324756" w:rsidRPr="00AC368C" w:rsidTr="00AE3608">
        <w:trPr>
          <w:trHeight w:val="1103"/>
          <w:jc w:val="center"/>
        </w:trPr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4756" w:rsidRPr="00AC368C" w:rsidRDefault="00324756" w:rsidP="00AE3608">
            <w:pPr>
              <w:spacing w:before="131"/>
              <w:ind w:left="107" w:right="109"/>
              <w:jc w:val="both"/>
              <w:rPr>
                <w:rFonts w:ascii="Times New Roman" w:eastAsia="Times New Roman" w:hAnsi="Times New Roman"/>
                <w:lang w:val="ru-RU"/>
              </w:rPr>
            </w:pPr>
            <w:r w:rsidRPr="00AC368C">
              <w:rPr>
                <w:rFonts w:ascii="Times New Roman" w:eastAsia="Times New Roman" w:hAnsi="Times New Roman"/>
                <w:lang w:val="ru-RU"/>
              </w:rPr>
              <w:lastRenderedPageBreak/>
              <w:t>Понимать</w:t>
            </w:r>
            <w:r w:rsidRPr="00AC368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смысл</w:t>
            </w:r>
            <w:r w:rsidRPr="00AC368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доступных</w:t>
            </w:r>
            <w:r w:rsidRPr="00AC368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жестов</w:t>
            </w:r>
            <w:r w:rsidRPr="00AC368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и</w:t>
            </w:r>
            <w:r w:rsidRPr="00AC368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графических</w:t>
            </w:r>
            <w:r w:rsidRPr="00AC368C">
              <w:rPr>
                <w:rFonts w:ascii="Times New Roman" w:eastAsia="Times New Roman" w:hAnsi="Times New Roman"/>
                <w:spacing w:val="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изображений</w:t>
            </w:r>
          </w:p>
        </w:tc>
        <w:tc>
          <w:tcPr>
            <w:tcW w:w="5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4756" w:rsidRPr="00AC368C" w:rsidRDefault="00324756" w:rsidP="00AE3608">
            <w:pPr>
              <w:ind w:left="94"/>
              <w:rPr>
                <w:rFonts w:ascii="Times New Roman" w:eastAsia="Times New Roman" w:hAnsi="Times New Roman"/>
                <w:lang w:val="ru-RU"/>
              </w:rPr>
            </w:pPr>
            <w:r w:rsidRPr="00AC368C">
              <w:rPr>
                <w:rFonts w:ascii="Times New Roman" w:eastAsia="Times New Roman" w:hAnsi="Times New Roman"/>
                <w:lang w:val="ru-RU"/>
              </w:rPr>
              <w:t>Понимание</w:t>
            </w:r>
            <w:r w:rsidRPr="00AC368C">
              <w:rPr>
                <w:rFonts w:ascii="Times New Roman" w:eastAsia="Times New Roman" w:hAnsi="Times New Roman"/>
                <w:spacing w:val="13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слов,</w:t>
            </w:r>
            <w:r w:rsidRPr="00AC368C">
              <w:rPr>
                <w:rFonts w:ascii="Times New Roman" w:eastAsia="Times New Roman" w:hAnsi="Times New Roman"/>
                <w:spacing w:val="14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обозначающих</w:t>
            </w:r>
            <w:r w:rsidRPr="00AC368C">
              <w:rPr>
                <w:rFonts w:ascii="Times New Roman" w:eastAsia="Times New Roman" w:hAnsi="Times New Roman"/>
                <w:spacing w:val="14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объекты</w:t>
            </w:r>
            <w:r w:rsidRPr="00AC368C">
              <w:rPr>
                <w:rFonts w:ascii="Times New Roman" w:eastAsia="Times New Roman" w:hAnsi="Times New Roman"/>
                <w:spacing w:val="11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и</w:t>
            </w:r>
            <w:r w:rsidRPr="00AC368C">
              <w:rPr>
                <w:rFonts w:ascii="Times New Roman" w:eastAsia="Times New Roman" w:hAnsi="Times New Roman"/>
                <w:spacing w:val="13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явления</w:t>
            </w:r>
            <w:r w:rsidRPr="00AC368C">
              <w:rPr>
                <w:rFonts w:ascii="Times New Roman" w:eastAsia="Times New Roman" w:hAnsi="Times New Roman"/>
                <w:spacing w:val="-57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природы,</w:t>
            </w:r>
            <w:r w:rsidRPr="00AC368C">
              <w:rPr>
                <w:rFonts w:ascii="Times New Roman" w:eastAsia="Times New Roman" w:hAnsi="Times New Roman"/>
                <w:spacing w:val="37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объекты</w:t>
            </w:r>
            <w:r w:rsidRPr="00AC368C">
              <w:rPr>
                <w:rFonts w:ascii="Times New Roman" w:eastAsia="Times New Roman" w:hAnsi="Times New Roman"/>
                <w:spacing w:val="38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рукотворного</w:t>
            </w:r>
            <w:r w:rsidRPr="00AC368C">
              <w:rPr>
                <w:rFonts w:ascii="Times New Roman" w:eastAsia="Times New Roman" w:hAnsi="Times New Roman"/>
                <w:spacing w:val="38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мира</w:t>
            </w:r>
            <w:r w:rsidRPr="00AC368C">
              <w:rPr>
                <w:rFonts w:ascii="Times New Roman" w:eastAsia="Times New Roman" w:hAnsi="Times New Roman"/>
                <w:spacing w:val="36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и</w:t>
            </w:r>
            <w:r w:rsidRPr="00AC368C">
              <w:rPr>
                <w:rFonts w:ascii="Times New Roman" w:eastAsia="Times New Roman" w:hAnsi="Times New Roman"/>
                <w:spacing w:val="37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деятельность</w:t>
            </w:r>
          </w:p>
          <w:p w:rsidR="00324756" w:rsidRPr="00AC368C" w:rsidRDefault="00324756" w:rsidP="00AE3608">
            <w:pPr>
              <w:spacing w:line="270" w:lineRule="atLeast"/>
              <w:ind w:left="94" w:right="100"/>
              <w:rPr>
                <w:rFonts w:ascii="Times New Roman" w:eastAsia="Times New Roman" w:hAnsi="Times New Roman"/>
                <w:lang w:val="ru-RU"/>
              </w:rPr>
            </w:pPr>
            <w:r w:rsidRPr="00AC368C">
              <w:rPr>
                <w:rFonts w:ascii="Times New Roman" w:eastAsia="Times New Roman" w:hAnsi="Times New Roman"/>
                <w:lang w:val="ru-RU"/>
              </w:rPr>
              <w:t>человека.</w:t>
            </w:r>
            <w:r w:rsidRPr="00AC368C">
              <w:rPr>
                <w:rFonts w:ascii="Times New Roman" w:eastAsia="Times New Roman" w:hAnsi="Times New Roman"/>
                <w:spacing w:val="24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Умение</w:t>
            </w:r>
            <w:r w:rsidRPr="00AC368C">
              <w:rPr>
                <w:rFonts w:ascii="Times New Roman" w:eastAsia="Times New Roman" w:hAnsi="Times New Roman"/>
                <w:spacing w:val="25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использовать</w:t>
            </w:r>
            <w:r w:rsidRPr="00AC368C">
              <w:rPr>
                <w:rFonts w:ascii="Times New Roman" w:eastAsia="Times New Roman" w:hAnsi="Times New Roman"/>
                <w:spacing w:val="28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усвоенный</w:t>
            </w:r>
            <w:r w:rsidRPr="00AC368C">
              <w:rPr>
                <w:rFonts w:ascii="Times New Roman" w:eastAsia="Times New Roman" w:hAnsi="Times New Roman"/>
                <w:spacing w:val="26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словарный</w:t>
            </w:r>
            <w:r w:rsidRPr="00AC368C">
              <w:rPr>
                <w:rFonts w:ascii="Times New Roman" w:eastAsia="Times New Roman" w:hAnsi="Times New Roman"/>
                <w:spacing w:val="-57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и</w:t>
            </w:r>
            <w:r w:rsidRPr="00AC368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фразовый</w:t>
            </w:r>
            <w:r w:rsidRPr="00AC368C">
              <w:rPr>
                <w:rFonts w:ascii="Times New Roman" w:eastAsia="Times New Roman" w:hAnsi="Times New Roman"/>
                <w:spacing w:val="-2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материал</w:t>
            </w:r>
            <w:r w:rsidRPr="00AC368C">
              <w:rPr>
                <w:rFonts w:ascii="Times New Roman" w:eastAsia="Times New Roman" w:hAnsi="Times New Roman"/>
                <w:spacing w:val="-4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в</w:t>
            </w:r>
            <w:r w:rsidRPr="00AC368C">
              <w:rPr>
                <w:rFonts w:ascii="Times New Roman" w:eastAsia="Times New Roman" w:hAnsi="Times New Roman"/>
                <w:spacing w:val="-3"/>
                <w:lang w:val="ru-RU"/>
              </w:rPr>
              <w:t xml:space="preserve"> </w:t>
            </w:r>
            <w:r w:rsidRPr="00AC368C">
              <w:rPr>
                <w:rFonts w:ascii="Times New Roman" w:eastAsia="Times New Roman" w:hAnsi="Times New Roman"/>
                <w:lang w:val="ru-RU"/>
              </w:rPr>
              <w:t>коммуникативных ситуациях.</w:t>
            </w:r>
          </w:p>
        </w:tc>
      </w:tr>
    </w:tbl>
    <w:p w:rsidR="00324756" w:rsidRPr="00AC368C" w:rsidRDefault="00324756" w:rsidP="0032475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4"/>
        </w:rPr>
      </w:pPr>
    </w:p>
    <w:p w:rsidR="00324756" w:rsidRPr="00AC368C" w:rsidRDefault="00324756" w:rsidP="00324756">
      <w:pPr>
        <w:widowControl w:val="0"/>
        <w:autoSpaceDE w:val="0"/>
        <w:autoSpaceDN w:val="0"/>
        <w:spacing w:before="160" w:after="0"/>
        <w:ind w:firstLine="709"/>
        <w:jc w:val="center"/>
        <w:rPr>
          <w:rFonts w:ascii="Times New Roman" w:eastAsia="Times New Roman" w:hAnsi="Times New Roman" w:cs="Times New Roman"/>
          <w:szCs w:val="24"/>
        </w:rPr>
      </w:pPr>
      <w:r w:rsidRPr="00AC368C">
        <w:rPr>
          <w:rFonts w:ascii="Times New Roman" w:hAnsi="Times New Roman" w:cs="Times New Roman"/>
          <w:b/>
          <w:bCs/>
          <w:color w:val="000000"/>
          <w:sz w:val="24"/>
          <w:szCs w:val="28"/>
          <w:shd w:val="clear" w:color="auto" w:fill="FFFFFF"/>
        </w:rPr>
        <w:t xml:space="preserve">Система </w:t>
      </w:r>
      <w:proofErr w:type="gramStart"/>
      <w:r w:rsidRPr="00AC368C">
        <w:rPr>
          <w:rFonts w:ascii="Times New Roman" w:hAnsi="Times New Roman" w:cs="Times New Roman"/>
          <w:b/>
          <w:bCs/>
          <w:color w:val="000000"/>
          <w:sz w:val="24"/>
          <w:szCs w:val="28"/>
          <w:shd w:val="clear" w:color="auto" w:fill="FFFFFF"/>
        </w:rPr>
        <w:t>оценки достижения планируемых результатов освоения программы</w:t>
      </w:r>
      <w:proofErr w:type="gramEnd"/>
    </w:p>
    <w:p w:rsidR="00324756" w:rsidRPr="00AC368C" w:rsidRDefault="00324756" w:rsidP="00324756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  <w:sz w:val="22"/>
        </w:rPr>
      </w:pPr>
      <w:r w:rsidRPr="00AC368C">
        <w:rPr>
          <w:rStyle w:val="c56"/>
          <w:color w:val="000000"/>
          <w:sz w:val="22"/>
        </w:rPr>
        <w:t>        Текущая аттестация обучающихся включает в себя полугодовое оценивание результатов освоения программы.  </w:t>
      </w:r>
    </w:p>
    <w:p w:rsidR="00324756" w:rsidRPr="00AC368C" w:rsidRDefault="00324756" w:rsidP="00324756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  <w:sz w:val="22"/>
        </w:rPr>
      </w:pPr>
      <w:r w:rsidRPr="00AC368C">
        <w:rPr>
          <w:rStyle w:val="c36"/>
          <w:color w:val="000000"/>
          <w:sz w:val="22"/>
        </w:rPr>
        <w:t>       Промежуточная (годовая) аттестация представляет собой оценку результатов освоения программы и развития жизненных компетенций ребёнка по итогам учебного года. По итогам освоения задач и анализа результатов обучения оценивается динамика развития его жизненных компетенций. Итоговая аттестация осуществляется в течение последних двух недель учебного года путем наблюдения за выполнением, обучающимся специально подобранных заданий, позволяющих выявить и оценить результаты обучения. При оценке результативности обучения обучающегося важно учитывать затруднения в освоении отдельных предметов, которые не должны рассматриваться как показатель не успешности их обучения и развития в целом.  </w:t>
      </w:r>
    </w:p>
    <w:p w:rsidR="00324756" w:rsidRPr="00AC368C" w:rsidRDefault="00324756" w:rsidP="00324756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  <w:sz w:val="22"/>
        </w:rPr>
      </w:pPr>
      <w:r w:rsidRPr="00AC368C">
        <w:rPr>
          <w:rStyle w:val="c36"/>
          <w:color w:val="000000"/>
          <w:sz w:val="22"/>
        </w:rPr>
        <w:t>       Оценка выявленных результатов обучения осуществляется в оценочных показателях, основанных на качественных критериях по итогам выполняемых практических действий: «выполняет действие самостоятельно», «выполняет действие по инструкции (вербальной       или невербальной), по образцу», «выполняет действие с помощью учителя». В случае       затруднений в оценке, в связи с отсутствием видимых изменений, следует оценивать его      эмоциональное состояние, другие возможные личностные результаты.</w:t>
      </w:r>
    </w:p>
    <w:p w:rsidR="00324756" w:rsidRPr="00AC368C" w:rsidRDefault="00324756" w:rsidP="003247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324756" w:rsidRPr="00AC368C" w:rsidRDefault="00324756" w:rsidP="003247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Средства оценки динамики обучения в процессе мониторинга</w:t>
      </w:r>
    </w:p>
    <w:p w:rsidR="00324756" w:rsidRPr="00AC368C" w:rsidRDefault="00324756" w:rsidP="00324756">
      <w:pPr>
        <w:widowControl w:val="0"/>
        <w:autoSpaceDE w:val="0"/>
        <w:autoSpaceDN w:val="0"/>
        <w:spacing w:before="160" w:after="0"/>
        <w:ind w:firstLine="709"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AC368C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Уровни самостоятельности при выполнении заданий:</w:t>
      </w:r>
    </w:p>
    <w:p w:rsidR="00324756" w:rsidRPr="00AC368C" w:rsidRDefault="00324756" w:rsidP="00324756">
      <w:pPr>
        <w:widowControl w:val="0"/>
        <w:numPr>
          <w:ilvl w:val="0"/>
          <w:numId w:val="13"/>
        </w:numPr>
        <w:autoSpaceDE w:val="0"/>
        <w:autoSpaceDN w:val="0"/>
        <w:spacing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AC368C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не выполняет задание;</w:t>
      </w:r>
    </w:p>
    <w:p w:rsidR="00324756" w:rsidRPr="00AC368C" w:rsidRDefault="00324756" w:rsidP="00324756">
      <w:pPr>
        <w:widowControl w:val="0"/>
        <w:numPr>
          <w:ilvl w:val="0"/>
          <w:numId w:val="13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AC368C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выполняет задание со значительной помощью;</w:t>
      </w:r>
    </w:p>
    <w:p w:rsidR="00324756" w:rsidRPr="00AC368C" w:rsidRDefault="00324756" w:rsidP="00324756">
      <w:pPr>
        <w:widowControl w:val="0"/>
        <w:numPr>
          <w:ilvl w:val="0"/>
          <w:numId w:val="13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AC368C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выполняет задание с частичной помощью;</w:t>
      </w:r>
    </w:p>
    <w:p w:rsidR="00324756" w:rsidRPr="00AC368C" w:rsidRDefault="00324756" w:rsidP="00324756">
      <w:pPr>
        <w:widowControl w:val="0"/>
        <w:numPr>
          <w:ilvl w:val="0"/>
          <w:numId w:val="13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AC368C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выполняет задание по подражанию;</w:t>
      </w:r>
    </w:p>
    <w:p w:rsidR="00324756" w:rsidRPr="00AC368C" w:rsidRDefault="00324756" w:rsidP="00324756">
      <w:pPr>
        <w:widowControl w:val="0"/>
        <w:numPr>
          <w:ilvl w:val="0"/>
          <w:numId w:val="13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AC368C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выполняет задание по образцу;</w:t>
      </w:r>
    </w:p>
    <w:p w:rsidR="00324756" w:rsidRPr="00AC368C" w:rsidRDefault="00324756" w:rsidP="00324756">
      <w:pPr>
        <w:widowControl w:val="0"/>
        <w:numPr>
          <w:ilvl w:val="0"/>
          <w:numId w:val="13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AC368C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выполняет задание самостоятельно, но с ошибками;</w:t>
      </w:r>
    </w:p>
    <w:p w:rsidR="00324756" w:rsidRPr="00AC368C" w:rsidRDefault="00324756" w:rsidP="00324756">
      <w:pPr>
        <w:widowControl w:val="0"/>
        <w:numPr>
          <w:ilvl w:val="0"/>
          <w:numId w:val="13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AC368C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выполняет задание самостоятельно без ошибок.</w:t>
      </w:r>
    </w:p>
    <w:p w:rsidR="00324756" w:rsidRPr="00AC368C" w:rsidRDefault="00324756" w:rsidP="00324756">
      <w:pPr>
        <w:widowControl w:val="0"/>
        <w:autoSpaceDE w:val="0"/>
        <w:autoSpaceDN w:val="0"/>
        <w:spacing w:before="160" w:after="0"/>
        <w:ind w:firstLine="709"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AC368C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Реакция на воздействие:</w:t>
      </w:r>
    </w:p>
    <w:p w:rsidR="00324756" w:rsidRPr="00AC368C" w:rsidRDefault="00324756" w:rsidP="00324756">
      <w:pPr>
        <w:widowControl w:val="0"/>
        <w:numPr>
          <w:ilvl w:val="0"/>
          <w:numId w:val="14"/>
        </w:numPr>
        <w:autoSpaceDE w:val="0"/>
        <w:autoSpaceDN w:val="0"/>
        <w:spacing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AC368C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негативная;</w:t>
      </w:r>
    </w:p>
    <w:p w:rsidR="00324756" w:rsidRPr="00AC368C" w:rsidRDefault="00324756" w:rsidP="00324756">
      <w:pPr>
        <w:widowControl w:val="0"/>
        <w:numPr>
          <w:ilvl w:val="0"/>
          <w:numId w:val="14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</w:pPr>
      <w:r w:rsidRPr="00AC368C">
        <w:rPr>
          <w:rFonts w:ascii="Times New Roman" w:eastAsia="Calibri" w:hAnsi="Times New Roman" w:cs="Times New Roman"/>
          <w:bCs/>
          <w:color w:val="000000"/>
          <w:szCs w:val="28"/>
          <w:shd w:val="clear" w:color="auto" w:fill="FFFFFF"/>
        </w:rPr>
        <w:t>нейтральная;</w:t>
      </w:r>
    </w:p>
    <w:p w:rsidR="00324756" w:rsidRPr="00AC368C" w:rsidRDefault="00324756" w:rsidP="00324756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spacing w:before="160" w:after="0"/>
        <w:contextualSpacing/>
        <w:jc w:val="both"/>
        <w:rPr>
          <w:rFonts w:ascii="Times New Roman" w:eastAsia="Times New Roman" w:hAnsi="Times New Roman" w:cs="Times New Roman"/>
          <w:szCs w:val="24"/>
        </w:rPr>
      </w:pPr>
      <w:r w:rsidRPr="00AC368C">
        <w:rPr>
          <w:rFonts w:ascii="Times New Roman" w:eastAsia="Times New Roman" w:hAnsi="Times New Roman" w:cs="Times New Roman"/>
          <w:color w:val="000000"/>
          <w:lang w:eastAsia="ru-RU"/>
        </w:rPr>
        <w:t>положительная.</w:t>
      </w:r>
    </w:p>
    <w:p w:rsidR="00324756" w:rsidRPr="00AC368C" w:rsidRDefault="00324756" w:rsidP="00324756">
      <w:pPr>
        <w:shd w:val="clear" w:color="auto" w:fill="FFFFFF"/>
        <w:tabs>
          <w:tab w:val="left" w:pos="567"/>
        </w:tabs>
        <w:spacing w:after="0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324756" w:rsidRPr="00AC368C" w:rsidRDefault="00324756" w:rsidP="0032475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C368C">
        <w:rPr>
          <w:rFonts w:ascii="Times New Roman" w:eastAsia="Times New Roman" w:hAnsi="Times New Roman" w:cs="Times New Roman"/>
          <w:szCs w:val="24"/>
          <w:lang w:eastAsia="ru-RU"/>
        </w:rPr>
        <w:t>Критерии оценки выполнения заданий:</w:t>
      </w:r>
    </w:p>
    <w:p w:rsidR="00324756" w:rsidRPr="00AC368C" w:rsidRDefault="00324756" w:rsidP="0032475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C368C">
        <w:rPr>
          <w:rFonts w:ascii="Times New Roman" w:eastAsia="Times New Roman" w:hAnsi="Times New Roman" w:cs="Times New Roman"/>
          <w:szCs w:val="24"/>
          <w:lang w:eastAsia="ru-RU"/>
        </w:rPr>
        <w:t>1 балл – не выполнил</w:t>
      </w:r>
    </w:p>
    <w:p w:rsidR="00324756" w:rsidRPr="00AC368C" w:rsidRDefault="00324756" w:rsidP="0032475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C368C">
        <w:rPr>
          <w:rFonts w:ascii="Times New Roman" w:eastAsia="Times New Roman" w:hAnsi="Times New Roman" w:cs="Times New Roman"/>
          <w:szCs w:val="24"/>
          <w:lang w:eastAsia="ru-RU"/>
        </w:rPr>
        <w:t>2 балла – выполнил задание только с помощью взрослого</w:t>
      </w:r>
    </w:p>
    <w:p w:rsidR="00324756" w:rsidRPr="00AC368C" w:rsidRDefault="00324756" w:rsidP="0032475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C368C">
        <w:rPr>
          <w:rFonts w:ascii="Times New Roman" w:eastAsia="Times New Roman" w:hAnsi="Times New Roman" w:cs="Times New Roman"/>
          <w:szCs w:val="24"/>
          <w:lang w:eastAsia="ru-RU"/>
        </w:rPr>
        <w:t>3 балла – выполнил самостоятельно часть задания или после оказания помощи</w:t>
      </w:r>
    </w:p>
    <w:p w:rsidR="00324756" w:rsidRPr="00AC368C" w:rsidRDefault="00324756" w:rsidP="0032475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C368C">
        <w:rPr>
          <w:rFonts w:ascii="Times New Roman" w:eastAsia="Times New Roman" w:hAnsi="Times New Roman" w:cs="Times New Roman"/>
          <w:szCs w:val="24"/>
          <w:lang w:eastAsia="ru-RU"/>
        </w:rPr>
        <w:t>4 балла – выполнил самостоятельно</w:t>
      </w:r>
    </w:p>
    <w:p w:rsidR="00324756" w:rsidRPr="00AC368C" w:rsidRDefault="00324756" w:rsidP="00324756">
      <w:pPr>
        <w:spacing w:before="240" w:after="0"/>
        <w:ind w:firstLine="709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C368C">
        <w:rPr>
          <w:rFonts w:ascii="Times New Roman" w:hAnsi="Times New Roman" w:cs="Times New Roman"/>
          <w:b/>
          <w:sz w:val="24"/>
          <w:szCs w:val="24"/>
        </w:rPr>
        <w:t>Содержание учебного предмета</w:t>
      </w:r>
    </w:p>
    <w:p w:rsidR="00324756" w:rsidRPr="00AC368C" w:rsidRDefault="00324756" w:rsidP="0032475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 xml:space="preserve">1.Коммуникация </w:t>
      </w:r>
    </w:p>
    <w:p w:rsidR="00324756" w:rsidRPr="00AC368C" w:rsidRDefault="00324756" w:rsidP="00324756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установление зрительного контакта с собеседником;</w:t>
      </w:r>
    </w:p>
    <w:p w:rsidR="00324756" w:rsidRPr="00AC368C" w:rsidRDefault="00324756" w:rsidP="00324756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реагирование на собственное имя;</w:t>
      </w:r>
    </w:p>
    <w:p w:rsidR="00324756" w:rsidRPr="00AC368C" w:rsidRDefault="00324756" w:rsidP="00324756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приветствие собеседника, привлечение его внимания с помощью касания, жеста, звука;</w:t>
      </w:r>
    </w:p>
    <w:p w:rsidR="00324756" w:rsidRPr="00AC368C" w:rsidRDefault="00324756" w:rsidP="00324756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узнавание (различение) имен одноклассников, учителей.</w:t>
      </w:r>
    </w:p>
    <w:p w:rsidR="00324756" w:rsidRPr="00AC368C" w:rsidRDefault="00324756" w:rsidP="00324756">
      <w:pPr>
        <w:shd w:val="clear" w:color="auto" w:fill="FFFFFF"/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lastRenderedPageBreak/>
        <w:t xml:space="preserve">2.Развитие речи средствами вербальной и невербальной коммуникации </w:t>
      </w:r>
    </w:p>
    <w:p w:rsidR="00324756" w:rsidRPr="00AC368C" w:rsidRDefault="00324756" w:rsidP="00324756">
      <w:pPr>
        <w:numPr>
          <w:ilvl w:val="0"/>
          <w:numId w:val="1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формирование обобщений по темам «Игрушки», «Продукты», «Посуда»;</w:t>
      </w:r>
    </w:p>
    <w:p w:rsidR="00324756" w:rsidRPr="00AC368C" w:rsidRDefault="00324756" w:rsidP="00324756">
      <w:pPr>
        <w:numPr>
          <w:ilvl w:val="0"/>
          <w:numId w:val="1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упражнения с фотографией: показ частей тела на фотографии и на себе;</w:t>
      </w:r>
    </w:p>
    <w:p w:rsidR="00324756" w:rsidRPr="00AC368C" w:rsidRDefault="00324756" w:rsidP="00324756">
      <w:pPr>
        <w:numPr>
          <w:ilvl w:val="0"/>
          <w:numId w:val="1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упражнения с пиктограммами «Это – я».</w:t>
      </w:r>
    </w:p>
    <w:p w:rsidR="00324756" w:rsidRPr="00AC368C" w:rsidRDefault="00324756" w:rsidP="00014C8D">
      <w:pPr>
        <w:shd w:val="clear" w:color="auto" w:fill="FFFFFF"/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AC368C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3.Ч</w:t>
      </w:r>
      <w:r w:rsidR="00014C8D" w:rsidRPr="00AC368C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тение и письмо</w:t>
      </w:r>
    </w:p>
    <w:p w:rsidR="00014C8D" w:rsidRPr="00AC368C" w:rsidRDefault="00014C8D" w:rsidP="00014C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AC368C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         Начальные навыки чтения и письма:</w:t>
      </w:r>
    </w:p>
    <w:p w:rsidR="00014C8D" w:rsidRPr="00AC368C" w:rsidRDefault="00014C8D" w:rsidP="00014C8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C368C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-</w:t>
      </w:r>
      <w:r w:rsidRPr="00AC368C">
        <w:rPr>
          <w:rFonts w:ascii="Times New Roman" w:eastAsia="Times New Roman" w:hAnsi="Times New Roman" w:cs="Times New Roman"/>
          <w:szCs w:val="24"/>
          <w:lang w:eastAsia="ru-RU"/>
        </w:rPr>
        <w:t xml:space="preserve"> Узнает (различает) образы графем (букв)</w:t>
      </w:r>
    </w:p>
    <w:p w:rsidR="00014C8D" w:rsidRPr="00AC368C" w:rsidRDefault="00014C8D" w:rsidP="00014C8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C368C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-</w:t>
      </w:r>
      <w:r w:rsidRPr="00AC368C">
        <w:rPr>
          <w:rFonts w:ascii="Times New Roman" w:eastAsia="Times New Roman" w:hAnsi="Times New Roman" w:cs="Times New Roman"/>
          <w:szCs w:val="24"/>
          <w:lang w:eastAsia="ru-RU"/>
        </w:rPr>
        <w:t xml:space="preserve"> Узнает звук в слоге (слове)</w:t>
      </w:r>
    </w:p>
    <w:p w:rsidR="00014C8D" w:rsidRPr="00AC368C" w:rsidRDefault="00014C8D" w:rsidP="00014C8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C368C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-</w:t>
      </w:r>
      <w:r w:rsidRPr="00AC368C">
        <w:rPr>
          <w:rFonts w:ascii="Times New Roman" w:eastAsia="Times New Roman" w:hAnsi="Times New Roman" w:cs="Times New Roman"/>
          <w:szCs w:val="24"/>
          <w:lang w:eastAsia="ru-RU"/>
        </w:rPr>
        <w:t xml:space="preserve"> Соотносит звук с буквой</w:t>
      </w:r>
    </w:p>
    <w:p w:rsidR="00014C8D" w:rsidRPr="00AC368C" w:rsidRDefault="00014C8D" w:rsidP="00014C8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C368C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-</w:t>
      </w:r>
      <w:r w:rsidRPr="00AC368C">
        <w:rPr>
          <w:rFonts w:ascii="Times New Roman" w:eastAsia="Times New Roman" w:hAnsi="Times New Roman" w:cs="Times New Roman"/>
          <w:szCs w:val="24"/>
          <w:lang w:eastAsia="ru-RU"/>
        </w:rPr>
        <w:t xml:space="preserve"> Узнает буквы в слоге (слове)</w:t>
      </w:r>
    </w:p>
    <w:p w:rsidR="00014C8D" w:rsidRPr="00AC368C" w:rsidRDefault="00014C8D" w:rsidP="00014C8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C368C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-</w:t>
      </w:r>
      <w:r w:rsidRPr="00AC368C">
        <w:rPr>
          <w:rFonts w:ascii="Times New Roman" w:eastAsia="Times New Roman" w:hAnsi="Times New Roman" w:cs="Times New Roman"/>
          <w:szCs w:val="24"/>
          <w:lang w:eastAsia="ru-RU"/>
        </w:rPr>
        <w:t xml:space="preserve"> Называет буквы</w:t>
      </w:r>
    </w:p>
    <w:p w:rsidR="00014C8D" w:rsidRPr="00AC368C" w:rsidRDefault="00014C8D" w:rsidP="00014C8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C368C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-</w:t>
      </w:r>
      <w:r w:rsidRPr="00AC368C">
        <w:rPr>
          <w:rFonts w:ascii="Times New Roman" w:eastAsia="Times New Roman" w:hAnsi="Times New Roman" w:cs="Times New Roman"/>
          <w:szCs w:val="24"/>
          <w:lang w:eastAsia="ru-RU"/>
        </w:rPr>
        <w:t xml:space="preserve"> Читает слоги (слова)</w:t>
      </w:r>
    </w:p>
    <w:p w:rsidR="00014C8D" w:rsidRPr="00AC368C" w:rsidRDefault="00014C8D" w:rsidP="00014C8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C368C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-</w:t>
      </w:r>
      <w:r w:rsidRPr="00AC368C">
        <w:rPr>
          <w:rFonts w:ascii="Times New Roman" w:eastAsia="Times New Roman" w:hAnsi="Times New Roman" w:cs="Times New Roman"/>
          <w:szCs w:val="24"/>
          <w:lang w:eastAsia="ru-RU"/>
        </w:rPr>
        <w:t xml:space="preserve"> Пишет буквы (слога, слова)</w:t>
      </w:r>
    </w:p>
    <w:p w:rsidR="00204725" w:rsidRPr="00AC368C" w:rsidRDefault="00204725" w:rsidP="00204725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C368C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-</w:t>
      </w:r>
      <w:r w:rsidRPr="00AC368C">
        <w:rPr>
          <w:rFonts w:ascii="Times New Roman" w:eastAsia="Times New Roman" w:hAnsi="Times New Roman" w:cs="Times New Roman"/>
          <w:szCs w:val="24"/>
          <w:lang w:eastAsia="ru-RU"/>
        </w:rPr>
        <w:t xml:space="preserve"> Читает слоги (слова)</w:t>
      </w:r>
    </w:p>
    <w:p w:rsidR="00204725" w:rsidRPr="00204725" w:rsidRDefault="00204725" w:rsidP="00204725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68C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-</w:t>
      </w:r>
      <w:r w:rsidRPr="00AC368C">
        <w:rPr>
          <w:rFonts w:ascii="Times New Roman" w:eastAsia="Times New Roman" w:hAnsi="Times New Roman" w:cs="Times New Roman"/>
          <w:szCs w:val="24"/>
          <w:lang w:eastAsia="ru-RU"/>
        </w:rPr>
        <w:t xml:space="preserve"> Пишет буквы (слога, слова)</w:t>
      </w:r>
    </w:p>
    <w:p w:rsidR="00204725" w:rsidRPr="00204725" w:rsidRDefault="00204725" w:rsidP="002047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582C8B" w:rsidRDefault="00582C8B" w:rsidP="00582C8B">
      <w:pPr>
        <w:spacing w:after="8" w:line="254" w:lineRule="auto"/>
        <w:ind w:left="152" w:hanging="10"/>
        <w:jc w:val="both"/>
        <w:rPr>
          <w:rFonts w:ascii="Calibri" w:eastAsia="Calibri" w:hAnsi="Calibri" w:cs="Calibri"/>
          <w:color w:val="000000"/>
          <w:sz w:val="24"/>
        </w:rPr>
        <w:sectPr w:rsidR="00582C8B" w:rsidSect="00AC368C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582C8B" w:rsidRPr="00AC368C" w:rsidRDefault="00582C8B" w:rsidP="00AC368C">
      <w:pPr>
        <w:keepNext/>
        <w:keepLines/>
        <w:spacing w:after="3" w:line="256" w:lineRule="auto"/>
        <w:ind w:left="637" w:right="717" w:hanging="10"/>
        <w:jc w:val="center"/>
        <w:outlineLvl w:val="0"/>
        <w:rPr>
          <w:rFonts w:ascii="Calibri" w:eastAsia="Calibri" w:hAnsi="Calibri" w:cs="Calibri"/>
          <w:b/>
          <w:color w:val="000000"/>
          <w:sz w:val="24"/>
        </w:rPr>
      </w:pPr>
      <w:r w:rsidRPr="00AC368C">
        <w:rPr>
          <w:rFonts w:ascii="Times New Roman" w:eastAsia="Calibri" w:hAnsi="Times New Roman" w:cs="Times New Roman"/>
          <w:b/>
          <w:color w:val="000000"/>
          <w:sz w:val="24"/>
        </w:rPr>
        <w:lastRenderedPageBreak/>
        <w:t xml:space="preserve">Календарно-тематическое планирование </w:t>
      </w:r>
    </w:p>
    <w:p w:rsidR="00582C8B" w:rsidRPr="00AC368C" w:rsidRDefault="00582C8B" w:rsidP="00582C8B">
      <w:pPr>
        <w:spacing w:after="8" w:line="254" w:lineRule="auto"/>
        <w:ind w:left="152" w:hanging="10"/>
        <w:jc w:val="both"/>
        <w:rPr>
          <w:rFonts w:ascii="Calibri" w:eastAsia="Calibri" w:hAnsi="Calibri" w:cs="Calibri"/>
          <w:b/>
          <w:color w:val="000000"/>
        </w:rPr>
      </w:pPr>
    </w:p>
    <w:tbl>
      <w:tblPr>
        <w:tblW w:w="10567" w:type="dxa"/>
        <w:jc w:val="center"/>
        <w:tblInd w:w="708" w:type="dxa"/>
        <w:tblCellMar>
          <w:top w:w="50" w:type="dxa"/>
          <w:left w:w="84" w:type="dxa"/>
          <w:right w:w="37" w:type="dxa"/>
        </w:tblCellMar>
        <w:tblLook w:val="04A0" w:firstRow="1" w:lastRow="0" w:firstColumn="1" w:lastColumn="0" w:noHBand="0" w:noVBand="1"/>
      </w:tblPr>
      <w:tblGrid>
        <w:gridCol w:w="1460"/>
        <w:gridCol w:w="4717"/>
        <w:gridCol w:w="1500"/>
        <w:gridCol w:w="2890"/>
      </w:tblGrid>
      <w:tr w:rsidR="00582C8B" w:rsidRPr="00AC368C" w:rsidTr="00AC368C">
        <w:trPr>
          <w:trHeight w:val="506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4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>Номер</w:t>
            </w:r>
            <w:proofErr w:type="spellEnd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>Количество</w:t>
            </w:r>
            <w:proofErr w:type="spellEnd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51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>Дата</w:t>
            </w:r>
            <w:proofErr w:type="spellEnd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>проведения</w:t>
            </w:r>
            <w:proofErr w:type="spellEnd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>урока</w:t>
            </w:r>
            <w:proofErr w:type="spellEnd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 </w:t>
            </w:r>
          </w:p>
        </w:tc>
      </w:tr>
    </w:tbl>
    <w:p w:rsidR="00582C8B" w:rsidRPr="00AC368C" w:rsidRDefault="00582C8B" w:rsidP="00582C8B">
      <w:pPr>
        <w:spacing w:after="0" w:line="256" w:lineRule="auto"/>
        <w:ind w:left="-566" w:right="1087"/>
        <w:rPr>
          <w:rFonts w:ascii="Times New Roman" w:eastAsia="Calibri" w:hAnsi="Times New Roman" w:cs="Times New Roman"/>
          <w:color w:val="000000"/>
          <w:lang w:val="en-US"/>
        </w:rPr>
      </w:pPr>
    </w:p>
    <w:tbl>
      <w:tblPr>
        <w:tblW w:w="10567" w:type="dxa"/>
        <w:jc w:val="center"/>
        <w:tblInd w:w="708" w:type="dxa"/>
        <w:tblCellMar>
          <w:top w:w="41" w:type="dxa"/>
          <w:left w:w="83" w:type="dxa"/>
          <w:right w:w="36" w:type="dxa"/>
        </w:tblCellMar>
        <w:tblLook w:val="04A0" w:firstRow="1" w:lastRow="0" w:firstColumn="1" w:lastColumn="0" w:noHBand="0" w:noVBand="1"/>
      </w:tblPr>
      <w:tblGrid>
        <w:gridCol w:w="1460"/>
        <w:gridCol w:w="4717"/>
        <w:gridCol w:w="1500"/>
        <w:gridCol w:w="1368"/>
        <w:gridCol w:w="1522"/>
      </w:tblGrid>
      <w:tr w:rsidR="00582C8B" w:rsidRPr="00AC368C" w:rsidTr="00AC368C">
        <w:trPr>
          <w:trHeight w:val="810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45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>урока</w:t>
            </w:r>
            <w:proofErr w:type="spellEnd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>по</w:t>
            </w:r>
            <w:proofErr w:type="spellEnd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  <w:p w:rsidR="00582C8B" w:rsidRPr="00AC368C" w:rsidRDefault="00582C8B" w:rsidP="00582C8B">
            <w:pPr>
              <w:spacing w:after="0" w:line="256" w:lineRule="auto"/>
              <w:ind w:right="41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>порядку</w:t>
            </w:r>
            <w:proofErr w:type="spellEnd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45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>Раздел</w:t>
            </w:r>
            <w:proofErr w:type="spellEnd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. </w:t>
            </w:r>
            <w:proofErr w:type="spellStart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>Тема</w:t>
            </w:r>
            <w:proofErr w:type="spellEnd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>урока</w:t>
            </w:r>
            <w:proofErr w:type="spellEnd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4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>часов</w:t>
            </w:r>
            <w:proofErr w:type="spellEnd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72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>по</w:t>
            </w:r>
            <w:proofErr w:type="spellEnd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>плану</w:t>
            </w:r>
            <w:proofErr w:type="spellEnd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>фактически</w:t>
            </w:r>
            <w:proofErr w:type="spellEnd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810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CC7B06" w:rsidP="00582C8B">
            <w:pPr>
              <w:spacing w:after="0" w:line="256" w:lineRule="auto"/>
              <w:ind w:right="4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>1</w:t>
            </w:r>
            <w:r w:rsidR="00582C8B"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 w:right="40"/>
              <w:rPr>
                <w:rFonts w:ascii="Times New Roman" w:eastAsia="Calibri" w:hAnsi="Times New Roman" w:cs="Times New Roman"/>
              </w:rPr>
            </w:pPr>
            <w:r w:rsidRPr="00AC368C">
              <w:rPr>
                <w:rFonts w:ascii="Times New Roman" w:eastAsia="Times New Roman" w:hAnsi="Times New Roman" w:cs="Times New Roman"/>
                <w:lang w:eastAsia="ru-RU"/>
              </w:rPr>
              <w:t>Буквы и звуки алфавита.</w:t>
            </w:r>
          </w:p>
          <w:p w:rsidR="00582C8B" w:rsidRPr="00AC368C" w:rsidRDefault="00582C8B" w:rsidP="00582C8B">
            <w:pPr>
              <w:spacing w:after="0" w:line="256" w:lineRule="auto"/>
              <w:ind w:left="1" w:right="40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Times New Roman" w:hAnsi="Times New Roman" w:cs="Times New Roman"/>
                <w:lang w:eastAsia="ru-RU"/>
              </w:rPr>
              <w:t>Выделение звука</w:t>
            </w:r>
            <w:r w:rsidRPr="00AC368C"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  <w:proofErr w:type="gramStart"/>
            <w:r w:rsidRPr="00AC368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</w:t>
            </w:r>
            <w:proofErr w:type="spellStart"/>
            <w:r w:rsidRPr="00AC368C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proofErr w:type="gramEnd"/>
            <w:r w:rsidRPr="00AC368C">
              <w:rPr>
                <w:rFonts w:ascii="Times New Roman" w:eastAsia="Times New Roman" w:hAnsi="Times New Roman" w:cs="Times New Roman"/>
                <w:lang w:eastAsia="ru-RU"/>
              </w:rPr>
              <w:t>,у,о</w:t>
            </w:r>
            <w:proofErr w:type="spellEnd"/>
            <w:r w:rsidRPr="00AC368C">
              <w:rPr>
                <w:rFonts w:ascii="Times New Roman" w:eastAsia="Times New Roman" w:hAnsi="Times New Roman" w:cs="Times New Roman"/>
                <w:lang w:eastAsia="ru-RU"/>
              </w:rPr>
              <w:t>,- в начале слова</w:t>
            </w:r>
            <w:r w:rsidRPr="00AC368C">
              <w:rPr>
                <w:rFonts w:ascii="Times New Roman" w:eastAsia="Calibri" w:hAnsi="Times New Roman" w:cs="Times New Roman"/>
              </w:rPr>
              <w:t xml:space="preserve">. 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CC7B06" w:rsidP="00582C8B">
            <w:pPr>
              <w:spacing w:after="0" w:line="256" w:lineRule="auto"/>
              <w:ind w:right="44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</w:t>
            </w:r>
            <w:r w:rsidR="00582C8B" w:rsidRPr="00AC368C">
              <w:rPr>
                <w:rFonts w:ascii="Times New Roman" w:eastAsia="Calibri" w:hAnsi="Times New Roman" w:cs="Times New Roman"/>
                <w:color w:val="000000"/>
              </w:rPr>
              <w:t xml:space="preserve">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3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</w:p>
        </w:tc>
      </w:tr>
      <w:tr w:rsidR="00582C8B" w:rsidRPr="00AC368C" w:rsidTr="00AC368C">
        <w:trPr>
          <w:trHeight w:val="810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CC7B06" w:rsidP="00582C8B">
            <w:pPr>
              <w:spacing w:after="0" w:line="256" w:lineRule="auto"/>
              <w:ind w:right="43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2-3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lang w:eastAsia="ru-RU"/>
              </w:rPr>
            </w:pPr>
            <w:r w:rsidRPr="00AC368C">
              <w:rPr>
                <w:rFonts w:ascii="Times New Roman" w:eastAsia="Times New Roman" w:hAnsi="Times New Roman" w:cs="Times New Roman"/>
                <w:kern w:val="2"/>
                <w:lang w:eastAsia="ru-RU"/>
              </w:rPr>
              <w:t>Гласные буквы</w:t>
            </w:r>
            <w:proofErr w:type="gramStart"/>
            <w:r w:rsidRPr="00AC368C">
              <w:rPr>
                <w:rFonts w:ascii="Times New Roman" w:eastAsia="Times New Roman" w:hAnsi="Times New Roman" w:cs="Times New Roman"/>
                <w:kern w:val="2"/>
                <w:lang w:eastAsia="ru-RU"/>
              </w:rPr>
              <w:t xml:space="preserve"> А</w:t>
            </w:r>
            <w:proofErr w:type="gramEnd"/>
            <w:r w:rsidRPr="00AC368C">
              <w:rPr>
                <w:rFonts w:ascii="Times New Roman" w:eastAsia="Times New Roman" w:hAnsi="Times New Roman" w:cs="Times New Roman"/>
                <w:kern w:val="2"/>
                <w:lang w:eastAsia="ru-RU"/>
              </w:rPr>
              <w:t xml:space="preserve"> О У Ы. </w:t>
            </w:r>
          </w:p>
          <w:p w:rsidR="00582C8B" w:rsidRPr="00AC368C" w:rsidRDefault="00582C8B" w:rsidP="00582C8B">
            <w:pPr>
              <w:spacing w:after="0" w:line="256" w:lineRule="auto"/>
              <w:ind w:left="1" w:right="16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Times New Roman" w:hAnsi="Times New Roman" w:cs="Times New Roman"/>
                <w:kern w:val="2"/>
                <w:lang w:eastAsia="ru-RU"/>
              </w:rPr>
              <w:t>Чтение, письмо  слогов, слов с изученными буквами.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4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2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810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CC7B06" w:rsidRDefault="00CC7B06" w:rsidP="00582C8B">
            <w:pPr>
              <w:spacing w:after="0" w:line="256" w:lineRule="auto"/>
              <w:ind w:right="42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4-</w:t>
            </w:r>
            <w:r w:rsidR="00582C8B"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>5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AC368C">
              <w:rPr>
                <w:rFonts w:ascii="Times New Roman" w:eastAsia="Calibri" w:hAnsi="Times New Roman" w:cs="Calibri"/>
                <w:color w:val="000000"/>
                <w:kern w:val="2"/>
              </w:rPr>
              <w:t>Согласные буквы М Х С</w:t>
            </w:r>
            <w:proofErr w:type="gramStart"/>
            <w:r w:rsidRPr="00AC368C">
              <w:rPr>
                <w:rFonts w:ascii="Times New Roman" w:eastAsia="Calibri" w:hAnsi="Times New Roman" w:cs="Calibri"/>
                <w:color w:val="000000"/>
                <w:kern w:val="2"/>
              </w:rPr>
              <w:t xml:space="preserve"> .</w:t>
            </w:r>
            <w:proofErr w:type="gramEnd"/>
            <w:r w:rsidRPr="00AC368C">
              <w:rPr>
                <w:rFonts w:ascii="Times New Roman" w:eastAsia="Calibri" w:hAnsi="Times New Roman" w:cs="Calibri"/>
                <w:color w:val="000000"/>
                <w:kern w:val="2"/>
              </w:rPr>
              <w:t xml:space="preserve">  Чтение, письмо слогов, слов с изученными буквами.</w:t>
            </w:r>
          </w:p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4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810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CC7B06" w:rsidP="00582C8B">
            <w:pPr>
              <w:spacing w:after="0" w:line="256" w:lineRule="auto"/>
              <w:ind w:right="4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6-7</w:t>
            </w:r>
            <w:r w:rsidR="00582C8B"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Calibri"/>
                <w:color w:val="000000"/>
                <w:kern w:val="2"/>
              </w:rPr>
              <w:t>Согласные буквы Н Л Р</w:t>
            </w:r>
            <w:proofErr w:type="gramStart"/>
            <w:r w:rsidRPr="00AC368C">
              <w:rPr>
                <w:rFonts w:ascii="Times New Roman" w:eastAsia="Calibri" w:hAnsi="Times New Roman" w:cs="Calibri"/>
                <w:color w:val="000000"/>
                <w:kern w:val="2"/>
              </w:rPr>
              <w:t xml:space="preserve"> .</w:t>
            </w:r>
            <w:proofErr w:type="gramEnd"/>
            <w:r w:rsidRPr="00AC368C">
              <w:rPr>
                <w:rFonts w:ascii="Times New Roman" w:eastAsia="Calibri" w:hAnsi="Times New Roman" w:cs="Calibri"/>
                <w:color w:val="000000"/>
                <w:kern w:val="2"/>
              </w:rPr>
              <w:t xml:space="preserve">  Чтение, письмо слов с изученными буквами.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4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2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810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CC7B06" w:rsidP="00582C8B">
            <w:pPr>
              <w:spacing w:after="0" w:line="256" w:lineRule="auto"/>
              <w:ind w:right="4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8-</w:t>
            </w:r>
            <w:bookmarkStart w:id="0" w:name="_GoBack"/>
            <w:bookmarkEnd w:id="0"/>
            <w:r w:rsidR="00582C8B" w:rsidRPr="00AC368C">
              <w:rPr>
                <w:rFonts w:ascii="Times New Roman" w:eastAsia="Calibri" w:hAnsi="Times New Roman" w:cs="Times New Roman"/>
                <w:b/>
                <w:color w:val="000000"/>
              </w:rPr>
              <w:t>-10</w:t>
            </w:r>
            <w:r w:rsidR="00582C8B"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AC368C">
            <w:pPr>
              <w:spacing w:after="0" w:line="256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Calibri"/>
                <w:color w:val="000000"/>
                <w:kern w:val="2"/>
              </w:rPr>
              <w:t xml:space="preserve">Согласные буквы </w:t>
            </w:r>
            <w:proofErr w:type="gramStart"/>
            <w:r w:rsidRPr="00AC368C">
              <w:rPr>
                <w:rFonts w:ascii="Times New Roman" w:eastAsia="Calibri" w:hAnsi="Times New Roman" w:cs="Calibri"/>
                <w:color w:val="000000"/>
                <w:kern w:val="2"/>
              </w:rPr>
              <w:t>Ш</w:t>
            </w:r>
            <w:proofErr w:type="gramEnd"/>
            <w:r w:rsidRPr="00AC368C">
              <w:rPr>
                <w:rFonts w:ascii="Times New Roman" w:eastAsia="Calibri" w:hAnsi="Times New Roman" w:cs="Calibri"/>
                <w:color w:val="000000"/>
                <w:kern w:val="2"/>
              </w:rPr>
              <w:t xml:space="preserve"> П Т К.  Чтение, письмо слов с изученными буквами.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CC7B06" w:rsidP="00582C8B">
            <w:pPr>
              <w:spacing w:after="0" w:line="256" w:lineRule="auto"/>
              <w:ind w:right="4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3</w:t>
            </w:r>
            <w:r w:rsidR="00582C8B"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810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4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>1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1-12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>Рисование</w:t>
            </w:r>
            <w:proofErr w:type="spellEnd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>элементов</w:t>
            </w:r>
            <w:proofErr w:type="spellEnd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>печатных</w:t>
            </w:r>
            <w:proofErr w:type="spellEnd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>букв</w:t>
            </w:r>
            <w:proofErr w:type="spellEnd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. </w:t>
            </w:r>
          </w:p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CC7B06" w:rsidP="00582C8B">
            <w:pPr>
              <w:spacing w:after="0" w:line="256" w:lineRule="auto"/>
              <w:ind w:right="4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="00582C8B"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3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</w:p>
        </w:tc>
      </w:tr>
      <w:tr w:rsidR="00582C8B" w:rsidRPr="00AC368C" w:rsidTr="00AC368C">
        <w:trPr>
          <w:trHeight w:val="810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C8B" w:rsidRPr="00AC368C" w:rsidRDefault="00582C8B" w:rsidP="00582C8B">
            <w:pPr>
              <w:spacing w:after="0" w:line="256" w:lineRule="auto"/>
              <w:ind w:right="43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13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 xml:space="preserve">Входной контроль. Проверочная работа </w:t>
            </w:r>
          </w:p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№1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C8B" w:rsidRPr="00AC368C" w:rsidRDefault="00582C8B" w:rsidP="00582C8B">
            <w:pPr>
              <w:spacing w:after="0" w:line="256" w:lineRule="auto"/>
              <w:ind w:right="44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1ч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C8B" w:rsidRPr="00AC368C" w:rsidRDefault="00582C8B" w:rsidP="00582C8B">
            <w:pPr>
              <w:spacing w:after="0" w:line="256" w:lineRule="auto"/>
              <w:ind w:left="3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C8B" w:rsidRPr="00AC368C" w:rsidRDefault="00582C8B" w:rsidP="00582C8B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</w:p>
        </w:tc>
      </w:tr>
      <w:tr w:rsidR="00582C8B" w:rsidRPr="00AC368C" w:rsidTr="00AC368C">
        <w:trPr>
          <w:trHeight w:val="810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42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>1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4-15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Звук и буква</w:t>
            </w:r>
            <w:proofErr w:type="gramStart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 В</w:t>
            </w:r>
            <w:proofErr w:type="gramEnd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, в. Соотнесение с печатным  и строчным изображением.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4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810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42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>1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6-17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Конструирование, обводка, штриховка, написание букв</w:t>
            </w:r>
            <w:proofErr w:type="gramStart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 В</w:t>
            </w:r>
            <w:proofErr w:type="gramEnd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, в.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4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810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42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>1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8-19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Составление, чтение, написание слогов, слов, предложений с буквой</w:t>
            </w:r>
            <w:proofErr w:type="gramStart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 В</w:t>
            </w:r>
            <w:proofErr w:type="gramEnd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, в.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4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810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42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20-21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>Чтение</w:t>
            </w:r>
            <w:proofErr w:type="spellEnd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>прослушивание</w:t>
            </w:r>
            <w:proofErr w:type="spellEnd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), </w:t>
            </w:r>
            <w:proofErr w:type="spellStart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>детских</w:t>
            </w:r>
            <w:proofErr w:type="spellEnd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>стихотворений</w:t>
            </w:r>
            <w:proofErr w:type="spellEnd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4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810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42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22-23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 w:right="23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Звук и буква</w:t>
            </w:r>
            <w:proofErr w:type="gramStart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 Ж</w:t>
            </w:r>
            <w:proofErr w:type="gramEnd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, ж. Соотнесение с печатным  и строчным изображением.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4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810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42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24-25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Конструирование, обводка, штриховка, написание букв</w:t>
            </w:r>
            <w:proofErr w:type="gramStart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 Ж</w:t>
            </w:r>
            <w:proofErr w:type="gramEnd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, ж.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4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810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42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26-27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Составление, чтение, написание слогов, слов, предложений с буквой</w:t>
            </w:r>
            <w:proofErr w:type="gramStart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 Ж</w:t>
            </w:r>
            <w:proofErr w:type="gramEnd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, ж.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4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</w:tbl>
    <w:p w:rsidR="00582C8B" w:rsidRPr="00AC368C" w:rsidRDefault="00582C8B" w:rsidP="00582C8B">
      <w:pPr>
        <w:spacing w:after="0" w:line="256" w:lineRule="auto"/>
        <w:ind w:left="-566" w:right="1087"/>
        <w:rPr>
          <w:rFonts w:ascii="Times New Roman" w:eastAsia="Calibri" w:hAnsi="Times New Roman" w:cs="Times New Roman"/>
          <w:color w:val="000000"/>
          <w:lang w:val="en-US"/>
        </w:rPr>
      </w:pPr>
    </w:p>
    <w:tbl>
      <w:tblPr>
        <w:tblW w:w="10567" w:type="dxa"/>
        <w:jc w:val="center"/>
        <w:tblInd w:w="708" w:type="dxa"/>
        <w:tblCellMar>
          <w:top w:w="41" w:type="dxa"/>
          <w:left w:w="83" w:type="dxa"/>
          <w:right w:w="77" w:type="dxa"/>
        </w:tblCellMar>
        <w:tblLook w:val="04A0" w:firstRow="1" w:lastRow="0" w:firstColumn="1" w:lastColumn="0" w:noHBand="0" w:noVBand="1"/>
      </w:tblPr>
      <w:tblGrid>
        <w:gridCol w:w="1460"/>
        <w:gridCol w:w="4717"/>
        <w:gridCol w:w="1500"/>
        <w:gridCol w:w="1368"/>
        <w:gridCol w:w="1522"/>
      </w:tblGrid>
      <w:tr w:rsidR="00582C8B" w:rsidRPr="00AC368C" w:rsidTr="00AC368C">
        <w:trPr>
          <w:trHeight w:val="943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>2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8-29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lang w:eastAsia="ru-RU"/>
              </w:rPr>
            </w:pPr>
            <w:r w:rsidRPr="00AC368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Звук и буква Ии.</w:t>
            </w:r>
          </w:p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Работа с кассой букв. Выделение звука </w:t>
            </w:r>
            <w:proofErr w:type="gramStart"/>
            <w:r w:rsidRPr="00AC368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-и</w:t>
            </w:r>
            <w:proofErr w:type="gramEnd"/>
            <w:r w:rsidRPr="00AC368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в начале слова.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2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4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40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43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30-31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Звук и буква </w:t>
            </w:r>
            <w:proofErr w:type="spellStart"/>
            <w:r w:rsidRPr="00AC368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Зз</w:t>
            </w:r>
            <w:proofErr w:type="spellEnd"/>
            <w:r w:rsidRPr="00AC368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. Работа с кассой букв. Письмо буквы </w:t>
            </w:r>
            <w:proofErr w:type="spellStart"/>
            <w:r w:rsidRPr="00AC368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Зз</w:t>
            </w:r>
            <w:proofErr w:type="spellEnd"/>
            <w:r w:rsidRPr="00AC368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.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2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4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40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43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C8B" w:rsidRPr="00AC368C" w:rsidRDefault="00582C8B" w:rsidP="00582C8B">
            <w:pPr>
              <w:spacing w:after="0" w:line="256" w:lineRule="auto"/>
              <w:ind w:right="3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32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proofErr w:type="spellStart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>Проверочная</w:t>
            </w:r>
            <w:proofErr w:type="spellEnd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>работа</w:t>
            </w:r>
            <w:proofErr w:type="spellEnd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№2 </w:t>
            </w:r>
            <w:proofErr w:type="spellStart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>за</w:t>
            </w:r>
            <w:proofErr w:type="spellEnd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1 </w:t>
            </w:r>
            <w:proofErr w:type="spellStart"/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>четверть</w:t>
            </w:r>
            <w:proofErr w:type="spellEnd"/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C8B" w:rsidRPr="00AC368C" w:rsidRDefault="00582C8B" w:rsidP="00582C8B">
            <w:pPr>
              <w:spacing w:after="0" w:line="256" w:lineRule="auto"/>
              <w:ind w:right="3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1ч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C8B" w:rsidRPr="00AC368C" w:rsidRDefault="00582C8B" w:rsidP="00582C8B">
            <w:pPr>
              <w:spacing w:after="0" w:line="256" w:lineRule="auto"/>
              <w:ind w:left="44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C8B" w:rsidRPr="00AC368C" w:rsidRDefault="00582C8B" w:rsidP="00582C8B">
            <w:pPr>
              <w:spacing w:after="0" w:line="256" w:lineRule="auto"/>
              <w:ind w:left="40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</w:pPr>
          </w:p>
        </w:tc>
      </w:tr>
      <w:tr w:rsidR="00582C8B" w:rsidRPr="00AC368C" w:rsidTr="00AC368C">
        <w:trPr>
          <w:trHeight w:val="943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33-34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</w:p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Calibri"/>
                <w:color w:val="000000"/>
                <w:kern w:val="1"/>
                <w:lang w:eastAsia="ar-SA"/>
              </w:rPr>
              <w:t xml:space="preserve">Дифференциация звуков </w:t>
            </w:r>
            <w:proofErr w:type="gramStart"/>
            <w:r w:rsidRPr="00AC368C">
              <w:rPr>
                <w:rFonts w:ascii="Times New Roman" w:eastAsia="Calibri" w:hAnsi="Times New Roman" w:cs="Calibri"/>
                <w:color w:val="000000"/>
                <w:kern w:val="1"/>
                <w:lang w:eastAsia="ar-SA"/>
              </w:rPr>
              <w:t>З</w:t>
            </w:r>
            <w:proofErr w:type="gramEnd"/>
            <w:r w:rsidRPr="00AC368C">
              <w:rPr>
                <w:rFonts w:ascii="Times New Roman" w:eastAsia="Calibri" w:hAnsi="Times New Roman" w:cs="Calibri"/>
                <w:color w:val="000000"/>
                <w:kern w:val="1"/>
                <w:lang w:eastAsia="ar-SA"/>
              </w:rPr>
              <w:t xml:space="preserve"> и С.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2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4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40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43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35-36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Calibri"/>
                <w:color w:val="000000"/>
              </w:rPr>
              <w:t>Чтение слогов, слов с изученными буквами.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2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4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40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43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37-38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lang w:eastAsia="ru-RU"/>
              </w:rPr>
            </w:pPr>
            <w:r w:rsidRPr="00AC368C">
              <w:rPr>
                <w:rFonts w:ascii="Times New Roman" w:eastAsia="Times New Roman" w:hAnsi="Times New Roman" w:cs="Times New Roman"/>
                <w:lang w:eastAsia="ru-RU"/>
              </w:rPr>
              <w:t xml:space="preserve">Звук и буква </w:t>
            </w:r>
            <w:r w:rsidRPr="00AC368C">
              <w:rPr>
                <w:rFonts w:ascii="Times New Roman" w:eastAsia="Times New Roman" w:hAnsi="Times New Roman" w:cs="Times New Roman"/>
                <w:vanish/>
                <w:lang w:eastAsia="ru-RU"/>
              </w:rPr>
              <w:t>Рр</w:t>
            </w:r>
            <w:proofErr w:type="gramStart"/>
            <w:r w:rsidRPr="00AC368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  <w:r w:rsidRPr="00AC368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C368C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spellEnd"/>
          </w:p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AC368C">
              <w:rPr>
                <w:rFonts w:ascii="Times New Roman" w:eastAsia="Calibri" w:hAnsi="Times New Roman" w:cs="Calibri"/>
                <w:color w:val="000000"/>
                <w:lang w:val="en-US"/>
              </w:rPr>
              <w:t>Написание</w:t>
            </w:r>
            <w:proofErr w:type="spellEnd"/>
            <w:r w:rsidRPr="00AC368C">
              <w:rPr>
                <w:rFonts w:ascii="Times New Roman" w:eastAsia="Calibri" w:hAnsi="Times New Roman" w:cs="Calibri"/>
                <w:color w:val="000000"/>
                <w:lang w:val="en-US"/>
              </w:rPr>
              <w:t xml:space="preserve"> </w:t>
            </w:r>
            <w:proofErr w:type="spellStart"/>
            <w:r w:rsidRPr="00AC368C">
              <w:rPr>
                <w:rFonts w:ascii="Times New Roman" w:eastAsia="Calibri" w:hAnsi="Times New Roman" w:cs="Calibri"/>
                <w:color w:val="000000"/>
                <w:lang w:val="en-US"/>
              </w:rPr>
              <w:t>буквы</w:t>
            </w:r>
            <w:proofErr w:type="spellEnd"/>
            <w:r w:rsidRPr="00AC368C">
              <w:rPr>
                <w:rFonts w:ascii="Times New Roman" w:eastAsia="Calibri" w:hAnsi="Times New Roman" w:cs="Calibri"/>
                <w:color w:val="000000"/>
                <w:lang w:val="en-US"/>
              </w:rPr>
              <w:t xml:space="preserve"> Р </w:t>
            </w:r>
            <w:proofErr w:type="spellStart"/>
            <w:r w:rsidRPr="00AC368C">
              <w:rPr>
                <w:rFonts w:ascii="Times New Roman" w:eastAsia="Calibri" w:hAnsi="Times New Roman" w:cs="Calibri"/>
                <w:color w:val="000000"/>
                <w:lang w:val="en-US"/>
              </w:rPr>
              <w:t>р</w:t>
            </w:r>
            <w:proofErr w:type="spellEnd"/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2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4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40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43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>3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9-40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AC368C">
            <w:pPr>
              <w:spacing w:after="0" w:line="256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Calibri"/>
                <w:color w:val="000000"/>
                <w:kern w:val="1"/>
                <w:lang w:eastAsia="ar-SA"/>
              </w:rPr>
              <w:t xml:space="preserve">Дифференциация звуков </w:t>
            </w:r>
            <w:proofErr w:type="gramStart"/>
            <w:r w:rsidRPr="00AC368C">
              <w:rPr>
                <w:rFonts w:ascii="Times New Roman" w:eastAsia="Calibri" w:hAnsi="Times New Roman" w:cs="Calibri"/>
                <w:color w:val="000000"/>
                <w:kern w:val="1"/>
                <w:lang w:eastAsia="ar-SA"/>
              </w:rPr>
              <w:t>Р</w:t>
            </w:r>
            <w:proofErr w:type="gramEnd"/>
            <w:r w:rsidRPr="00AC368C">
              <w:rPr>
                <w:rFonts w:ascii="Times New Roman" w:eastAsia="Calibri" w:hAnsi="Times New Roman" w:cs="Calibri"/>
                <w:color w:val="000000"/>
                <w:kern w:val="1"/>
                <w:lang w:eastAsia="ar-SA"/>
              </w:rPr>
              <w:t xml:space="preserve"> и Л.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2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44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4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</w:p>
        </w:tc>
      </w:tr>
      <w:tr w:rsidR="00582C8B" w:rsidRPr="00AC368C" w:rsidTr="00AC368C">
        <w:trPr>
          <w:trHeight w:val="943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1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41-42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Звук и буква</w:t>
            </w:r>
            <w:proofErr w:type="gramStart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 Б</w:t>
            </w:r>
            <w:proofErr w:type="gramEnd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, б. Соотнесение с печатным и строчным изображением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4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40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43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1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43-44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Конструирование, обводка, штриховка, написание букв</w:t>
            </w:r>
            <w:proofErr w:type="gramStart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 Б</w:t>
            </w:r>
            <w:proofErr w:type="gramEnd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, б.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4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40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43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1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45-46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Составление, чтение, написание слогов, слов, предложений с буквой</w:t>
            </w:r>
            <w:proofErr w:type="gramStart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 Б</w:t>
            </w:r>
            <w:proofErr w:type="gramEnd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, б.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4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40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43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47-48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Чтение (прослушивание) русских народных сказок.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2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44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4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</w:p>
        </w:tc>
      </w:tr>
      <w:tr w:rsidR="00582C8B" w:rsidRPr="00AC368C" w:rsidTr="00AC368C">
        <w:trPr>
          <w:trHeight w:val="943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1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49-50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Звук и буква Г, г. Соотнесение с печатным и строчным изображением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4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40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43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1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51-52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Конструирование, обводка, штриховка, написание букв Г, г.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4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40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</w:tbl>
    <w:p w:rsidR="00582C8B" w:rsidRPr="00AC368C" w:rsidRDefault="00582C8B" w:rsidP="00582C8B">
      <w:pPr>
        <w:spacing w:after="0" w:line="256" w:lineRule="auto"/>
        <w:ind w:left="-566" w:right="1087"/>
        <w:rPr>
          <w:rFonts w:ascii="Times New Roman" w:eastAsia="Calibri" w:hAnsi="Times New Roman" w:cs="Times New Roman"/>
          <w:color w:val="000000"/>
          <w:lang w:val="en-US"/>
        </w:rPr>
      </w:pPr>
    </w:p>
    <w:tbl>
      <w:tblPr>
        <w:tblpPr w:leftFromText="180" w:rightFromText="180" w:vertAnchor="text" w:tblpXSpec="center" w:tblpY="1"/>
        <w:tblOverlap w:val="never"/>
        <w:tblW w:w="10567" w:type="dxa"/>
        <w:tblCellMar>
          <w:top w:w="41" w:type="dxa"/>
          <w:left w:w="83" w:type="dxa"/>
          <w:right w:w="55" w:type="dxa"/>
        </w:tblCellMar>
        <w:tblLook w:val="04A0" w:firstRow="1" w:lastRow="0" w:firstColumn="1" w:lastColumn="0" w:noHBand="0" w:noVBand="1"/>
      </w:tblPr>
      <w:tblGrid>
        <w:gridCol w:w="1460"/>
        <w:gridCol w:w="4717"/>
        <w:gridCol w:w="1500"/>
        <w:gridCol w:w="1368"/>
        <w:gridCol w:w="1522"/>
      </w:tblGrid>
      <w:tr w:rsidR="00582C8B" w:rsidRPr="00AC368C" w:rsidTr="00AC368C">
        <w:trPr>
          <w:trHeight w:val="1284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23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lastRenderedPageBreak/>
              <w:t>53-54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C368C">
              <w:rPr>
                <w:rFonts w:ascii="Times New Roman" w:eastAsia="Times New Roman" w:hAnsi="Times New Roman" w:cs="Times New Roman"/>
                <w:lang w:eastAsia="ru-RU"/>
              </w:rPr>
              <w:t>Дифференциация звуков Г и К.</w:t>
            </w:r>
          </w:p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26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22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8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1284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23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55-56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Составление, чтение, написание слогов, слов, предложений с буквой Г, г.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26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22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8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1284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25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57-58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Составление, чтение слогов, слов, предложений с изученными буквами.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26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2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22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8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</w:p>
        </w:tc>
      </w:tr>
      <w:tr w:rsidR="00582C8B" w:rsidRPr="00AC368C" w:rsidTr="00AC368C">
        <w:trPr>
          <w:trHeight w:val="1284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25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59-60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Написание слогов, слов, предложений с изученными буквами.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26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2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22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8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</w:p>
        </w:tc>
      </w:tr>
      <w:tr w:rsidR="00582C8B" w:rsidRPr="00AC368C" w:rsidTr="00AC368C">
        <w:trPr>
          <w:trHeight w:val="1284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25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61-62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Проверочная работа №3 за 2 четверть.</w:t>
            </w:r>
          </w:p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Работа над ошибками.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26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2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22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8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1284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25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63-64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25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Упражнения на умение отвечать на вопросы доступными средствами. </w:t>
            </w:r>
          </w:p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26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2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22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8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1284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25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65-66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25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Понимание и называние слов, обозначающих признак предмета. </w:t>
            </w:r>
          </w:p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26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2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22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8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1284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25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67-68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25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Упражнения в употреблении слов, обозначающих признак предмета. </w:t>
            </w:r>
          </w:p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26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2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22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8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1284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25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69-70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>Рисование</w:t>
            </w:r>
            <w:proofErr w:type="spellEnd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>элементов</w:t>
            </w:r>
            <w:proofErr w:type="spellEnd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>строчных</w:t>
            </w:r>
            <w:proofErr w:type="spellEnd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>букв</w:t>
            </w:r>
            <w:proofErr w:type="spellEnd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26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2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22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8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1284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23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71-72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 w:right="12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Звук и буква</w:t>
            </w:r>
            <w:proofErr w:type="gramStart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 Д</w:t>
            </w:r>
            <w:proofErr w:type="gramEnd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, д. Выделение звука и буквы Д, д, соотнесение с печатным и строчным изображением.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26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22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8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1284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2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lastRenderedPageBreak/>
              <w:t>73-74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Конструирование, обводка, штриховка, написание букв</w:t>
            </w:r>
            <w:proofErr w:type="gramStart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 Д</w:t>
            </w:r>
            <w:proofErr w:type="gramEnd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, д.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26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22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8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1284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2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75-76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Составление, чтение, написание слогов, слов, предложений с буквой</w:t>
            </w:r>
            <w:proofErr w:type="gramStart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 Д</w:t>
            </w:r>
            <w:proofErr w:type="gramEnd"/>
            <w:r w:rsidRPr="00AC368C">
              <w:rPr>
                <w:rFonts w:ascii="Times New Roman" w:eastAsia="Calibri" w:hAnsi="Times New Roman" w:cs="Times New Roman"/>
                <w:color w:val="000000"/>
              </w:rPr>
              <w:t>, д.</w:t>
            </w:r>
            <w:r w:rsidRPr="00AC368C">
              <w:rPr>
                <w:rFonts w:ascii="Times New Roman" w:eastAsia="Calibri" w:hAnsi="Times New Roman" w:cs="Times New Roman"/>
                <w:b/>
                <w:i/>
                <w:color w:val="000000"/>
              </w:rPr>
              <w:t xml:space="preserve">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26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22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8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1284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25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77-78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Чтение (прослушивание) детских рассказов о природе.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26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2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22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8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</w:tbl>
    <w:p w:rsidR="00582C8B" w:rsidRPr="00AC368C" w:rsidRDefault="00582C8B" w:rsidP="00582C8B">
      <w:pPr>
        <w:spacing w:after="0" w:line="256" w:lineRule="auto"/>
        <w:ind w:left="-566" w:right="1087"/>
        <w:rPr>
          <w:rFonts w:ascii="Times New Roman" w:eastAsia="Calibri" w:hAnsi="Times New Roman" w:cs="Times New Roman"/>
          <w:color w:val="000000"/>
          <w:lang w:val="en-US"/>
        </w:rPr>
      </w:pPr>
      <w:r w:rsidRPr="00AC368C">
        <w:rPr>
          <w:rFonts w:ascii="Times New Roman" w:eastAsia="Calibri" w:hAnsi="Times New Roman" w:cs="Times New Roman"/>
          <w:color w:val="000000"/>
          <w:lang w:val="en-US"/>
        </w:rPr>
        <w:br w:type="textWrapping" w:clear="all"/>
      </w:r>
    </w:p>
    <w:tbl>
      <w:tblPr>
        <w:tblW w:w="10567" w:type="dxa"/>
        <w:jc w:val="center"/>
        <w:tblInd w:w="708" w:type="dxa"/>
        <w:tblCellMar>
          <w:top w:w="41" w:type="dxa"/>
          <w:left w:w="83" w:type="dxa"/>
          <w:right w:w="46" w:type="dxa"/>
        </w:tblCellMar>
        <w:tblLook w:val="04A0" w:firstRow="1" w:lastRow="0" w:firstColumn="1" w:lastColumn="0" w:noHBand="0" w:noVBand="1"/>
      </w:tblPr>
      <w:tblGrid>
        <w:gridCol w:w="1460"/>
        <w:gridCol w:w="4717"/>
        <w:gridCol w:w="1500"/>
        <w:gridCol w:w="1368"/>
        <w:gridCol w:w="1522"/>
      </w:tblGrid>
      <w:tr w:rsidR="00582C8B" w:rsidRPr="00AC368C" w:rsidTr="00AC368C">
        <w:trPr>
          <w:trHeight w:val="981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79-80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 w:right="10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Звук и буква Й, й. Выделение звука и буквы Й, й, соотнесение с печатным и строчным изображением.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5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9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81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81-82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Конструирование, обводка, штриховка, написание букв Й, й.</w:t>
            </w:r>
            <w:r w:rsidRPr="00AC368C">
              <w:rPr>
                <w:rFonts w:ascii="Times New Roman" w:eastAsia="Calibri" w:hAnsi="Times New Roman" w:cs="Times New Roman"/>
                <w:b/>
                <w:i/>
                <w:color w:val="000000"/>
              </w:rPr>
              <w:t xml:space="preserve">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5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9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81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83-84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Составление, чтение, написание слогов, слов, предложений с буквой Й, й.</w:t>
            </w:r>
            <w:r w:rsidRPr="00AC368C">
              <w:rPr>
                <w:rFonts w:ascii="Times New Roman" w:eastAsia="Calibri" w:hAnsi="Times New Roman" w:cs="Times New Roman"/>
                <w:b/>
                <w:i/>
                <w:color w:val="000000"/>
              </w:rPr>
              <w:t xml:space="preserve">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5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9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81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85-86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Составление простых предложений по схеме.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5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2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9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81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87-88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Буква ь. Конструирование, обводка, штриховка, написание буквы ь.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5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3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9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</w:p>
        </w:tc>
      </w:tr>
      <w:tr w:rsidR="00582C8B" w:rsidRPr="00AC368C" w:rsidTr="00AC368C">
        <w:trPr>
          <w:trHeight w:val="981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89-90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Составление, чтение, написание слогов, слов, предложений с буквой ь.</w:t>
            </w:r>
            <w:r w:rsidRPr="00AC368C">
              <w:rPr>
                <w:rFonts w:ascii="Times New Roman" w:eastAsia="Calibri" w:hAnsi="Times New Roman" w:cs="Times New Roman"/>
                <w:b/>
                <w:i/>
                <w:color w:val="000000"/>
              </w:rPr>
              <w:t xml:space="preserve">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5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9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81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91-92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>Чтение</w:t>
            </w:r>
            <w:proofErr w:type="spellEnd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>прослушивание</w:t>
            </w:r>
            <w:proofErr w:type="spellEnd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) </w:t>
            </w:r>
            <w:proofErr w:type="spellStart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>детских</w:t>
            </w:r>
            <w:proofErr w:type="spellEnd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>сказок</w:t>
            </w:r>
            <w:proofErr w:type="spellEnd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5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2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9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81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93-94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>Драматизация</w:t>
            </w:r>
            <w:proofErr w:type="spellEnd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>сказки</w:t>
            </w:r>
            <w:proofErr w:type="spellEnd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5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2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9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81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95-96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25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Поддержание очерёдности в разговоре доступными средствами (словом, простым предложением, мимикой, жестом). </w:t>
            </w:r>
          </w:p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5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9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81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lastRenderedPageBreak/>
              <w:t xml:space="preserve">      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97-98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Копирование изученных букв, слогов, слов по трафарету.</w:t>
            </w:r>
            <w:r w:rsidRPr="00AC368C">
              <w:rPr>
                <w:rFonts w:ascii="Times New Roman" w:eastAsia="Calibri" w:hAnsi="Times New Roman" w:cs="Times New Roman"/>
                <w:b/>
                <w:i/>
                <w:color w:val="000000"/>
              </w:rPr>
              <w:t xml:space="preserve">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5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2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9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81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99-100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Написание слогов (слов, предложений) с изученными буквами.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5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2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9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81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101-102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Проверочная работа № 4 за 3 четверть</w:t>
            </w:r>
          </w:p>
          <w:p w:rsidR="00582C8B" w:rsidRPr="00AC368C" w:rsidRDefault="00582C8B" w:rsidP="00582C8B">
            <w:pPr>
              <w:spacing w:after="8" w:line="254" w:lineRule="auto"/>
              <w:ind w:left="152" w:hanging="10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Работа над ошибками.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5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2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9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81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4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103-104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 w:right="2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Упражнения в поддержании очерёдности в разговоре доступными средствами (словом, простым предложением, мимикой, жестом).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5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2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9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81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105-106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Понимание и называние слов, </w:t>
            </w:r>
          </w:p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proofErr w:type="gramStart"/>
            <w:r w:rsidRPr="00AC368C">
              <w:rPr>
                <w:rFonts w:ascii="Times New Roman" w:eastAsia="Calibri" w:hAnsi="Times New Roman" w:cs="Times New Roman"/>
                <w:color w:val="000000"/>
              </w:rPr>
              <w:t>обозначающих</w:t>
            </w:r>
            <w:proofErr w:type="gramEnd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 состояние (хорошо, плохо, весело, грустно)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5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2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9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81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2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107-108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Упражнения в употреблении слов, обозначающих состояние (хорошо, плохо, весело, грустно).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2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0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81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0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109-110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Звук и буква</w:t>
            </w:r>
            <w:proofErr w:type="gramStart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 Е</w:t>
            </w:r>
            <w:proofErr w:type="gramEnd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, е. Выделение звука и буквы Е, е, соотнесение с печатным и строчным изображением.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0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81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111-112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Конструирование, обводка, штриховка, написание букв</w:t>
            </w:r>
            <w:proofErr w:type="gramStart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 Е</w:t>
            </w:r>
            <w:proofErr w:type="gramEnd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, е.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0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81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113-114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Составление, чтение, написание слогов, слов, предложений с буквой</w:t>
            </w:r>
            <w:proofErr w:type="gramStart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 Е</w:t>
            </w:r>
            <w:proofErr w:type="gramEnd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, е.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0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81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2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115-116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>Чтение</w:t>
            </w:r>
            <w:proofErr w:type="spellEnd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>прослушивание</w:t>
            </w:r>
            <w:proofErr w:type="spellEnd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), </w:t>
            </w:r>
            <w:proofErr w:type="spellStart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>детских</w:t>
            </w:r>
            <w:proofErr w:type="spellEnd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>стихотворений</w:t>
            </w:r>
            <w:proofErr w:type="spellEnd"/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2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0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81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117-118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Звук и буква</w:t>
            </w:r>
            <w:proofErr w:type="gramStart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 Ё</w:t>
            </w:r>
            <w:proofErr w:type="gramEnd"/>
            <w:r w:rsidRPr="00AC368C">
              <w:rPr>
                <w:rFonts w:ascii="Times New Roman" w:eastAsia="Calibri" w:hAnsi="Times New Roman" w:cs="Times New Roman"/>
                <w:color w:val="000000"/>
              </w:rPr>
              <w:t>, ё. Выделение звука и буквы Ё, ё, соотнесение с печатным и строчным изображением.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0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81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0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119-120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Конструирование, обводка, штриховка, написание букв</w:t>
            </w:r>
            <w:proofErr w:type="gramStart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 Ё</w:t>
            </w:r>
            <w:proofErr w:type="gramEnd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, ё.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0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81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0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121-122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Составление, чтение, написание слогов, слов, предложений с буквой</w:t>
            </w:r>
            <w:proofErr w:type="gramStart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 Ё</w:t>
            </w:r>
            <w:proofErr w:type="gramEnd"/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, ё.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</w:t>
            </w: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0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81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2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123-124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Называние, употребление в речи обобщающих понятий.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2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0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81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2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lastRenderedPageBreak/>
              <w:t>125-126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Составление коротких предложений по предметным картинкам.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2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0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81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0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127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Чтение (прослушивание) детских рассказов о животных.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1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0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81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2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128-129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Написание и чтение слогов, слов, предложений с изученными буквами.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2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0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81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3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>1</w:t>
            </w: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30-131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3" w:line="225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 xml:space="preserve"> Повторение пройденного материала за учебный год.</w:t>
            </w:r>
          </w:p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2ч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0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81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C8B" w:rsidRPr="00AC368C" w:rsidRDefault="00582C8B" w:rsidP="00582C8B">
            <w:pPr>
              <w:spacing w:after="0" w:line="256" w:lineRule="auto"/>
              <w:ind w:right="33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132-133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C8B" w:rsidRPr="00AC368C" w:rsidRDefault="00582C8B" w:rsidP="00582C8B">
            <w:pPr>
              <w:spacing w:after="3" w:line="225" w:lineRule="auto"/>
              <w:ind w:left="1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Итоговая проверочная работа № 6.</w:t>
            </w:r>
          </w:p>
          <w:p w:rsidR="00582C8B" w:rsidRPr="00AC368C" w:rsidRDefault="00582C8B" w:rsidP="00582C8B">
            <w:pPr>
              <w:spacing w:after="3" w:line="225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Работа над ошибками.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C8B" w:rsidRPr="00AC368C" w:rsidRDefault="00582C8B" w:rsidP="00582C8B">
            <w:pPr>
              <w:spacing w:after="0" w:line="256" w:lineRule="auto"/>
              <w:ind w:right="33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2ч.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C8B" w:rsidRPr="00AC368C" w:rsidRDefault="00582C8B" w:rsidP="00582C8B">
            <w:pPr>
              <w:spacing w:after="0" w:line="256" w:lineRule="auto"/>
              <w:ind w:left="14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C8B" w:rsidRPr="00AC368C" w:rsidRDefault="00582C8B" w:rsidP="00582C8B">
            <w:pPr>
              <w:spacing w:after="0" w:line="256" w:lineRule="auto"/>
              <w:ind w:left="1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</w:p>
        </w:tc>
      </w:tr>
      <w:tr w:rsidR="00582C8B" w:rsidRPr="00AC368C" w:rsidTr="00AC368C">
        <w:trPr>
          <w:trHeight w:val="981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134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Составление рассказа по предметным картинкам «Лето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right="33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1</w:t>
            </w:r>
            <w:r w:rsidRPr="00AC368C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ч.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C8B" w:rsidRPr="00AC368C" w:rsidRDefault="00582C8B" w:rsidP="00582C8B">
            <w:pPr>
              <w:spacing w:after="0" w:line="256" w:lineRule="auto"/>
              <w:ind w:left="10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  <w:t xml:space="preserve"> </w:t>
            </w:r>
          </w:p>
        </w:tc>
      </w:tr>
      <w:tr w:rsidR="00582C8B" w:rsidRPr="00AC368C" w:rsidTr="00AC368C">
        <w:trPr>
          <w:trHeight w:val="981"/>
          <w:jc w:val="center"/>
        </w:trPr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C8B" w:rsidRPr="00AC368C" w:rsidRDefault="00582C8B" w:rsidP="00AC368C">
            <w:pPr>
              <w:spacing w:after="0" w:line="256" w:lineRule="auto"/>
              <w:ind w:right="3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b/>
                <w:color w:val="000000"/>
              </w:rPr>
              <w:t>135-136</w:t>
            </w:r>
          </w:p>
        </w:tc>
        <w:tc>
          <w:tcPr>
            <w:tcW w:w="4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C8B" w:rsidRPr="00AC368C" w:rsidRDefault="00582C8B" w:rsidP="00582C8B">
            <w:pPr>
              <w:spacing w:after="0" w:line="256" w:lineRule="auto"/>
              <w:ind w:left="1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AC368C">
              <w:rPr>
                <w:rFonts w:ascii="Times New Roman" w:eastAsia="Times New Roman" w:hAnsi="Times New Roman" w:cs="Times New Roman"/>
                <w:color w:val="333333"/>
                <w:lang w:val="en-US" w:eastAsia="ru-RU"/>
              </w:rPr>
              <w:t>Повторение</w:t>
            </w:r>
            <w:proofErr w:type="spellEnd"/>
            <w:r w:rsidRPr="00AC368C">
              <w:rPr>
                <w:rFonts w:ascii="Times New Roman" w:eastAsia="Times New Roman" w:hAnsi="Times New Roman" w:cs="Times New Roman"/>
                <w:color w:val="333333"/>
                <w:lang w:val="en-US" w:eastAsia="ru-RU"/>
              </w:rPr>
              <w:t xml:space="preserve"> </w:t>
            </w:r>
            <w:proofErr w:type="spellStart"/>
            <w:r w:rsidRPr="00AC368C">
              <w:rPr>
                <w:rFonts w:ascii="Times New Roman" w:eastAsia="Times New Roman" w:hAnsi="Times New Roman" w:cs="Times New Roman"/>
                <w:color w:val="333333"/>
                <w:lang w:val="en-US" w:eastAsia="ru-RU"/>
              </w:rPr>
              <w:t>изученного</w:t>
            </w:r>
            <w:proofErr w:type="spellEnd"/>
            <w:r w:rsidRPr="00AC368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.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C8B" w:rsidRPr="00AC368C" w:rsidRDefault="00582C8B" w:rsidP="00582C8B">
            <w:pPr>
              <w:spacing w:after="0" w:line="256" w:lineRule="auto"/>
              <w:ind w:right="33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AC368C">
              <w:rPr>
                <w:rFonts w:ascii="Times New Roman" w:eastAsia="Calibri" w:hAnsi="Times New Roman" w:cs="Times New Roman"/>
                <w:color w:val="000000"/>
              </w:rPr>
              <w:t>2ч.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C8B" w:rsidRPr="00AC368C" w:rsidRDefault="00582C8B" w:rsidP="00582C8B">
            <w:pPr>
              <w:spacing w:after="0" w:line="256" w:lineRule="auto"/>
              <w:ind w:left="14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2C8B" w:rsidRPr="00AC368C" w:rsidRDefault="00582C8B" w:rsidP="00582C8B">
            <w:pPr>
              <w:spacing w:after="0" w:line="256" w:lineRule="auto"/>
              <w:ind w:left="10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en-US"/>
              </w:rPr>
            </w:pPr>
          </w:p>
        </w:tc>
      </w:tr>
    </w:tbl>
    <w:p w:rsidR="00582C8B" w:rsidRPr="00AC368C" w:rsidRDefault="00582C8B" w:rsidP="00582C8B">
      <w:pPr>
        <w:spacing w:after="0" w:line="256" w:lineRule="auto"/>
        <w:jc w:val="both"/>
        <w:rPr>
          <w:rFonts w:ascii="Times New Roman" w:eastAsia="Calibri" w:hAnsi="Times New Roman" w:cs="Times New Roman"/>
          <w:color w:val="000000"/>
          <w:lang w:val="en-US"/>
        </w:rPr>
      </w:pPr>
      <w:r w:rsidRPr="00AC368C">
        <w:rPr>
          <w:rFonts w:ascii="Times New Roman" w:eastAsia="Calibri" w:hAnsi="Times New Roman" w:cs="Times New Roman"/>
          <w:b/>
          <w:color w:val="000000"/>
          <w:lang w:val="en-US"/>
        </w:rPr>
        <w:t xml:space="preserve"> </w:t>
      </w:r>
    </w:p>
    <w:p w:rsidR="00582C8B" w:rsidRPr="00AC368C" w:rsidRDefault="00582C8B" w:rsidP="00582C8B">
      <w:pPr>
        <w:spacing w:after="8" w:line="254" w:lineRule="auto"/>
        <w:ind w:left="152" w:hanging="10"/>
        <w:jc w:val="both"/>
        <w:rPr>
          <w:rFonts w:ascii="Times New Roman" w:eastAsia="Calibri" w:hAnsi="Times New Roman" w:cs="Times New Roman"/>
          <w:color w:val="000000"/>
          <w:lang w:val="en-US"/>
        </w:rPr>
      </w:pPr>
    </w:p>
    <w:p w:rsidR="00725937" w:rsidRDefault="00725937">
      <w:pPr>
        <w:rPr>
          <w:sz w:val="24"/>
          <w:szCs w:val="24"/>
        </w:rPr>
      </w:pPr>
    </w:p>
    <w:p w:rsidR="00582C8B" w:rsidRDefault="00582C8B">
      <w:pPr>
        <w:rPr>
          <w:sz w:val="24"/>
          <w:szCs w:val="24"/>
        </w:rPr>
      </w:pPr>
    </w:p>
    <w:p w:rsidR="00582C8B" w:rsidRDefault="00582C8B">
      <w:pPr>
        <w:rPr>
          <w:sz w:val="24"/>
          <w:szCs w:val="24"/>
        </w:rPr>
      </w:pPr>
    </w:p>
    <w:p w:rsidR="00582C8B" w:rsidRDefault="00582C8B">
      <w:pPr>
        <w:rPr>
          <w:sz w:val="24"/>
          <w:szCs w:val="24"/>
        </w:rPr>
        <w:sectPr w:rsidR="00582C8B" w:rsidSect="00AC368C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582C8B" w:rsidRPr="00AC368C" w:rsidRDefault="00582C8B" w:rsidP="00582C8B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36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Учебно-методическое и материально-техническое оснащение учебного предмета «Речь и альтернативная коммуникация»:</w:t>
      </w:r>
    </w:p>
    <w:p w:rsidR="00582C8B" w:rsidRPr="00AC368C" w:rsidRDefault="00582C8B" w:rsidP="00582C8B">
      <w:pPr>
        <w:pStyle w:val="a3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C368C">
        <w:rPr>
          <w:rFonts w:ascii="Times New Roman" w:eastAsia="Times New Roman" w:hAnsi="Times New Roman" w:cs="Times New Roman"/>
          <w:szCs w:val="24"/>
          <w:lang w:eastAsia="ru-RU"/>
        </w:rPr>
        <w:t>игрушки дидактические и сюжетные;</w:t>
      </w:r>
    </w:p>
    <w:p w:rsidR="00582C8B" w:rsidRPr="00AC368C" w:rsidRDefault="00582C8B" w:rsidP="00582C8B">
      <w:pPr>
        <w:pStyle w:val="a3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C368C">
        <w:rPr>
          <w:rFonts w:ascii="Times New Roman" w:eastAsia="Times New Roman" w:hAnsi="Times New Roman" w:cs="Times New Roman"/>
          <w:szCs w:val="24"/>
          <w:lang w:eastAsia="ru-RU"/>
        </w:rPr>
        <w:t>магнитная доска;</w:t>
      </w:r>
    </w:p>
    <w:p w:rsidR="00582C8B" w:rsidRPr="00AC368C" w:rsidRDefault="00582C8B" w:rsidP="00582C8B">
      <w:pPr>
        <w:pStyle w:val="a3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proofErr w:type="spellStart"/>
      <w:r w:rsidRPr="00AC368C">
        <w:rPr>
          <w:rFonts w:ascii="Times New Roman" w:eastAsia="Times New Roman" w:hAnsi="Times New Roman" w:cs="Times New Roman"/>
          <w:szCs w:val="24"/>
          <w:lang w:eastAsia="ru-RU"/>
        </w:rPr>
        <w:t>фланелеграф</w:t>
      </w:r>
      <w:proofErr w:type="spellEnd"/>
      <w:r w:rsidRPr="00AC368C">
        <w:rPr>
          <w:rFonts w:ascii="Times New Roman" w:eastAsia="Times New Roman" w:hAnsi="Times New Roman" w:cs="Times New Roman"/>
          <w:szCs w:val="24"/>
          <w:lang w:eastAsia="ru-RU"/>
        </w:rPr>
        <w:t>;</w:t>
      </w:r>
    </w:p>
    <w:p w:rsidR="00582C8B" w:rsidRPr="00AC368C" w:rsidRDefault="00582C8B" w:rsidP="00582C8B">
      <w:pPr>
        <w:pStyle w:val="a3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C368C">
        <w:rPr>
          <w:rFonts w:ascii="Times New Roman" w:eastAsia="Times New Roman" w:hAnsi="Times New Roman" w:cs="Times New Roman"/>
          <w:szCs w:val="24"/>
          <w:lang w:eastAsia="ru-RU"/>
        </w:rPr>
        <w:t>куклы бибабо, рукавички и перчатки с изображением мордочек животных, настольный театр, наборы сказочных персонажей;</w:t>
      </w:r>
    </w:p>
    <w:p w:rsidR="00582C8B" w:rsidRPr="00AC368C" w:rsidRDefault="00582C8B" w:rsidP="00582C8B">
      <w:pPr>
        <w:pStyle w:val="a3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C368C">
        <w:rPr>
          <w:rFonts w:ascii="Times New Roman" w:eastAsia="Times New Roman" w:hAnsi="Times New Roman" w:cs="Times New Roman"/>
          <w:szCs w:val="24"/>
          <w:lang w:eastAsia="ru-RU"/>
        </w:rPr>
        <w:t xml:space="preserve">набор для лепки (пластилин); конструкторы деревянные, конструктор ЛЕГО, мягкие крупные модули; набор для рисования (фломастеры, бумага, краски).  </w:t>
      </w:r>
    </w:p>
    <w:p w:rsidR="00582C8B" w:rsidRPr="00AC368C" w:rsidRDefault="00582C8B" w:rsidP="00582C8B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C368C">
        <w:rPr>
          <w:rFonts w:ascii="Times New Roman" w:eastAsia="Times New Roman" w:hAnsi="Times New Roman" w:cs="Times New Roman"/>
          <w:szCs w:val="24"/>
          <w:lang w:eastAsia="ru-RU"/>
        </w:rPr>
        <w:t>Графические средства для альтернативной коммуникации:</w:t>
      </w:r>
    </w:p>
    <w:p w:rsidR="00582C8B" w:rsidRPr="00AC368C" w:rsidRDefault="00582C8B" w:rsidP="00582C8B">
      <w:pPr>
        <w:pStyle w:val="a3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i/>
          <w:szCs w:val="24"/>
          <w:lang w:eastAsia="ru-RU"/>
        </w:rPr>
      </w:pPr>
      <w:proofErr w:type="gramStart"/>
      <w:r w:rsidRPr="00AC368C">
        <w:rPr>
          <w:rFonts w:ascii="Times New Roman" w:eastAsia="Times New Roman" w:hAnsi="Times New Roman" w:cs="Times New Roman"/>
          <w:szCs w:val="24"/>
          <w:lang w:eastAsia="ru-RU"/>
        </w:rPr>
        <w:t xml:space="preserve">таблицы букв, карточки с изображениями объектов, людей, действий (фотографии, пиктограммы, символы), с напечатанными словами; </w:t>
      </w:r>
      <w:proofErr w:type="gramEnd"/>
    </w:p>
    <w:p w:rsidR="00582C8B" w:rsidRPr="00AC368C" w:rsidRDefault="00582C8B" w:rsidP="00582C8B">
      <w:pPr>
        <w:pStyle w:val="a3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C368C">
        <w:rPr>
          <w:rFonts w:ascii="Times New Roman" w:eastAsia="Times New Roman" w:hAnsi="Times New Roman" w:cs="Times New Roman"/>
          <w:szCs w:val="24"/>
          <w:lang w:eastAsia="ru-RU"/>
        </w:rPr>
        <w:t xml:space="preserve">наборы букв, коммуникативные таблицы и тетради для общения; </w:t>
      </w:r>
    </w:p>
    <w:p w:rsidR="00582C8B" w:rsidRPr="00AC368C" w:rsidRDefault="00582C8B" w:rsidP="00582C8B">
      <w:pPr>
        <w:pStyle w:val="a3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C368C">
        <w:rPr>
          <w:rFonts w:ascii="Times New Roman" w:eastAsia="Times New Roman" w:hAnsi="Times New Roman" w:cs="Times New Roman"/>
          <w:szCs w:val="24"/>
          <w:lang w:eastAsia="ru-RU"/>
        </w:rPr>
        <w:t>сюжетные картинки различной тематики для развития речи;</w:t>
      </w:r>
    </w:p>
    <w:p w:rsidR="00582C8B" w:rsidRPr="00AC368C" w:rsidRDefault="00582C8B" w:rsidP="00582C8B">
      <w:pPr>
        <w:pStyle w:val="a3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C368C">
        <w:rPr>
          <w:rFonts w:ascii="Times New Roman" w:eastAsia="Times New Roman" w:hAnsi="Times New Roman" w:cs="Times New Roman"/>
          <w:szCs w:val="24"/>
          <w:lang w:eastAsia="ru-RU"/>
        </w:rPr>
        <w:t>настольно-печатные игры (серии игр «Детское лото», «Детское домино»);</w:t>
      </w:r>
    </w:p>
    <w:p w:rsidR="00582C8B" w:rsidRPr="00AC368C" w:rsidRDefault="00582C8B" w:rsidP="00582C8B">
      <w:pPr>
        <w:pStyle w:val="a3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C368C">
        <w:rPr>
          <w:rFonts w:ascii="Times New Roman" w:eastAsia="Times New Roman" w:hAnsi="Times New Roman" w:cs="Times New Roman"/>
          <w:szCs w:val="24"/>
          <w:lang w:eastAsia="ru-RU"/>
        </w:rPr>
        <w:t>технические средства для альтернативной коммуникации: записывающие устройства;</w:t>
      </w:r>
    </w:p>
    <w:p w:rsidR="00582C8B" w:rsidRPr="00AC368C" w:rsidRDefault="00582C8B" w:rsidP="00AC368C">
      <w:pPr>
        <w:pStyle w:val="a3"/>
        <w:numPr>
          <w:ilvl w:val="0"/>
          <w:numId w:val="16"/>
        </w:numPr>
        <w:jc w:val="both"/>
        <w:rPr>
          <w:sz w:val="24"/>
          <w:szCs w:val="24"/>
        </w:rPr>
      </w:pPr>
      <w:r w:rsidRPr="00AC368C">
        <w:rPr>
          <w:rFonts w:ascii="Times New Roman" w:eastAsia="Times New Roman" w:hAnsi="Times New Roman" w:cs="Times New Roman"/>
          <w:szCs w:val="24"/>
          <w:lang w:eastAsia="ru-RU"/>
        </w:rPr>
        <w:t>информационно-программное обеспечение: компьютерные пр</w:t>
      </w:r>
      <w:r w:rsidR="00AC368C">
        <w:rPr>
          <w:rFonts w:ascii="Times New Roman" w:eastAsia="Times New Roman" w:hAnsi="Times New Roman" w:cs="Times New Roman"/>
          <w:szCs w:val="24"/>
          <w:lang w:eastAsia="ru-RU"/>
        </w:rPr>
        <w:t>ограммы для создания пиктограмм.</w:t>
      </w:r>
    </w:p>
    <w:sectPr w:rsidR="00582C8B" w:rsidRPr="00AC368C" w:rsidSect="00AC368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04F" w:rsidRDefault="00DC004F" w:rsidP="00582C8B">
      <w:pPr>
        <w:spacing w:after="0" w:line="240" w:lineRule="auto"/>
      </w:pPr>
      <w:r>
        <w:separator/>
      </w:r>
    </w:p>
  </w:endnote>
  <w:endnote w:type="continuationSeparator" w:id="0">
    <w:p w:rsidR="00DC004F" w:rsidRDefault="00DC004F" w:rsidP="00582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04F" w:rsidRDefault="00DC004F" w:rsidP="00582C8B">
      <w:pPr>
        <w:spacing w:after="0" w:line="240" w:lineRule="auto"/>
      </w:pPr>
      <w:r>
        <w:separator/>
      </w:r>
    </w:p>
  </w:footnote>
  <w:footnote w:type="continuationSeparator" w:id="0">
    <w:p w:rsidR="00DC004F" w:rsidRDefault="00DC004F" w:rsidP="00582C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F464D"/>
    <w:multiLevelType w:val="hybridMultilevel"/>
    <w:tmpl w:val="5526030C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E57B60"/>
    <w:multiLevelType w:val="multilevel"/>
    <w:tmpl w:val="C1069B5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1064F3"/>
    <w:multiLevelType w:val="hybridMultilevel"/>
    <w:tmpl w:val="1220BCCC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690D9A"/>
    <w:multiLevelType w:val="multilevel"/>
    <w:tmpl w:val="D956543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5715C7"/>
    <w:multiLevelType w:val="hybridMultilevel"/>
    <w:tmpl w:val="625CC8A0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CA12B0"/>
    <w:multiLevelType w:val="multilevel"/>
    <w:tmpl w:val="41282CF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462178"/>
    <w:multiLevelType w:val="hybridMultilevel"/>
    <w:tmpl w:val="60F4101E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D64B50"/>
    <w:multiLevelType w:val="multilevel"/>
    <w:tmpl w:val="22E2B2E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C1128B0"/>
    <w:multiLevelType w:val="hybridMultilevel"/>
    <w:tmpl w:val="5282D506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F40A5C"/>
    <w:multiLevelType w:val="hybridMultilevel"/>
    <w:tmpl w:val="39C8FD78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951802"/>
    <w:multiLevelType w:val="hybridMultilevel"/>
    <w:tmpl w:val="7E6EA6FE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043A21"/>
    <w:multiLevelType w:val="hybridMultilevel"/>
    <w:tmpl w:val="85D837F4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404AF6"/>
    <w:multiLevelType w:val="hybridMultilevel"/>
    <w:tmpl w:val="24DA159A"/>
    <w:lvl w:ilvl="0" w:tplc="E38623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0C7FDB"/>
    <w:multiLevelType w:val="multilevel"/>
    <w:tmpl w:val="AC0AABB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3C065A2"/>
    <w:multiLevelType w:val="hybridMultilevel"/>
    <w:tmpl w:val="75A6E6F6"/>
    <w:lvl w:ilvl="0" w:tplc="E38623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5E5439"/>
    <w:multiLevelType w:val="multilevel"/>
    <w:tmpl w:val="D272EF4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0"/>
  </w:num>
  <w:num w:numId="5">
    <w:abstractNumId w:val="9"/>
  </w:num>
  <w:num w:numId="6">
    <w:abstractNumId w:val="1"/>
  </w:num>
  <w:num w:numId="7">
    <w:abstractNumId w:val="5"/>
  </w:num>
  <w:num w:numId="8">
    <w:abstractNumId w:val="4"/>
  </w:num>
  <w:num w:numId="9">
    <w:abstractNumId w:val="8"/>
  </w:num>
  <w:num w:numId="10">
    <w:abstractNumId w:val="15"/>
  </w:num>
  <w:num w:numId="11">
    <w:abstractNumId w:val="3"/>
  </w:num>
  <w:num w:numId="12">
    <w:abstractNumId w:val="13"/>
  </w:num>
  <w:num w:numId="13">
    <w:abstractNumId w:val="10"/>
  </w:num>
  <w:num w:numId="14">
    <w:abstractNumId w:val="2"/>
  </w:num>
  <w:num w:numId="15">
    <w:abstractNumId w:val="14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756"/>
    <w:rsid w:val="00014C8D"/>
    <w:rsid w:val="00204725"/>
    <w:rsid w:val="00324756"/>
    <w:rsid w:val="00582C8B"/>
    <w:rsid w:val="005A4775"/>
    <w:rsid w:val="00705B6B"/>
    <w:rsid w:val="00725937"/>
    <w:rsid w:val="00753219"/>
    <w:rsid w:val="00763D88"/>
    <w:rsid w:val="00AC368C"/>
    <w:rsid w:val="00B20297"/>
    <w:rsid w:val="00C20A57"/>
    <w:rsid w:val="00CC7B06"/>
    <w:rsid w:val="00CF7D89"/>
    <w:rsid w:val="00DB6B2A"/>
    <w:rsid w:val="00DC004F"/>
    <w:rsid w:val="00E702AA"/>
    <w:rsid w:val="00EA5DFC"/>
    <w:rsid w:val="00FA0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7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4756"/>
    <w:pPr>
      <w:ind w:left="720"/>
      <w:contextualSpacing/>
    </w:pPr>
  </w:style>
  <w:style w:type="table" w:customStyle="1" w:styleId="TableNormal">
    <w:name w:val="Table Normal"/>
    <w:uiPriority w:val="2"/>
    <w:semiHidden/>
    <w:qFormat/>
    <w:rsid w:val="0032475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25">
    <w:name w:val="c25"/>
    <w:basedOn w:val="a"/>
    <w:rsid w:val="00324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6">
    <w:name w:val="c36"/>
    <w:basedOn w:val="a0"/>
    <w:rsid w:val="00324756"/>
  </w:style>
  <w:style w:type="character" w:customStyle="1" w:styleId="c56">
    <w:name w:val="c56"/>
    <w:basedOn w:val="a0"/>
    <w:rsid w:val="00324756"/>
  </w:style>
  <w:style w:type="paragraph" w:styleId="a4">
    <w:name w:val="header"/>
    <w:basedOn w:val="a"/>
    <w:link w:val="a5"/>
    <w:uiPriority w:val="99"/>
    <w:unhideWhenUsed/>
    <w:rsid w:val="00582C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82C8B"/>
  </w:style>
  <w:style w:type="paragraph" w:styleId="a6">
    <w:name w:val="footer"/>
    <w:basedOn w:val="a"/>
    <w:link w:val="a7"/>
    <w:uiPriority w:val="99"/>
    <w:unhideWhenUsed/>
    <w:rsid w:val="00582C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82C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7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4756"/>
    <w:pPr>
      <w:ind w:left="720"/>
      <w:contextualSpacing/>
    </w:pPr>
  </w:style>
  <w:style w:type="table" w:customStyle="1" w:styleId="TableNormal">
    <w:name w:val="Table Normal"/>
    <w:uiPriority w:val="2"/>
    <w:semiHidden/>
    <w:qFormat/>
    <w:rsid w:val="0032475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25">
    <w:name w:val="c25"/>
    <w:basedOn w:val="a"/>
    <w:rsid w:val="00324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6">
    <w:name w:val="c36"/>
    <w:basedOn w:val="a0"/>
    <w:rsid w:val="00324756"/>
  </w:style>
  <w:style w:type="character" w:customStyle="1" w:styleId="c56">
    <w:name w:val="c56"/>
    <w:basedOn w:val="a0"/>
    <w:rsid w:val="00324756"/>
  </w:style>
  <w:style w:type="paragraph" w:styleId="a4">
    <w:name w:val="header"/>
    <w:basedOn w:val="a"/>
    <w:link w:val="a5"/>
    <w:uiPriority w:val="99"/>
    <w:unhideWhenUsed/>
    <w:rsid w:val="00582C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82C8B"/>
  </w:style>
  <w:style w:type="paragraph" w:styleId="a6">
    <w:name w:val="footer"/>
    <w:basedOn w:val="a"/>
    <w:link w:val="a7"/>
    <w:uiPriority w:val="99"/>
    <w:unhideWhenUsed/>
    <w:rsid w:val="00582C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82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13</Pages>
  <Words>2776</Words>
  <Characters>15824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11</cp:revision>
  <dcterms:created xsi:type="dcterms:W3CDTF">2024-09-05T16:15:00Z</dcterms:created>
  <dcterms:modified xsi:type="dcterms:W3CDTF">2024-09-16T17:40:00Z</dcterms:modified>
</cp:coreProperties>
</file>